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B3A59F" w14:textId="77777777" w:rsidR="00CD665C" w:rsidRPr="00BD6021" w:rsidRDefault="00CD665C">
      <w:pPr>
        <w:rPr>
          <w:rFonts w:ascii="Tahoma" w:hAnsi="Tahoma" w:cs="Tahoma"/>
          <w:b/>
          <w:sz w:val="56"/>
        </w:rPr>
      </w:pPr>
    </w:p>
    <w:p w14:paraId="0CE597C9" w14:textId="77777777" w:rsidR="00F15C91" w:rsidRDefault="00F15C91" w:rsidP="00026385">
      <w:pPr>
        <w:jc w:val="center"/>
        <w:rPr>
          <w:rFonts w:ascii="Century Gothic" w:hAnsi="Century Gothic" w:cs="Tahoma"/>
          <w:b/>
          <w:sz w:val="48"/>
        </w:rPr>
      </w:pPr>
    </w:p>
    <w:p w14:paraId="5EFCB762" w14:textId="77777777" w:rsidR="00C93CB1" w:rsidRPr="00C93CB1" w:rsidRDefault="00C93CB1" w:rsidP="00026385">
      <w:pPr>
        <w:jc w:val="center"/>
        <w:rPr>
          <w:rFonts w:ascii="Century Gothic" w:hAnsi="Century Gothic" w:cs="Tahoma"/>
          <w:b/>
          <w:sz w:val="48"/>
        </w:rPr>
      </w:pPr>
      <w:bookmarkStart w:id="0" w:name="_Hlk507591544"/>
      <w:r w:rsidRPr="00C93CB1">
        <w:rPr>
          <w:rFonts w:ascii="Century Gothic" w:hAnsi="Century Gothic" w:cs="Tahoma"/>
          <w:b/>
          <w:sz w:val="48"/>
        </w:rPr>
        <w:t>[insert name] Deanery</w:t>
      </w:r>
    </w:p>
    <w:p w14:paraId="201421BD" w14:textId="77777777" w:rsidR="00CD665C" w:rsidRPr="00C93CB1" w:rsidRDefault="00C93CB1" w:rsidP="00026385">
      <w:pPr>
        <w:jc w:val="center"/>
        <w:rPr>
          <w:rFonts w:ascii="Century Gothic" w:hAnsi="Century Gothic" w:cs="Tahoma"/>
          <w:b/>
          <w:sz w:val="48"/>
        </w:rPr>
      </w:pPr>
      <w:r w:rsidRPr="00C93CB1">
        <w:rPr>
          <w:rFonts w:ascii="Century Gothic" w:hAnsi="Century Gothic" w:cs="Tahoma"/>
          <w:b/>
          <w:sz w:val="48"/>
        </w:rPr>
        <w:t>Mission and Pastoral Planning</w:t>
      </w:r>
    </w:p>
    <w:bookmarkEnd w:id="0"/>
    <w:p w14:paraId="3F5F2228" w14:textId="77777777" w:rsidR="00C93CB1" w:rsidRDefault="00C93CB1" w:rsidP="00026385">
      <w:pPr>
        <w:jc w:val="center"/>
        <w:rPr>
          <w:rFonts w:ascii="Tahoma" w:hAnsi="Tahoma" w:cs="Tahoma"/>
          <w:b/>
          <w:sz w:val="56"/>
        </w:rPr>
      </w:pPr>
    </w:p>
    <w:p w14:paraId="3FAE31D9" w14:textId="77777777" w:rsidR="006A2F27" w:rsidRDefault="003D1226" w:rsidP="00026385">
      <w:pPr>
        <w:jc w:val="center"/>
        <w:rPr>
          <w:rFonts w:ascii="Tahoma" w:hAnsi="Tahoma" w:cs="Tahoma"/>
          <w:b/>
          <w:sz w:val="56"/>
        </w:rPr>
      </w:pPr>
      <w:r>
        <w:rPr>
          <w:rFonts w:ascii="Tahoma" w:hAnsi="Tahoma" w:cs="Tahoma"/>
          <w:b/>
          <w:sz w:val="56"/>
        </w:rPr>
        <w:t>Deanery</w:t>
      </w:r>
      <w:r w:rsidR="006A2F27">
        <w:rPr>
          <w:rFonts w:ascii="Tahoma" w:hAnsi="Tahoma" w:cs="Tahoma"/>
          <w:b/>
          <w:sz w:val="56"/>
        </w:rPr>
        <w:t xml:space="preserve"> </w:t>
      </w:r>
      <w:r w:rsidR="00FF3F5B">
        <w:rPr>
          <w:rFonts w:ascii="Tahoma" w:hAnsi="Tahoma" w:cs="Tahoma"/>
          <w:b/>
          <w:sz w:val="56"/>
        </w:rPr>
        <w:t xml:space="preserve">Planning </w:t>
      </w:r>
      <w:r>
        <w:rPr>
          <w:rFonts w:ascii="Tahoma" w:hAnsi="Tahoma" w:cs="Tahoma"/>
          <w:b/>
          <w:sz w:val="56"/>
        </w:rPr>
        <w:t>Template</w:t>
      </w:r>
    </w:p>
    <w:p w14:paraId="5CBE573A" w14:textId="77777777" w:rsidR="00C93CB1" w:rsidRPr="00BD6021" w:rsidRDefault="00C93CB1" w:rsidP="00026385">
      <w:pPr>
        <w:jc w:val="center"/>
        <w:rPr>
          <w:rFonts w:ascii="Tahoma" w:hAnsi="Tahoma" w:cs="Tahoma"/>
          <w:b/>
          <w:sz w:val="56"/>
        </w:rPr>
      </w:pPr>
    </w:p>
    <w:tbl>
      <w:tblPr>
        <w:tblStyle w:val="TableGrid"/>
        <w:tblW w:w="10485" w:type="dxa"/>
        <w:tblLook w:val="04A0" w:firstRow="1" w:lastRow="0" w:firstColumn="1" w:lastColumn="0" w:noHBand="0" w:noVBand="1"/>
      </w:tblPr>
      <w:tblGrid>
        <w:gridCol w:w="2972"/>
        <w:gridCol w:w="7513"/>
      </w:tblGrid>
      <w:tr w:rsidR="00C93CB1" w:rsidRPr="00C93CB1" w14:paraId="516A9D9B" w14:textId="77777777" w:rsidTr="002603C1">
        <w:tc>
          <w:tcPr>
            <w:tcW w:w="2972" w:type="dxa"/>
          </w:tcPr>
          <w:p w14:paraId="0D253E0A" w14:textId="77777777" w:rsidR="00C93CB1" w:rsidRPr="00C93CB1" w:rsidRDefault="00C93CB1" w:rsidP="00C93CB1">
            <w:pPr>
              <w:rPr>
                <w:rFonts w:ascii="Tahoma" w:hAnsi="Tahoma" w:cs="Tahoma"/>
                <w:b/>
              </w:rPr>
            </w:pPr>
            <w:r w:rsidRPr="00C93CB1">
              <w:rPr>
                <w:rFonts w:ascii="Tahoma" w:hAnsi="Tahoma" w:cs="Tahoma"/>
                <w:b/>
              </w:rPr>
              <w:t>Owner/Contact:</w:t>
            </w:r>
          </w:p>
          <w:p w14:paraId="68C9C3AC" w14:textId="77777777" w:rsidR="00C93CB1" w:rsidRPr="00C93CB1" w:rsidRDefault="00C93CB1" w:rsidP="00C93CB1">
            <w:pPr>
              <w:rPr>
                <w:rFonts w:ascii="Tahoma" w:hAnsi="Tahoma" w:cs="Tahoma"/>
                <w:b/>
              </w:rPr>
            </w:pPr>
          </w:p>
        </w:tc>
        <w:tc>
          <w:tcPr>
            <w:tcW w:w="7513" w:type="dxa"/>
          </w:tcPr>
          <w:p w14:paraId="1F64869C" w14:textId="77777777" w:rsidR="00C93CB1" w:rsidRDefault="00C93CB1" w:rsidP="00214D5F">
            <w:pPr>
              <w:jc w:val="center"/>
              <w:rPr>
                <w:rFonts w:ascii="Tahoma" w:hAnsi="Tahoma" w:cs="Tahoma"/>
                <w:b/>
                <w:color w:val="FF0000"/>
                <w:sz w:val="28"/>
                <w:szCs w:val="28"/>
              </w:rPr>
            </w:pPr>
          </w:p>
          <w:p w14:paraId="6E8CE270" w14:textId="77777777" w:rsidR="009809D0" w:rsidRDefault="009809D0" w:rsidP="00214D5F">
            <w:pPr>
              <w:jc w:val="center"/>
              <w:rPr>
                <w:rFonts w:ascii="Tahoma" w:hAnsi="Tahoma" w:cs="Tahoma"/>
                <w:b/>
                <w:color w:val="FF0000"/>
                <w:sz w:val="28"/>
                <w:szCs w:val="28"/>
              </w:rPr>
            </w:pPr>
          </w:p>
          <w:p w14:paraId="2DD7E5BD" w14:textId="77777777" w:rsidR="009809D0" w:rsidRDefault="009809D0" w:rsidP="00214D5F">
            <w:pPr>
              <w:jc w:val="center"/>
              <w:rPr>
                <w:rFonts w:ascii="Tahoma" w:hAnsi="Tahoma" w:cs="Tahoma"/>
                <w:b/>
                <w:color w:val="FF0000"/>
                <w:sz w:val="28"/>
                <w:szCs w:val="28"/>
              </w:rPr>
            </w:pPr>
          </w:p>
          <w:p w14:paraId="4E9551A9" w14:textId="77777777" w:rsidR="009809D0" w:rsidRPr="00C93CB1" w:rsidRDefault="009809D0" w:rsidP="00214D5F">
            <w:pPr>
              <w:jc w:val="center"/>
              <w:rPr>
                <w:rFonts w:ascii="Tahoma" w:hAnsi="Tahoma" w:cs="Tahoma"/>
                <w:b/>
                <w:color w:val="FF0000"/>
                <w:sz w:val="28"/>
                <w:szCs w:val="28"/>
              </w:rPr>
            </w:pPr>
          </w:p>
        </w:tc>
      </w:tr>
      <w:tr w:rsidR="00C93CB1" w:rsidRPr="00C93CB1" w14:paraId="4D8CEC1E" w14:textId="77777777" w:rsidTr="002603C1">
        <w:tc>
          <w:tcPr>
            <w:tcW w:w="2972" w:type="dxa"/>
          </w:tcPr>
          <w:p w14:paraId="022D1BA7" w14:textId="77777777" w:rsidR="00C93CB1" w:rsidRPr="00C93CB1" w:rsidRDefault="00C93CB1" w:rsidP="00C93CB1">
            <w:pPr>
              <w:rPr>
                <w:rFonts w:ascii="Tahoma" w:hAnsi="Tahoma" w:cs="Tahoma"/>
                <w:b/>
              </w:rPr>
            </w:pPr>
            <w:r w:rsidRPr="00C93CB1">
              <w:rPr>
                <w:rFonts w:ascii="Tahoma" w:hAnsi="Tahoma" w:cs="Tahoma"/>
                <w:b/>
              </w:rPr>
              <w:t>Date last reviewed:</w:t>
            </w:r>
          </w:p>
          <w:p w14:paraId="178A8F11" w14:textId="77777777" w:rsidR="00C93CB1" w:rsidRPr="00C93CB1" w:rsidRDefault="00C93CB1" w:rsidP="00C93CB1">
            <w:pPr>
              <w:rPr>
                <w:rFonts w:ascii="Tahoma" w:hAnsi="Tahoma" w:cs="Tahoma"/>
                <w:b/>
              </w:rPr>
            </w:pPr>
          </w:p>
        </w:tc>
        <w:tc>
          <w:tcPr>
            <w:tcW w:w="7513" w:type="dxa"/>
          </w:tcPr>
          <w:p w14:paraId="399F37E6" w14:textId="77777777" w:rsidR="00C93CB1" w:rsidRDefault="00C93CB1" w:rsidP="00214D5F">
            <w:pPr>
              <w:jc w:val="center"/>
              <w:rPr>
                <w:rFonts w:ascii="Tahoma" w:hAnsi="Tahoma" w:cs="Tahoma"/>
                <w:b/>
                <w:color w:val="FF0000"/>
                <w:sz w:val="28"/>
                <w:szCs w:val="28"/>
              </w:rPr>
            </w:pPr>
          </w:p>
          <w:p w14:paraId="2C30504B" w14:textId="77777777" w:rsidR="009809D0" w:rsidRDefault="009809D0" w:rsidP="00214D5F">
            <w:pPr>
              <w:jc w:val="center"/>
              <w:rPr>
                <w:rFonts w:ascii="Tahoma" w:hAnsi="Tahoma" w:cs="Tahoma"/>
                <w:b/>
                <w:color w:val="FF0000"/>
                <w:sz w:val="28"/>
                <w:szCs w:val="28"/>
              </w:rPr>
            </w:pPr>
          </w:p>
          <w:p w14:paraId="548509A3" w14:textId="77777777" w:rsidR="009809D0" w:rsidRDefault="009809D0" w:rsidP="00214D5F">
            <w:pPr>
              <w:jc w:val="center"/>
              <w:rPr>
                <w:rFonts w:ascii="Tahoma" w:hAnsi="Tahoma" w:cs="Tahoma"/>
                <w:b/>
                <w:color w:val="FF0000"/>
                <w:sz w:val="28"/>
                <w:szCs w:val="28"/>
              </w:rPr>
            </w:pPr>
          </w:p>
          <w:p w14:paraId="0ECF9B7E" w14:textId="77777777" w:rsidR="009809D0" w:rsidRPr="00C93CB1" w:rsidRDefault="009809D0" w:rsidP="00214D5F">
            <w:pPr>
              <w:jc w:val="center"/>
              <w:rPr>
                <w:rFonts w:ascii="Tahoma" w:hAnsi="Tahoma" w:cs="Tahoma"/>
                <w:b/>
                <w:color w:val="FF0000"/>
                <w:sz w:val="28"/>
                <w:szCs w:val="28"/>
              </w:rPr>
            </w:pPr>
          </w:p>
        </w:tc>
      </w:tr>
    </w:tbl>
    <w:p w14:paraId="324B0F58" w14:textId="77777777" w:rsidR="006A2F27" w:rsidRDefault="006A2F27" w:rsidP="003D7730">
      <w:pPr>
        <w:rPr>
          <w:rFonts w:ascii="Tahoma" w:hAnsi="Tahoma" w:cs="Tahoma"/>
          <w:b/>
          <w:sz w:val="28"/>
          <w:szCs w:val="28"/>
        </w:rPr>
      </w:pPr>
    </w:p>
    <w:p w14:paraId="049871A6" w14:textId="77777777" w:rsidR="006A2F27" w:rsidRDefault="006A2F27" w:rsidP="003D7730">
      <w:pPr>
        <w:rPr>
          <w:rFonts w:ascii="Tahoma" w:hAnsi="Tahoma" w:cs="Tahoma"/>
          <w:b/>
          <w:sz w:val="28"/>
          <w:szCs w:val="28"/>
        </w:rPr>
      </w:pPr>
    </w:p>
    <w:p w14:paraId="674C9623" w14:textId="77777777" w:rsidR="00FF3F5B" w:rsidRDefault="00FF3F5B" w:rsidP="003D7730">
      <w:pPr>
        <w:rPr>
          <w:rFonts w:ascii="Tahoma" w:hAnsi="Tahoma" w:cs="Tahoma"/>
          <w:b/>
          <w:sz w:val="28"/>
          <w:szCs w:val="28"/>
        </w:rPr>
      </w:pPr>
    </w:p>
    <w:p w14:paraId="0028BCB2" w14:textId="77777777" w:rsidR="00FF3F5B" w:rsidRDefault="00FF3F5B" w:rsidP="003D7730">
      <w:pPr>
        <w:rPr>
          <w:rFonts w:ascii="Tahoma" w:hAnsi="Tahoma" w:cs="Tahoma"/>
          <w:b/>
          <w:sz w:val="28"/>
          <w:szCs w:val="28"/>
        </w:rPr>
      </w:pPr>
    </w:p>
    <w:p w14:paraId="35DBB56F" w14:textId="77777777" w:rsidR="00657B54" w:rsidRDefault="00657B54" w:rsidP="003D7730">
      <w:pPr>
        <w:rPr>
          <w:rFonts w:ascii="Tahoma" w:hAnsi="Tahoma" w:cs="Tahoma"/>
          <w:b/>
          <w:sz w:val="28"/>
          <w:szCs w:val="28"/>
        </w:rPr>
      </w:pPr>
    </w:p>
    <w:p w14:paraId="48CC22B7" w14:textId="77777777" w:rsidR="00FF3F5B" w:rsidRDefault="00FF3F5B" w:rsidP="003D7730">
      <w:pPr>
        <w:rPr>
          <w:rFonts w:ascii="Tahoma" w:hAnsi="Tahoma" w:cs="Tahoma"/>
          <w:b/>
          <w:sz w:val="28"/>
          <w:szCs w:val="28"/>
        </w:rPr>
      </w:pPr>
    </w:p>
    <w:p w14:paraId="5A5CA1F7" w14:textId="77777777" w:rsidR="00FF3F5B" w:rsidRDefault="00FF3F5B" w:rsidP="003D7730">
      <w:pPr>
        <w:rPr>
          <w:rFonts w:ascii="Tahoma" w:hAnsi="Tahoma" w:cs="Tahoma"/>
          <w:b/>
          <w:sz w:val="28"/>
          <w:szCs w:val="28"/>
        </w:rPr>
      </w:pPr>
    </w:p>
    <w:p w14:paraId="2EBE789E" w14:textId="77777777" w:rsidR="006A2F27" w:rsidRDefault="006A2F27" w:rsidP="006B689E">
      <w:pPr>
        <w:jc w:val="center"/>
        <w:rPr>
          <w:rFonts w:ascii="Tahoma" w:hAnsi="Tahoma" w:cs="Tahoma"/>
          <w:b/>
          <w:color w:val="FF0000"/>
          <w:sz w:val="56"/>
        </w:rPr>
      </w:pPr>
    </w:p>
    <w:p w14:paraId="5C2610DA" w14:textId="77777777" w:rsidR="00FF3F5B" w:rsidRDefault="00FF3F5B" w:rsidP="006B689E">
      <w:pPr>
        <w:jc w:val="center"/>
        <w:rPr>
          <w:rFonts w:ascii="Tahoma" w:hAnsi="Tahoma" w:cs="Tahoma"/>
          <w:b/>
          <w:color w:val="FF0000"/>
          <w:sz w:val="56"/>
        </w:rPr>
      </w:pPr>
    </w:p>
    <w:p w14:paraId="3B6151AA" w14:textId="77777777" w:rsidR="003D1226" w:rsidRDefault="003D1226" w:rsidP="006B689E">
      <w:pPr>
        <w:jc w:val="center"/>
        <w:rPr>
          <w:rFonts w:ascii="Tahoma" w:hAnsi="Tahoma" w:cs="Tahoma"/>
          <w:b/>
          <w:color w:val="FF0000"/>
          <w:sz w:val="56"/>
        </w:rPr>
      </w:pPr>
    </w:p>
    <w:p w14:paraId="1F86B1C3" w14:textId="77777777" w:rsidR="003D1226" w:rsidRDefault="003D1226" w:rsidP="006B689E">
      <w:pPr>
        <w:jc w:val="center"/>
        <w:rPr>
          <w:rFonts w:ascii="Tahoma" w:hAnsi="Tahoma" w:cs="Tahoma"/>
          <w:b/>
          <w:color w:val="FF0000"/>
          <w:sz w:val="56"/>
        </w:rPr>
      </w:pPr>
    </w:p>
    <w:p w14:paraId="0D5E58DD" w14:textId="77777777" w:rsidR="00FF3F5B" w:rsidRDefault="00FF3F5B" w:rsidP="006B689E">
      <w:pPr>
        <w:jc w:val="center"/>
        <w:rPr>
          <w:rFonts w:ascii="Tahoma" w:hAnsi="Tahoma" w:cs="Tahoma"/>
          <w:b/>
          <w:color w:val="FF0000"/>
          <w:sz w:val="56"/>
        </w:rPr>
      </w:pPr>
    </w:p>
    <w:p w14:paraId="7783D3A6" w14:textId="77777777" w:rsidR="00FF3F5B" w:rsidRDefault="00FF3F5B" w:rsidP="006B689E">
      <w:pPr>
        <w:jc w:val="center"/>
        <w:rPr>
          <w:rFonts w:ascii="Tahoma" w:hAnsi="Tahoma" w:cs="Tahoma"/>
          <w:b/>
          <w:color w:val="FF0000"/>
          <w:sz w:val="56"/>
        </w:rPr>
      </w:pPr>
    </w:p>
    <w:p w14:paraId="175B7E72" w14:textId="0152D762" w:rsidR="006B689E" w:rsidRDefault="00FF3F5B" w:rsidP="00FF3F5B">
      <w:pPr>
        <w:jc w:val="center"/>
        <w:rPr>
          <w:rFonts w:ascii="Tahoma" w:hAnsi="Tahoma" w:cs="Tahoma"/>
          <w:b/>
          <w:sz w:val="26"/>
          <w:szCs w:val="26"/>
          <w:shd w:val="clear" w:color="auto" w:fill="FFFFFF"/>
        </w:rPr>
      </w:pPr>
      <w:r w:rsidRPr="00FF3F5B">
        <w:rPr>
          <w:rFonts w:ascii="Tahoma" w:hAnsi="Tahoma" w:cs="Tahoma"/>
          <w:b/>
          <w:sz w:val="26"/>
          <w:szCs w:val="26"/>
          <w:shd w:val="clear" w:color="auto" w:fill="FFFFFF"/>
        </w:rPr>
        <w:t xml:space="preserve">“I planted, Apollos watered, but God gave the growth" </w:t>
      </w:r>
      <w:r>
        <w:rPr>
          <w:rFonts w:ascii="Tahoma" w:hAnsi="Tahoma" w:cs="Tahoma"/>
          <w:b/>
          <w:sz w:val="26"/>
          <w:szCs w:val="26"/>
          <w:shd w:val="clear" w:color="auto" w:fill="FFFFFF"/>
        </w:rPr>
        <w:t>(</w:t>
      </w:r>
      <w:r w:rsidRPr="00FF3F5B">
        <w:rPr>
          <w:rFonts w:ascii="Tahoma" w:hAnsi="Tahoma" w:cs="Tahoma"/>
          <w:b/>
          <w:sz w:val="26"/>
          <w:szCs w:val="26"/>
          <w:shd w:val="clear" w:color="auto" w:fill="FFFFFF"/>
        </w:rPr>
        <w:t>1 Corinthians 3:6</w:t>
      </w:r>
      <w:r>
        <w:rPr>
          <w:rFonts w:ascii="Tahoma" w:hAnsi="Tahoma" w:cs="Tahoma"/>
          <w:b/>
          <w:sz w:val="26"/>
          <w:szCs w:val="26"/>
          <w:shd w:val="clear" w:color="auto" w:fill="FFFFFF"/>
        </w:rPr>
        <w:t>)</w:t>
      </w:r>
    </w:p>
    <w:p w14:paraId="1E69AEBD" w14:textId="77777777" w:rsidR="00AD4E81" w:rsidRPr="008C4D66" w:rsidRDefault="00AD4E81" w:rsidP="00AD4E81">
      <w:pPr>
        <w:jc w:val="center"/>
        <w:rPr>
          <w:rFonts w:ascii="Tahoma" w:hAnsi="Tahoma" w:cs="Tahoma"/>
          <w:b/>
          <w:sz w:val="28"/>
          <w:szCs w:val="28"/>
        </w:rPr>
      </w:pPr>
      <w:r>
        <w:rPr>
          <w:rFonts w:ascii="Tahoma" w:hAnsi="Tahoma" w:cs="Tahoma"/>
          <w:b/>
          <w:sz w:val="28"/>
          <w:szCs w:val="28"/>
        </w:rPr>
        <w:t>[Last revised - December 2018]</w:t>
      </w:r>
    </w:p>
    <w:p w14:paraId="2C0E87B3" w14:textId="77777777" w:rsidR="006B689E" w:rsidRDefault="006B689E" w:rsidP="003D7730">
      <w:pPr>
        <w:rPr>
          <w:rFonts w:ascii="Tahoma" w:hAnsi="Tahoma" w:cs="Tahoma"/>
          <w:b/>
          <w:color w:val="FF0000"/>
          <w:sz w:val="56"/>
        </w:rPr>
        <w:sectPr w:rsidR="006B689E" w:rsidSect="00490DA7">
          <w:footerReference w:type="even" r:id="rId8"/>
          <w:footerReference w:type="default" r:id="rId9"/>
          <w:headerReference w:type="first" r:id="rId10"/>
          <w:footerReference w:type="first" r:id="rId11"/>
          <w:pgSz w:w="11900" w:h="16840"/>
          <w:pgMar w:top="1404" w:right="720" w:bottom="720" w:left="720" w:header="426" w:footer="138" w:gutter="0"/>
          <w:cols w:space="720"/>
          <w:titlePg/>
          <w:docGrid w:linePitch="360"/>
        </w:sectPr>
      </w:pPr>
      <w:bookmarkStart w:id="1" w:name="_GoBack"/>
      <w:bookmarkEnd w:id="1"/>
    </w:p>
    <w:p w14:paraId="44789EEA" w14:textId="77777777" w:rsidR="00C24EA0" w:rsidRPr="00BD6021" w:rsidRDefault="001F0B24" w:rsidP="00C24EA0">
      <w:pPr>
        <w:jc w:val="center"/>
        <w:rPr>
          <w:rFonts w:ascii="Tahoma" w:hAnsi="Tahoma" w:cs="Tahoma"/>
          <w:b/>
          <w:sz w:val="56"/>
        </w:rPr>
      </w:pPr>
      <w:r>
        <w:rPr>
          <w:rFonts w:ascii="Tahoma" w:hAnsi="Tahoma" w:cs="Tahoma"/>
          <w:b/>
          <w:noProof/>
          <w:sz w:val="56"/>
        </w:rPr>
        <w:lastRenderedPageBreak/>
        <w:drawing>
          <wp:inline distT="0" distB="0" distL="0" distR="0" wp14:anchorId="1DA83DE6" wp14:editId="5A5B69E9">
            <wp:extent cx="9391650" cy="6642100"/>
            <wp:effectExtent l="0" t="0" r="0" b="0"/>
            <wp:docPr id="1" name="Picture 1" descr="Diocese with 50000 OS Map_2400 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ocese with 50000 OS Map_2400 d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91650" cy="6642100"/>
                    </a:xfrm>
                    <a:prstGeom prst="rect">
                      <a:avLst/>
                    </a:prstGeom>
                    <a:noFill/>
                    <a:ln>
                      <a:noFill/>
                    </a:ln>
                  </pic:spPr>
                </pic:pic>
              </a:graphicData>
            </a:graphic>
          </wp:inline>
        </w:drawing>
      </w:r>
    </w:p>
    <w:p w14:paraId="62755C62" w14:textId="77777777" w:rsidR="00C24EA0" w:rsidRPr="00BD6021" w:rsidRDefault="00C24EA0">
      <w:pPr>
        <w:rPr>
          <w:rFonts w:ascii="Tahoma" w:hAnsi="Tahoma" w:cs="Tahoma"/>
          <w:b/>
          <w:sz w:val="56"/>
        </w:rPr>
        <w:sectPr w:rsidR="00C24EA0" w:rsidRPr="00BD6021" w:rsidSect="00C24EA0">
          <w:headerReference w:type="first" r:id="rId13"/>
          <w:pgSz w:w="16840" w:h="11900" w:orient="landscape"/>
          <w:pgMar w:top="720" w:right="720" w:bottom="720" w:left="720" w:header="426" w:footer="138" w:gutter="0"/>
          <w:cols w:space="720"/>
          <w:titlePg/>
          <w:docGrid w:linePitch="360"/>
        </w:sectPr>
      </w:pPr>
    </w:p>
    <w:p w14:paraId="4B661296" w14:textId="77777777" w:rsidR="005C723A" w:rsidRDefault="0066714F" w:rsidP="000A4E5F">
      <w:pPr>
        <w:pStyle w:val="Heading1"/>
      </w:pPr>
      <w:r>
        <w:lastRenderedPageBreak/>
        <w:t>Deanery</w:t>
      </w:r>
      <w:r w:rsidR="005C723A">
        <w:t xml:space="preserve"> Audit</w:t>
      </w:r>
    </w:p>
    <w:p w14:paraId="25E3EF6B" w14:textId="77777777" w:rsidR="0066714F" w:rsidRDefault="0066714F" w:rsidP="005C723A">
      <w:pPr>
        <w:pStyle w:val="Heading1"/>
        <w:jc w:val="left"/>
        <w:rPr>
          <w:rFonts w:ascii="Tahoma" w:hAnsi="Tahoma"/>
          <w:sz w:val="28"/>
        </w:rPr>
      </w:pPr>
    </w:p>
    <w:p w14:paraId="34649711" w14:textId="77777777" w:rsidR="00337A0E" w:rsidRPr="00337A0E" w:rsidRDefault="00337A0E" w:rsidP="005C723A">
      <w:pPr>
        <w:pStyle w:val="Heading1"/>
        <w:jc w:val="left"/>
        <w:rPr>
          <w:rFonts w:ascii="Tahoma" w:hAnsi="Tahoma"/>
          <w:sz w:val="22"/>
          <w:szCs w:val="22"/>
        </w:rPr>
      </w:pPr>
      <w:r>
        <w:rPr>
          <w:rFonts w:ascii="Tahoma" w:hAnsi="Tahoma"/>
          <w:sz w:val="22"/>
          <w:szCs w:val="22"/>
        </w:rPr>
        <w:t>Benefice planning audits should be compiled into this deanery document:</w:t>
      </w:r>
    </w:p>
    <w:p w14:paraId="12042DB0" w14:textId="77777777" w:rsidR="00337A0E" w:rsidRPr="00337A0E" w:rsidRDefault="00337A0E" w:rsidP="00337A0E"/>
    <w:p w14:paraId="4559697E" w14:textId="77777777" w:rsidR="00CD665C" w:rsidRPr="005C723A" w:rsidRDefault="000A4E5F" w:rsidP="005C723A">
      <w:pPr>
        <w:pStyle w:val="Heading1"/>
        <w:jc w:val="left"/>
        <w:rPr>
          <w:rFonts w:ascii="Tahoma" w:hAnsi="Tahoma"/>
          <w:sz w:val="28"/>
        </w:rPr>
      </w:pPr>
      <w:r w:rsidRPr="005C723A">
        <w:rPr>
          <w:rFonts w:ascii="Tahoma" w:hAnsi="Tahoma"/>
          <w:sz w:val="28"/>
        </w:rPr>
        <w:t>Existing Resources</w:t>
      </w:r>
    </w:p>
    <w:p w14:paraId="1230D53A" w14:textId="77777777" w:rsidR="000A4E5F" w:rsidRPr="000A4E5F" w:rsidRDefault="000A4E5F" w:rsidP="000A4E5F">
      <w:pPr>
        <w:rPr>
          <w:rFonts w:ascii="Tahoma" w:hAnsi="Tahoma" w:cs="Tahoma"/>
          <w:sz w:val="22"/>
          <w:szCs w:val="22"/>
        </w:rPr>
      </w:pPr>
    </w:p>
    <w:p w14:paraId="7670CC5D" w14:textId="77777777" w:rsidR="000A4E5F" w:rsidRPr="000A4E5F" w:rsidRDefault="000A4E5F" w:rsidP="000A4E5F">
      <w:pPr>
        <w:rPr>
          <w:rFonts w:ascii="Tahoma" w:hAnsi="Tahoma" w:cs="Tahoma"/>
          <w:sz w:val="22"/>
          <w:szCs w:val="22"/>
        </w:rPr>
      </w:pPr>
      <w:r w:rsidRPr="000A4E5F">
        <w:rPr>
          <w:rFonts w:ascii="Tahoma" w:hAnsi="Tahoma" w:cs="Tahoma"/>
          <w:b/>
          <w:sz w:val="22"/>
          <w:szCs w:val="22"/>
        </w:rPr>
        <w:t>Physical</w:t>
      </w:r>
      <w:r>
        <w:rPr>
          <w:rFonts w:ascii="Tahoma" w:hAnsi="Tahoma" w:cs="Tahoma"/>
          <w:b/>
          <w:sz w:val="22"/>
          <w:szCs w:val="22"/>
        </w:rPr>
        <w:t xml:space="preserve"> </w:t>
      </w:r>
    </w:p>
    <w:p w14:paraId="605CF1C3" w14:textId="77777777" w:rsidR="000A4E5F" w:rsidRPr="000A4E5F" w:rsidRDefault="000A4E5F" w:rsidP="000A4E5F">
      <w:pPr>
        <w:rPr>
          <w:rFonts w:ascii="Tahoma" w:hAnsi="Tahoma" w:cs="Tahoma"/>
          <w:sz w:val="22"/>
          <w:szCs w:val="22"/>
        </w:rPr>
      </w:pPr>
    </w:p>
    <w:tbl>
      <w:tblPr>
        <w:tblW w:w="10485" w:type="dxa"/>
        <w:tblLayout w:type="fixed"/>
        <w:tblCellMar>
          <w:left w:w="15" w:type="dxa"/>
          <w:right w:w="15" w:type="dxa"/>
        </w:tblCellMar>
        <w:tblLook w:val="04A0" w:firstRow="1" w:lastRow="0" w:firstColumn="1" w:lastColumn="0" w:noHBand="0" w:noVBand="1"/>
      </w:tblPr>
      <w:tblGrid>
        <w:gridCol w:w="6516"/>
        <w:gridCol w:w="3969"/>
      </w:tblGrid>
      <w:tr w:rsidR="000A4E5F" w:rsidRPr="0015345A" w14:paraId="12D3E278" w14:textId="77777777" w:rsidTr="005A51E3">
        <w:trPr>
          <w:trHeight w:val="488"/>
        </w:trPr>
        <w:tc>
          <w:tcPr>
            <w:tcW w:w="6516"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14:paraId="68B3A7EB" w14:textId="77777777" w:rsidR="000A4E5F" w:rsidRPr="0015345A" w:rsidRDefault="0015345A" w:rsidP="005C723A">
            <w:pPr>
              <w:rPr>
                <w:rFonts w:ascii="Tahoma" w:hAnsi="Tahoma" w:cs="Tahoma"/>
                <w:sz w:val="22"/>
                <w:szCs w:val="22"/>
              </w:rPr>
            </w:pPr>
            <w:r w:rsidRPr="0015345A">
              <w:rPr>
                <w:rFonts w:ascii="Tahoma" w:hAnsi="Tahoma" w:cs="Tahoma"/>
                <w:sz w:val="22"/>
                <w:szCs w:val="22"/>
              </w:rPr>
              <w:t>ITEM</w:t>
            </w:r>
          </w:p>
        </w:tc>
        <w:tc>
          <w:tcPr>
            <w:tcW w:w="3969"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14:paraId="4F3DD9A8" w14:textId="77777777" w:rsidR="000A4E5F" w:rsidRPr="0015345A" w:rsidRDefault="0015345A" w:rsidP="005C723A">
            <w:pPr>
              <w:rPr>
                <w:rFonts w:ascii="Tahoma" w:hAnsi="Tahoma" w:cs="Tahoma"/>
                <w:sz w:val="22"/>
                <w:szCs w:val="22"/>
              </w:rPr>
            </w:pPr>
            <w:r w:rsidRPr="0015345A">
              <w:rPr>
                <w:rFonts w:ascii="Tahoma" w:hAnsi="Tahoma" w:cs="Tahoma"/>
                <w:sz w:val="22"/>
                <w:szCs w:val="22"/>
              </w:rPr>
              <w:t>NUMBER and/or NAME(S)</w:t>
            </w:r>
          </w:p>
        </w:tc>
      </w:tr>
      <w:tr w:rsidR="0015345A" w:rsidRPr="0015345A" w14:paraId="071F50CE" w14:textId="77777777" w:rsidTr="0093602E">
        <w:trPr>
          <w:trHeight w:val="488"/>
        </w:trPr>
        <w:tc>
          <w:tcPr>
            <w:tcW w:w="6516" w:type="dxa"/>
            <w:tcBorders>
              <w:top w:val="single" w:sz="4" w:space="0" w:color="000000"/>
              <w:left w:val="single" w:sz="4" w:space="0" w:color="000000"/>
              <w:bottom w:val="single" w:sz="4" w:space="0" w:color="000000"/>
              <w:right w:val="single" w:sz="4" w:space="0" w:color="000000"/>
            </w:tcBorders>
            <w:vAlign w:val="center"/>
          </w:tcPr>
          <w:p w14:paraId="65A3C04D" w14:textId="77777777" w:rsidR="0015345A" w:rsidRPr="0015345A" w:rsidRDefault="0015345A" w:rsidP="005C723A">
            <w:pPr>
              <w:rPr>
                <w:rFonts w:ascii="Tahoma" w:hAnsi="Tahoma" w:cs="Tahoma"/>
                <w:sz w:val="22"/>
                <w:szCs w:val="22"/>
              </w:rPr>
            </w:pPr>
            <w:r w:rsidRPr="0015345A">
              <w:rPr>
                <w:rFonts w:ascii="Tahoma" w:hAnsi="Tahoma" w:cs="Tahoma"/>
                <w:sz w:val="22"/>
                <w:szCs w:val="22"/>
              </w:rPr>
              <w:t>Parishes</w:t>
            </w:r>
          </w:p>
        </w:tc>
        <w:tc>
          <w:tcPr>
            <w:tcW w:w="3969" w:type="dxa"/>
            <w:tcBorders>
              <w:top w:val="single" w:sz="4" w:space="0" w:color="000000"/>
              <w:left w:val="single" w:sz="4" w:space="0" w:color="000000"/>
              <w:bottom w:val="single" w:sz="4" w:space="0" w:color="000000"/>
              <w:right w:val="single" w:sz="4" w:space="0" w:color="000000"/>
            </w:tcBorders>
            <w:vAlign w:val="center"/>
          </w:tcPr>
          <w:p w14:paraId="56153857" w14:textId="77777777" w:rsidR="0015345A" w:rsidRPr="0015345A" w:rsidRDefault="0015345A" w:rsidP="005C723A">
            <w:pPr>
              <w:rPr>
                <w:rFonts w:ascii="Tahoma" w:hAnsi="Tahoma" w:cs="Tahoma"/>
                <w:sz w:val="22"/>
                <w:szCs w:val="22"/>
              </w:rPr>
            </w:pPr>
          </w:p>
        </w:tc>
      </w:tr>
      <w:tr w:rsidR="000A4E5F" w:rsidRPr="0015345A" w14:paraId="6325BE9D" w14:textId="77777777" w:rsidTr="0093602E">
        <w:trPr>
          <w:trHeight w:val="515"/>
        </w:trPr>
        <w:tc>
          <w:tcPr>
            <w:tcW w:w="6516" w:type="dxa"/>
            <w:tcBorders>
              <w:top w:val="single" w:sz="4" w:space="0" w:color="000000"/>
              <w:left w:val="single" w:sz="4" w:space="0" w:color="000000"/>
              <w:bottom w:val="single" w:sz="4" w:space="0" w:color="000000"/>
              <w:right w:val="single" w:sz="4" w:space="0" w:color="000000"/>
            </w:tcBorders>
            <w:vAlign w:val="center"/>
            <w:hideMark/>
          </w:tcPr>
          <w:p w14:paraId="576B913A" w14:textId="77777777" w:rsidR="000A4E5F" w:rsidRPr="0015345A" w:rsidRDefault="000A4E5F" w:rsidP="005C723A">
            <w:pPr>
              <w:rPr>
                <w:rFonts w:ascii="Tahoma" w:hAnsi="Tahoma" w:cs="Tahoma"/>
                <w:sz w:val="22"/>
                <w:szCs w:val="22"/>
              </w:rPr>
            </w:pPr>
            <w:r w:rsidRPr="0015345A">
              <w:rPr>
                <w:rFonts w:ascii="Tahoma" w:hAnsi="Tahoma" w:cs="Tahoma"/>
                <w:sz w:val="22"/>
                <w:szCs w:val="22"/>
              </w:rPr>
              <w:t>Parishes included above that are in the top 20% for deprivation</w:t>
            </w:r>
            <w:r w:rsidRPr="0015345A">
              <w:rPr>
                <w:rStyle w:val="FootnoteReference"/>
                <w:rFonts w:ascii="Tahoma" w:hAnsi="Tahoma" w:cs="Tahoma"/>
                <w:sz w:val="22"/>
                <w:szCs w:val="22"/>
              </w:rPr>
              <w:footnoteReference w:id="1"/>
            </w:r>
          </w:p>
        </w:tc>
        <w:tc>
          <w:tcPr>
            <w:tcW w:w="3969" w:type="dxa"/>
            <w:tcBorders>
              <w:top w:val="single" w:sz="4" w:space="0" w:color="000000"/>
              <w:left w:val="single" w:sz="4" w:space="0" w:color="000000"/>
              <w:bottom w:val="single" w:sz="4" w:space="0" w:color="000000"/>
              <w:right w:val="single" w:sz="4" w:space="0" w:color="000000"/>
            </w:tcBorders>
            <w:vAlign w:val="center"/>
          </w:tcPr>
          <w:p w14:paraId="54AF4638" w14:textId="77777777" w:rsidR="000A4E5F" w:rsidRPr="0015345A" w:rsidRDefault="000A4E5F" w:rsidP="005C723A">
            <w:pPr>
              <w:rPr>
                <w:rFonts w:ascii="Tahoma" w:hAnsi="Tahoma" w:cs="Tahoma"/>
                <w:sz w:val="22"/>
                <w:szCs w:val="22"/>
              </w:rPr>
            </w:pPr>
          </w:p>
        </w:tc>
      </w:tr>
      <w:tr w:rsidR="000A4E5F" w:rsidRPr="0015345A" w14:paraId="7E806265" w14:textId="77777777" w:rsidTr="0093602E">
        <w:trPr>
          <w:trHeight w:val="488"/>
        </w:trPr>
        <w:tc>
          <w:tcPr>
            <w:tcW w:w="6516" w:type="dxa"/>
            <w:tcBorders>
              <w:top w:val="single" w:sz="4" w:space="0" w:color="000000"/>
              <w:left w:val="single" w:sz="4" w:space="0" w:color="000000"/>
              <w:bottom w:val="single" w:sz="4" w:space="0" w:color="000000"/>
              <w:right w:val="single" w:sz="4" w:space="0" w:color="000000"/>
            </w:tcBorders>
            <w:vAlign w:val="center"/>
            <w:hideMark/>
          </w:tcPr>
          <w:p w14:paraId="3A0E78EF" w14:textId="77777777" w:rsidR="000A4E5F" w:rsidRPr="0015345A" w:rsidRDefault="000A4E5F" w:rsidP="005C723A">
            <w:pPr>
              <w:rPr>
                <w:rFonts w:ascii="Tahoma" w:hAnsi="Tahoma" w:cs="Tahoma"/>
                <w:sz w:val="22"/>
                <w:szCs w:val="22"/>
              </w:rPr>
            </w:pPr>
            <w:r w:rsidRPr="0015345A">
              <w:rPr>
                <w:rFonts w:ascii="Tahoma" w:hAnsi="Tahoma" w:cs="Tahoma"/>
                <w:sz w:val="22"/>
                <w:szCs w:val="22"/>
              </w:rPr>
              <w:t>Ecclesiastical buildings</w:t>
            </w:r>
            <w:r w:rsidRPr="0015345A">
              <w:rPr>
                <w:rStyle w:val="FootnoteReference"/>
                <w:rFonts w:ascii="Tahoma" w:hAnsi="Tahoma" w:cs="Tahoma"/>
                <w:sz w:val="22"/>
                <w:szCs w:val="22"/>
              </w:rPr>
              <w:footnoteReference w:id="2"/>
            </w:r>
            <w:r w:rsidRPr="0015345A">
              <w:rPr>
                <w:rFonts w:ascii="Tahoma" w:hAnsi="Tahoma" w:cs="Tahoma"/>
                <w:sz w:val="22"/>
                <w:szCs w:val="22"/>
              </w:rPr>
              <w:t xml:space="preserve"> </w:t>
            </w:r>
          </w:p>
        </w:tc>
        <w:tc>
          <w:tcPr>
            <w:tcW w:w="3969" w:type="dxa"/>
            <w:tcBorders>
              <w:top w:val="single" w:sz="4" w:space="0" w:color="000000"/>
              <w:left w:val="single" w:sz="4" w:space="0" w:color="000000"/>
              <w:bottom w:val="single" w:sz="4" w:space="0" w:color="000000"/>
              <w:right w:val="single" w:sz="4" w:space="0" w:color="000000"/>
            </w:tcBorders>
            <w:vAlign w:val="center"/>
          </w:tcPr>
          <w:p w14:paraId="584231E1" w14:textId="77777777" w:rsidR="000A4E5F" w:rsidRPr="0015345A" w:rsidRDefault="000A4E5F" w:rsidP="005C723A">
            <w:pPr>
              <w:rPr>
                <w:rFonts w:ascii="Tahoma" w:hAnsi="Tahoma" w:cs="Tahoma"/>
                <w:sz w:val="22"/>
                <w:szCs w:val="22"/>
              </w:rPr>
            </w:pPr>
          </w:p>
        </w:tc>
      </w:tr>
      <w:tr w:rsidR="000A4E5F" w:rsidRPr="0015345A" w14:paraId="24C58EB4" w14:textId="77777777" w:rsidTr="0093602E">
        <w:trPr>
          <w:trHeight w:val="488"/>
        </w:trPr>
        <w:tc>
          <w:tcPr>
            <w:tcW w:w="6516" w:type="dxa"/>
            <w:tcBorders>
              <w:top w:val="single" w:sz="4" w:space="0" w:color="000000"/>
              <w:left w:val="single" w:sz="4" w:space="0" w:color="000000"/>
              <w:bottom w:val="single" w:sz="4" w:space="0" w:color="000000"/>
              <w:right w:val="single" w:sz="4" w:space="0" w:color="000000"/>
            </w:tcBorders>
            <w:vAlign w:val="center"/>
            <w:hideMark/>
          </w:tcPr>
          <w:p w14:paraId="1E4BBED8" w14:textId="77777777" w:rsidR="000A4E5F" w:rsidRPr="0015345A" w:rsidRDefault="000A4E5F" w:rsidP="005C723A">
            <w:pPr>
              <w:rPr>
                <w:rFonts w:ascii="Tahoma" w:hAnsi="Tahoma" w:cs="Tahoma"/>
                <w:sz w:val="22"/>
                <w:szCs w:val="22"/>
              </w:rPr>
            </w:pPr>
            <w:r w:rsidRPr="0015345A">
              <w:rPr>
                <w:rFonts w:ascii="Tahoma" w:hAnsi="Tahoma" w:cs="Tahoma"/>
                <w:sz w:val="22"/>
                <w:szCs w:val="22"/>
              </w:rPr>
              <w:t>Other buildings (e.g. parish halls, church rooms, youth centres)</w:t>
            </w:r>
            <w:r w:rsidRPr="0015345A">
              <w:rPr>
                <w:rStyle w:val="FootnoteReference"/>
                <w:rFonts w:ascii="Tahoma" w:hAnsi="Tahoma" w:cs="Tahoma"/>
                <w:sz w:val="22"/>
                <w:szCs w:val="22"/>
              </w:rPr>
              <w:footnoteReference w:id="3"/>
            </w:r>
          </w:p>
        </w:tc>
        <w:tc>
          <w:tcPr>
            <w:tcW w:w="3969" w:type="dxa"/>
            <w:tcBorders>
              <w:top w:val="single" w:sz="4" w:space="0" w:color="000000"/>
              <w:left w:val="single" w:sz="4" w:space="0" w:color="000000"/>
              <w:bottom w:val="single" w:sz="4" w:space="0" w:color="000000"/>
              <w:right w:val="single" w:sz="4" w:space="0" w:color="000000"/>
            </w:tcBorders>
            <w:vAlign w:val="center"/>
          </w:tcPr>
          <w:p w14:paraId="5AE52B93" w14:textId="77777777" w:rsidR="0015345A" w:rsidRPr="0015345A" w:rsidRDefault="0015345A" w:rsidP="005C723A">
            <w:pPr>
              <w:rPr>
                <w:rFonts w:ascii="Tahoma" w:hAnsi="Tahoma" w:cs="Tahoma"/>
                <w:sz w:val="22"/>
                <w:szCs w:val="22"/>
              </w:rPr>
            </w:pPr>
          </w:p>
        </w:tc>
      </w:tr>
      <w:tr w:rsidR="000A4E5F" w:rsidRPr="0015345A" w14:paraId="71DBA3F1" w14:textId="77777777" w:rsidTr="0093602E">
        <w:trPr>
          <w:trHeight w:val="488"/>
        </w:trPr>
        <w:tc>
          <w:tcPr>
            <w:tcW w:w="6516" w:type="dxa"/>
            <w:tcBorders>
              <w:top w:val="single" w:sz="4" w:space="0" w:color="000000"/>
              <w:left w:val="single" w:sz="4" w:space="0" w:color="000000"/>
              <w:bottom w:val="single" w:sz="4" w:space="0" w:color="000000"/>
              <w:right w:val="single" w:sz="4" w:space="0" w:color="000000"/>
            </w:tcBorders>
            <w:vAlign w:val="center"/>
          </w:tcPr>
          <w:p w14:paraId="4A00633C" w14:textId="77777777" w:rsidR="000A4E5F" w:rsidRPr="0015345A" w:rsidRDefault="000A4E5F" w:rsidP="005C723A">
            <w:pPr>
              <w:rPr>
                <w:rFonts w:ascii="Tahoma" w:hAnsi="Tahoma" w:cs="Tahoma"/>
                <w:sz w:val="22"/>
                <w:szCs w:val="22"/>
              </w:rPr>
            </w:pPr>
            <w:r w:rsidRPr="0015345A">
              <w:rPr>
                <w:rFonts w:ascii="Tahoma" w:hAnsi="Tahoma" w:cs="Tahoma"/>
                <w:sz w:val="22"/>
                <w:szCs w:val="22"/>
              </w:rPr>
              <w:t>Church schools</w:t>
            </w:r>
            <w:r w:rsidRPr="0015345A">
              <w:rPr>
                <w:rStyle w:val="FootnoteReference"/>
                <w:rFonts w:ascii="Tahoma" w:hAnsi="Tahoma" w:cs="Tahoma"/>
                <w:sz w:val="22"/>
                <w:szCs w:val="22"/>
              </w:rPr>
              <w:footnoteReference w:id="4"/>
            </w:r>
          </w:p>
        </w:tc>
        <w:tc>
          <w:tcPr>
            <w:tcW w:w="3969" w:type="dxa"/>
            <w:tcBorders>
              <w:top w:val="single" w:sz="4" w:space="0" w:color="000000"/>
              <w:left w:val="single" w:sz="4" w:space="0" w:color="000000"/>
              <w:bottom w:val="single" w:sz="4" w:space="0" w:color="000000"/>
              <w:right w:val="single" w:sz="4" w:space="0" w:color="000000"/>
            </w:tcBorders>
            <w:vAlign w:val="center"/>
          </w:tcPr>
          <w:p w14:paraId="0BEBD874" w14:textId="77777777" w:rsidR="000A4E5F" w:rsidRPr="0015345A" w:rsidRDefault="000A4E5F" w:rsidP="005C723A">
            <w:pPr>
              <w:rPr>
                <w:rFonts w:ascii="Tahoma" w:hAnsi="Tahoma" w:cs="Tahoma"/>
                <w:sz w:val="22"/>
                <w:szCs w:val="22"/>
              </w:rPr>
            </w:pPr>
          </w:p>
        </w:tc>
      </w:tr>
      <w:tr w:rsidR="000A4E5F" w:rsidRPr="0015345A" w14:paraId="0E29CC1D" w14:textId="77777777" w:rsidTr="0093602E">
        <w:trPr>
          <w:trHeight w:val="488"/>
        </w:trPr>
        <w:tc>
          <w:tcPr>
            <w:tcW w:w="6516" w:type="dxa"/>
            <w:tcBorders>
              <w:top w:val="single" w:sz="4" w:space="0" w:color="000000"/>
              <w:left w:val="single" w:sz="4" w:space="0" w:color="000000"/>
              <w:bottom w:val="single" w:sz="4" w:space="0" w:color="000000"/>
              <w:right w:val="single" w:sz="4" w:space="0" w:color="000000"/>
            </w:tcBorders>
            <w:vAlign w:val="center"/>
          </w:tcPr>
          <w:p w14:paraId="122D5189" w14:textId="77777777" w:rsidR="000A4E5F" w:rsidRPr="0015345A" w:rsidRDefault="000A4E5F" w:rsidP="005C723A">
            <w:pPr>
              <w:rPr>
                <w:rFonts w:ascii="Tahoma" w:hAnsi="Tahoma" w:cs="Tahoma"/>
                <w:sz w:val="22"/>
                <w:szCs w:val="22"/>
              </w:rPr>
            </w:pPr>
            <w:r w:rsidRPr="0015345A">
              <w:rPr>
                <w:rFonts w:ascii="Tahoma" w:hAnsi="Tahoma" w:cs="Tahoma"/>
                <w:sz w:val="22"/>
                <w:szCs w:val="22"/>
              </w:rPr>
              <w:t>Other schools</w:t>
            </w:r>
          </w:p>
        </w:tc>
        <w:tc>
          <w:tcPr>
            <w:tcW w:w="3969" w:type="dxa"/>
            <w:tcBorders>
              <w:top w:val="single" w:sz="4" w:space="0" w:color="000000"/>
              <w:left w:val="single" w:sz="4" w:space="0" w:color="000000"/>
              <w:bottom w:val="single" w:sz="4" w:space="0" w:color="000000"/>
              <w:right w:val="single" w:sz="4" w:space="0" w:color="000000"/>
            </w:tcBorders>
            <w:vAlign w:val="center"/>
          </w:tcPr>
          <w:p w14:paraId="6F9DA758" w14:textId="77777777" w:rsidR="000A4E5F" w:rsidRPr="0015345A" w:rsidRDefault="000A4E5F" w:rsidP="005C723A">
            <w:pPr>
              <w:rPr>
                <w:rFonts w:ascii="Tahoma" w:hAnsi="Tahoma" w:cs="Tahoma"/>
                <w:sz w:val="22"/>
                <w:szCs w:val="22"/>
              </w:rPr>
            </w:pPr>
          </w:p>
        </w:tc>
      </w:tr>
      <w:tr w:rsidR="000A4E5F" w:rsidRPr="0015345A" w14:paraId="4B1EBEA2" w14:textId="77777777" w:rsidTr="0093602E">
        <w:trPr>
          <w:trHeight w:val="488"/>
        </w:trPr>
        <w:tc>
          <w:tcPr>
            <w:tcW w:w="6516" w:type="dxa"/>
            <w:tcBorders>
              <w:top w:val="single" w:sz="4" w:space="0" w:color="000000"/>
              <w:left w:val="single" w:sz="4" w:space="0" w:color="000000"/>
              <w:bottom w:val="single" w:sz="4" w:space="0" w:color="000000"/>
              <w:right w:val="single" w:sz="4" w:space="0" w:color="000000"/>
            </w:tcBorders>
            <w:vAlign w:val="center"/>
          </w:tcPr>
          <w:p w14:paraId="748832CC" w14:textId="77777777" w:rsidR="000A4E5F" w:rsidRPr="0015345A" w:rsidRDefault="000A4E5F" w:rsidP="005C723A">
            <w:pPr>
              <w:pStyle w:val="Heading1"/>
              <w:jc w:val="left"/>
              <w:rPr>
                <w:rFonts w:ascii="Tahoma" w:hAnsi="Tahoma"/>
                <w:b w:val="0"/>
                <w:sz w:val="22"/>
                <w:szCs w:val="22"/>
              </w:rPr>
            </w:pPr>
            <w:r w:rsidRPr="0015345A">
              <w:rPr>
                <w:rFonts w:ascii="Tahoma" w:hAnsi="Tahoma"/>
                <w:b w:val="0"/>
                <w:sz w:val="22"/>
                <w:szCs w:val="22"/>
              </w:rPr>
              <w:t>Colleges and university campuses</w:t>
            </w:r>
          </w:p>
        </w:tc>
        <w:tc>
          <w:tcPr>
            <w:tcW w:w="3969" w:type="dxa"/>
            <w:tcBorders>
              <w:top w:val="single" w:sz="4" w:space="0" w:color="000000"/>
              <w:left w:val="single" w:sz="4" w:space="0" w:color="000000"/>
              <w:bottom w:val="single" w:sz="4" w:space="0" w:color="000000"/>
              <w:right w:val="single" w:sz="4" w:space="0" w:color="000000"/>
            </w:tcBorders>
            <w:vAlign w:val="center"/>
          </w:tcPr>
          <w:p w14:paraId="2811BA24" w14:textId="77777777" w:rsidR="000A4E5F" w:rsidRPr="0015345A" w:rsidRDefault="000A4E5F" w:rsidP="005C723A">
            <w:pPr>
              <w:rPr>
                <w:rFonts w:ascii="Tahoma" w:hAnsi="Tahoma" w:cs="Tahoma"/>
                <w:sz w:val="22"/>
                <w:szCs w:val="22"/>
              </w:rPr>
            </w:pPr>
          </w:p>
        </w:tc>
      </w:tr>
      <w:tr w:rsidR="00D73105" w:rsidRPr="0015345A" w14:paraId="71F376CA" w14:textId="77777777" w:rsidTr="0093602E">
        <w:trPr>
          <w:trHeight w:val="488"/>
        </w:trPr>
        <w:tc>
          <w:tcPr>
            <w:tcW w:w="6516" w:type="dxa"/>
            <w:tcBorders>
              <w:top w:val="single" w:sz="4" w:space="0" w:color="000000"/>
              <w:left w:val="single" w:sz="4" w:space="0" w:color="000000"/>
              <w:bottom w:val="single" w:sz="4" w:space="0" w:color="000000"/>
              <w:right w:val="single" w:sz="4" w:space="0" w:color="000000"/>
            </w:tcBorders>
            <w:vAlign w:val="center"/>
          </w:tcPr>
          <w:p w14:paraId="75843898" w14:textId="77777777" w:rsidR="00D73105" w:rsidRPr="0015345A" w:rsidRDefault="00D73105" w:rsidP="00BA037F">
            <w:pPr>
              <w:rPr>
                <w:rFonts w:ascii="Tahoma" w:hAnsi="Tahoma" w:cs="Tahoma"/>
                <w:sz w:val="22"/>
                <w:szCs w:val="22"/>
              </w:rPr>
            </w:pPr>
            <w:r>
              <w:rPr>
                <w:rFonts w:ascii="Tahoma" w:hAnsi="Tahoma" w:cs="Tahoma"/>
                <w:sz w:val="22"/>
                <w:szCs w:val="22"/>
              </w:rPr>
              <w:t>Hospitals and care homes</w:t>
            </w:r>
          </w:p>
        </w:tc>
        <w:tc>
          <w:tcPr>
            <w:tcW w:w="3969" w:type="dxa"/>
            <w:tcBorders>
              <w:top w:val="single" w:sz="4" w:space="0" w:color="000000"/>
              <w:left w:val="single" w:sz="4" w:space="0" w:color="000000"/>
              <w:bottom w:val="single" w:sz="4" w:space="0" w:color="000000"/>
              <w:right w:val="single" w:sz="4" w:space="0" w:color="000000"/>
            </w:tcBorders>
            <w:vAlign w:val="center"/>
          </w:tcPr>
          <w:p w14:paraId="6C7C2710" w14:textId="77777777" w:rsidR="00D73105" w:rsidRPr="0015345A" w:rsidRDefault="00D73105" w:rsidP="005C723A">
            <w:pPr>
              <w:rPr>
                <w:rFonts w:ascii="Tahoma" w:hAnsi="Tahoma" w:cs="Tahoma"/>
                <w:sz w:val="22"/>
                <w:szCs w:val="22"/>
              </w:rPr>
            </w:pPr>
          </w:p>
        </w:tc>
      </w:tr>
      <w:tr w:rsidR="000A4E5F" w:rsidRPr="0015345A" w14:paraId="7B79D378" w14:textId="77777777" w:rsidTr="0093602E">
        <w:trPr>
          <w:trHeight w:val="488"/>
        </w:trPr>
        <w:tc>
          <w:tcPr>
            <w:tcW w:w="6516" w:type="dxa"/>
            <w:tcBorders>
              <w:top w:val="single" w:sz="4" w:space="0" w:color="000000"/>
              <w:left w:val="single" w:sz="4" w:space="0" w:color="000000"/>
              <w:bottom w:val="single" w:sz="4" w:space="0" w:color="000000"/>
              <w:right w:val="single" w:sz="4" w:space="0" w:color="000000"/>
            </w:tcBorders>
            <w:vAlign w:val="center"/>
          </w:tcPr>
          <w:p w14:paraId="24210577" w14:textId="77777777" w:rsidR="000A4E5F" w:rsidRPr="0015345A" w:rsidRDefault="000A4E5F" w:rsidP="00BA037F">
            <w:pPr>
              <w:rPr>
                <w:rFonts w:ascii="Tahoma" w:hAnsi="Tahoma" w:cs="Tahoma"/>
                <w:sz w:val="22"/>
                <w:szCs w:val="22"/>
              </w:rPr>
            </w:pPr>
            <w:r w:rsidRPr="0015345A">
              <w:rPr>
                <w:rFonts w:ascii="Tahoma" w:hAnsi="Tahoma" w:cs="Tahoma"/>
                <w:sz w:val="22"/>
                <w:szCs w:val="22"/>
              </w:rPr>
              <w:t xml:space="preserve">Average Weekly </w:t>
            </w:r>
            <w:r w:rsidR="0015345A">
              <w:rPr>
                <w:rFonts w:ascii="Tahoma" w:hAnsi="Tahoma" w:cs="Tahoma"/>
                <w:sz w:val="22"/>
                <w:szCs w:val="22"/>
              </w:rPr>
              <w:t>A</w:t>
            </w:r>
            <w:r w:rsidR="00BA037F">
              <w:rPr>
                <w:rFonts w:ascii="Tahoma" w:hAnsi="Tahoma" w:cs="Tahoma"/>
                <w:sz w:val="22"/>
                <w:szCs w:val="22"/>
              </w:rPr>
              <w:t>ttendance</w:t>
            </w:r>
          </w:p>
        </w:tc>
        <w:tc>
          <w:tcPr>
            <w:tcW w:w="3969" w:type="dxa"/>
            <w:tcBorders>
              <w:top w:val="single" w:sz="4" w:space="0" w:color="000000"/>
              <w:left w:val="single" w:sz="4" w:space="0" w:color="000000"/>
              <w:bottom w:val="single" w:sz="4" w:space="0" w:color="000000"/>
              <w:right w:val="single" w:sz="4" w:space="0" w:color="000000"/>
            </w:tcBorders>
            <w:vAlign w:val="center"/>
          </w:tcPr>
          <w:p w14:paraId="21DB773B" w14:textId="77777777" w:rsidR="000A4E5F" w:rsidRPr="0015345A" w:rsidRDefault="000A4E5F" w:rsidP="005C723A">
            <w:pPr>
              <w:rPr>
                <w:rFonts w:ascii="Tahoma" w:hAnsi="Tahoma" w:cs="Tahoma"/>
                <w:sz w:val="22"/>
                <w:szCs w:val="22"/>
              </w:rPr>
            </w:pPr>
          </w:p>
        </w:tc>
      </w:tr>
      <w:tr w:rsidR="000A4E5F" w:rsidRPr="0015345A" w14:paraId="422EB5B9" w14:textId="77777777" w:rsidTr="0093602E">
        <w:trPr>
          <w:trHeight w:val="488"/>
        </w:trPr>
        <w:tc>
          <w:tcPr>
            <w:tcW w:w="6516" w:type="dxa"/>
            <w:tcBorders>
              <w:top w:val="single" w:sz="4" w:space="0" w:color="000000"/>
              <w:left w:val="single" w:sz="4" w:space="0" w:color="000000"/>
              <w:bottom w:val="single" w:sz="4" w:space="0" w:color="000000"/>
              <w:right w:val="single" w:sz="4" w:space="0" w:color="000000"/>
            </w:tcBorders>
            <w:vAlign w:val="center"/>
          </w:tcPr>
          <w:p w14:paraId="0BB295E9" w14:textId="77777777" w:rsidR="000A4E5F" w:rsidRPr="0015345A" w:rsidRDefault="000A4E5F" w:rsidP="005C723A">
            <w:pPr>
              <w:rPr>
                <w:rFonts w:ascii="Tahoma" w:hAnsi="Tahoma" w:cs="Tahoma"/>
                <w:sz w:val="22"/>
                <w:szCs w:val="22"/>
              </w:rPr>
            </w:pPr>
            <w:r w:rsidRPr="0015345A">
              <w:rPr>
                <w:rFonts w:ascii="Tahoma" w:hAnsi="Tahoma" w:cs="Tahoma"/>
                <w:sz w:val="22"/>
                <w:szCs w:val="22"/>
              </w:rPr>
              <w:t xml:space="preserve">Average weekly </w:t>
            </w:r>
            <w:r w:rsidR="0083729C">
              <w:rPr>
                <w:rFonts w:ascii="Tahoma" w:hAnsi="Tahoma" w:cs="Tahoma"/>
                <w:sz w:val="22"/>
                <w:szCs w:val="22"/>
              </w:rPr>
              <w:t>planned giving</w:t>
            </w:r>
          </w:p>
        </w:tc>
        <w:tc>
          <w:tcPr>
            <w:tcW w:w="3969" w:type="dxa"/>
            <w:tcBorders>
              <w:top w:val="single" w:sz="4" w:space="0" w:color="000000"/>
              <w:left w:val="single" w:sz="4" w:space="0" w:color="000000"/>
              <w:bottom w:val="single" w:sz="4" w:space="0" w:color="000000"/>
              <w:right w:val="single" w:sz="4" w:space="0" w:color="000000"/>
            </w:tcBorders>
            <w:vAlign w:val="center"/>
          </w:tcPr>
          <w:p w14:paraId="5D2DD419" w14:textId="77777777" w:rsidR="000A4E5F" w:rsidRPr="0015345A" w:rsidRDefault="000A4E5F" w:rsidP="005C723A">
            <w:pPr>
              <w:rPr>
                <w:rFonts w:ascii="Tahoma" w:hAnsi="Tahoma" w:cs="Tahoma"/>
                <w:sz w:val="22"/>
                <w:szCs w:val="22"/>
              </w:rPr>
            </w:pPr>
          </w:p>
        </w:tc>
      </w:tr>
      <w:tr w:rsidR="000A4E5F" w:rsidRPr="0015345A" w14:paraId="35DE5F53" w14:textId="77777777" w:rsidTr="0093602E">
        <w:trPr>
          <w:trHeight w:val="488"/>
        </w:trPr>
        <w:tc>
          <w:tcPr>
            <w:tcW w:w="6516" w:type="dxa"/>
            <w:tcBorders>
              <w:top w:val="single" w:sz="4" w:space="0" w:color="000000"/>
              <w:left w:val="single" w:sz="4" w:space="0" w:color="000000"/>
              <w:bottom w:val="single" w:sz="4" w:space="0" w:color="000000"/>
              <w:right w:val="single" w:sz="4" w:space="0" w:color="000000"/>
            </w:tcBorders>
            <w:vAlign w:val="center"/>
          </w:tcPr>
          <w:p w14:paraId="14FE509A" w14:textId="77777777" w:rsidR="000A4E5F" w:rsidRPr="0015345A" w:rsidRDefault="000A4E5F" w:rsidP="005C723A">
            <w:pPr>
              <w:rPr>
                <w:rFonts w:ascii="Tahoma" w:hAnsi="Tahoma" w:cs="Tahoma"/>
                <w:sz w:val="22"/>
                <w:szCs w:val="22"/>
              </w:rPr>
            </w:pPr>
            <w:r w:rsidRPr="0015345A">
              <w:rPr>
                <w:rFonts w:ascii="Tahoma" w:hAnsi="Tahoma" w:cs="Tahoma"/>
                <w:sz w:val="22"/>
                <w:szCs w:val="22"/>
              </w:rPr>
              <w:t>Gift Aid claimed as % on annual, regular offerings</w:t>
            </w:r>
            <w:r w:rsidRPr="0015345A">
              <w:rPr>
                <w:rStyle w:val="FootnoteReference"/>
                <w:rFonts w:ascii="Tahoma" w:hAnsi="Tahoma" w:cs="Tahoma"/>
                <w:sz w:val="22"/>
                <w:szCs w:val="22"/>
              </w:rPr>
              <w:footnoteReference w:id="5"/>
            </w:r>
          </w:p>
        </w:tc>
        <w:tc>
          <w:tcPr>
            <w:tcW w:w="3969" w:type="dxa"/>
            <w:tcBorders>
              <w:top w:val="single" w:sz="4" w:space="0" w:color="000000"/>
              <w:left w:val="single" w:sz="4" w:space="0" w:color="000000"/>
              <w:bottom w:val="single" w:sz="4" w:space="0" w:color="000000"/>
              <w:right w:val="single" w:sz="4" w:space="0" w:color="000000"/>
            </w:tcBorders>
            <w:vAlign w:val="center"/>
          </w:tcPr>
          <w:p w14:paraId="7B66E7FA" w14:textId="77777777" w:rsidR="000A4E5F" w:rsidRPr="0015345A" w:rsidRDefault="000A4E5F" w:rsidP="005C723A">
            <w:pPr>
              <w:rPr>
                <w:rFonts w:ascii="Tahoma" w:hAnsi="Tahoma" w:cs="Tahoma"/>
                <w:sz w:val="22"/>
                <w:szCs w:val="22"/>
              </w:rPr>
            </w:pPr>
          </w:p>
        </w:tc>
      </w:tr>
      <w:tr w:rsidR="00946B10" w:rsidRPr="0015345A" w14:paraId="0A8C8B4D" w14:textId="77777777" w:rsidTr="0093602E">
        <w:trPr>
          <w:trHeight w:val="488"/>
        </w:trPr>
        <w:tc>
          <w:tcPr>
            <w:tcW w:w="6516" w:type="dxa"/>
            <w:tcBorders>
              <w:top w:val="single" w:sz="4" w:space="0" w:color="000000"/>
              <w:left w:val="single" w:sz="4" w:space="0" w:color="000000"/>
              <w:bottom w:val="single" w:sz="4" w:space="0" w:color="000000"/>
              <w:right w:val="single" w:sz="4" w:space="0" w:color="000000"/>
            </w:tcBorders>
            <w:vAlign w:val="center"/>
          </w:tcPr>
          <w:p w14:paraId="2EFBD695" w14:textId="77777777" w:rsidR="00946B10" w:rsidRDefault="006442D7" w:rsidP="005C723A">
            <w:pPr>
              <w:rPr>
                <w:rFonts w:ascii="Tahoma" w:hAnsi="Tahoma" w:cs="Tahoma"/>
                <w:sz w:val="22"/>
                <w:szCs w:val="22"/>
              </w:rPr>
            </w:pPr>
            <w:r>
              <w:rPr>
                <w:rFonts w:ascii="Tahoma" w:hAnsi="Tahoma" w:cs="Tahoma"/>
                <w:sz w:val="22"/>
                <w:szCs w:val="22"/>
              </w:rPr>
              <w:t>Parish Giving Scheme</w:t>
            </w:r>
          </w:p>
          <w:p w14:paraId="0E63ED65" w14:textId="77777777" w:rsidR="006442D7" w:rsidRDefault="006442D7" w:rsidP="006442D7">
            <w:pPr>
              <w:pStyle w:val="ListParagraph"/>
              <w:numPr>
                <w:ilvl w:val="0"/>
                <w:numId w:val="13"/>
              </w:numPr>
              <w:rPr>
                <w:rFonts w:ascii="Tahoma" w:hAnsi="Tahoma" w:cs="Tahoma"/>
                <w:sz w:val="22"/>
                <w:szCs w:val="22"/>
              </w:rPr>
            </w:pPr>
            <w:r>
              <w:rPr>
                <w:rFonts w:ascii="Tahoma" w:hAnsi="Tahoma" w:cs="Tahoma"/>
                <w:sz w:val="22"/>
                <w:szCs w:val="22"/>
              </w:rPr>
              <w:t>Number of parishes that are members?</w:t>
            </w:r>
          </w:p>
          <w:p w14:paraId="2A96F84F" w14:textId="77777777" w:rsidR="006442D7" w:rsidRPr="006442D7" w:rsidRDefault="006442D7" w:rsidP="006442D7">
            <w:pPr>
              <w:pStyle w:val="ListParagraph"/>
              <w:numPr>
                <w:ilvl w:val="0"/>
                <w:numId w:val="13"/>
              </w:numPr>
              <w:rPr>
                <w:rFonts w:ascii="Tahoma" w:hAnsi="Tahoma" w:cs="Tahoma"/>
                <w:sz w:val="22"/>
                <w:szCs w:val="22"/>
              </w:rPr>
            </w:pPr>
            <w:r>
              <w:rPr>
                <w:rFonts w:ascii="Tahoma" w:hAnsi="Tahoma" w:cs="Tahoma"/>
                <w:sz w:val="22"/>
                <w:szCs w:val="22"/>
              </w:rPr>
              <w:t>Number of parishioners that are donors?</w:t>
            </w:r>
          </w:p>
        </w:tc>
        <w:tc>
          <w:tcPr>
            <w:tcW w:w="3969" w:type="dxa"/>
            <w:tcBorders>
              <w:top w:val="single" w:sz="4" w:space="0" w:color="000000"/>
              <w:left w:val="single" w:sz="4" w:space="0" w:color="000000"/>
              <w:bottom w:val="single" w:sz="4" w:space="0" w:color="000000"/>
              <w:right w:val="single" w:sz="4" w:space="0" w:color="000000"/>
            </w:tcBorders>
            <w:vAlign w:val="center"/>
          </w:tcPr>
          <w:p w14:paraId="7CC0C683" w14:textId="77777777" w:rsidR="00946B10" w:rsidRPr="0015345A" w:rsidRDefault="00946B10" w:rsidP="005C723A">
            <w:pPr>
              <w:rPr>
                <w:rFonts w:ascii="Tahoma" w:hAnsi="Tahoma" w:cs="Tahoma"/>
                <w:sz w:val="22"/>
                <w:szCs w:val="22"/>
              </w:rPr>
            </w:pPr>
          </w:p>
        </w:tc>
      </w:tr>
    </w:tbl>
    <w:p w14:paraId="4CC8B841" w14:textId="77777777" w:rsidR="000A4E5F" w:rsidRDefault="000A4E5F">
      <w:pPr>
        <w:rPr>
          <w:rFonts w:ascii="Tahoma" w:hAnsi="Tahoma" w:cs="Tahoma"/>
          <w:b/>
          <w:sz w:val="22"/>
          <w:szCs w:val="22"/>
        </w:rPr>
      </w:pPr>
    </w:p>
    <w:p w14:paraId="4B5160B1" w14:textId="77777777" w:rsidR="0015345A" w:rsidRDefault="0015345A">
      <w:pPr>
        <w:rPr>
          <w:rFonts w:ascii="Tahoma" w:hAnsi="Tahoma" w:cs="Tahoma"/>
          <w:b/>
          <w:sz w:val="22"/>
          <w:szCs w:val="22"/>
        </w:rPr>
        <w:sectPr w:rsidR="0015345A" w:rsidSect="000A4E5F">
          <w:pgSz w:w="11900" w:h="16840"/>
          <w:pgMar w:top="720" w:right="720" w:bottom="720" w:left="720" w:header="426" w:footer="138" w:gutter="0"/>
          <w:cols w:space="720"/>
          <w:titlePg/>
          <w:docGrid w:linePitch="360"/>
        </w:sectPr>
      </w:pPr>
    </w:p>
    <w:p w14:paraId="0BF7404B" w14:textId="77777777" w:rsidR="000A4E5F" w:rsidRDefault="000A4E5F">
      <w:pPr>
        <w:rPr>
          <w:rFonts w:ascii="Tahoma" w:hAnsi="Tahoma" w:cs="Tahoma"/>
          <w:b/>
          <w:color w:val="FF0000"/>
          <w:sz w:val="22"/>
          <w:szCs w:val="22"/>
        </w:rPr>
      </w:pPr>
      <w:r>
        <w:rPr>
          <w:rFonts w:ascii="Tahoma" w:hAnsi="Tahoma" w:cs="Tahoma"/>
          <w:b/>
          <w:sz w:val="22"/>
          <w:szCs w:val="22"/>
        </w:rPr>
        <w:lastRenderedPageBreak/>
        <w:t>People</w:t>
      </w:r>
      <w:r w:rsidR="00F8580E">
        <w:rPr>
          <w:rFonts w:ascii="Tahoma" w:hAnsi="Tahoma" w:cs="Tahoma"/>
          <w:b/>
          <w:sz w:val="22"/>
          <w:szCs w:val="22"/>
        </w:rPr>
        <w:t xml:space="preserve"> </w:t>
      </w:r>
    </w:p>
    <w:p w14:paraId="276A367E" w14:textId="77777777" w:rsidR="00F8580E" w:rsidRDefault="00F8580E">
      <w:pPr>
        <w:rPr>
          <w:rFonts w:ascii="Tahoma" w:hAnsi="Tahoma" w:cs="Tahoma"/>
          <w:b/>
          <w:color w:val="FF0000"/>
          <w:sz w:val="22"/>
          <w:szCs w:val="22"/>
        </w:rPr>
      </w:pPr>
    </w:p>
    <w:p w14:paraId="30B950EC" w14:textId="77777777" w:rsidR="00F8580E" w:rsidRPr="00F8580E" w:rsidRDefault="00F8580E">
      <w:pPr>
        <w:rPr>
          <w:rFonts w:ascii="Tahoma" w:hAnsi="Tahoma" w:cs="Tahoma"/>
          <w:sz w:val="22"/>
          <w:szCs w:val="22"/>
        </w:rPr>
      </w:pPr>
      <w:r>
        <w:rPr>
          <w:rFonts w:ascii="Tahoma" w:hAnsi="Tahoma" w:cs="Tahoma"/>
          <w:sz w:val="22"/>
          <w:szCs w:val="22"/>
        </w:rPr>
        <w:t xml:space="preserve">The same person may appear in more </w:t>
      </w:r>
      <w:r w:rsidR="0022437A">
        <w:rPr>
          <w:rFonts w:ascii="Tahoma" w:hAnsi="Tahoma" w:cs="Tahoma"/>
          <w:sz w:val="22"/>
          <w:szCs w:val="22"/>
        </w:rPr>
        <w:t xml:space="preserve">than one </w:t>
      </w:r>
      <w:r>
        <w:rPr>
          <w:rFonts w:ascii="Tahoma" w:hAnsi="Tahoma" w:cs="Tahoma"/>
          <w:sz w:val="22"/>
          <w:szCs w:val="22"/>
        </w:rPr>
        <w:t>category, please count them each time.</w:t>
      </w:r>
    </w:p>
    <w:p w14:paraId="50623CB5" w14:textId="77777777" w:rsidR="00946B10" w:rsidRDefault="00946B10">
      <w:pPr>
        <w:rPr>
          <w:rFonts w:ascii="Tahoma" w:hAnsi="Tahoma" w:cs="Tahoma"/>
          <w:b/>
          <w:sz w:val="22"/>
          <w:szCs w:val="22"/>
        </w:rPr>
      </w:pPr>
    </w:p>
    <w:tbl>
      <w:tblPr>
        <w:tblStyle w:val="TableGrid"/>
        <w:tblW w:w="10627" w:type="dxa"/>
        <w:tblLook w:val="04A0" w:firstRow="1" w:lastRow="0" w:firstColumn="1" w:lastColumn="0" w:noHBand="0" w:noVBand="1"/>
      </w:tblPr>
      <w:tblGrid>
        <w:gridCol w:w="5225"/>
        <w:gridCol w:w="5402"/>
      </w:tblGrid>
      <w:tr w:rsidR="00946B10" w14:paraId="33F30C12" w14:textId="77777777" w:rsidTr="0093602E">
        <w:tc>
          <w:tcPr>
            <w:tcW w:w="5225" w:type="dxa"/>
          </w:tcPr>
          <w:p w14:paraId="63BFD6D3"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Stipendiary clergy – number of ‘established’ posts</w:t>
            </w:r>
            <w:r w:rsidRPr="00946B10">
              <w:rPr>
                <w:rStyle w:val="FootnoteReference"/>
                <w:rFonts w:ascii="Tahoma" w:hAnsi="Tahoma" w:cs="Tahoma"/>
                <w:sz w:val="22"/>
                <w:szCs w:val="22"/>
              </w:rPr>
              <w:footnoteReference w:id="6"/>
            </w:r>
          </w:p>
        </w:tc>
        <w:tc>
          <w:tcPr>
            <w:tcW w:w="5402" w:type="dxa"/>
          </w:tcPr>
          <w:p w14:paraId="51A14C25" w14:textId="77777777" w:rsidR="00946B10" w:rsidRDefault="00946B10">
            <w:pPr>
              <w:rPr>
                <w:rFonts w:ascii="Tahoma" w:hAnsi="Tahoma" w:cs="Tahoma"/>
                <w:b/>
                <w:sz w:val="22"/>
                <w:szCs w:val="22"/>
              </w:rPr>
            </w:pPr>
          </w:p>
        </w:tc>
      </w:tr>
      <w:tr w:rsidR="00946B10" w14:paraId="7C319F34" w14:textId="77777777" w:rsidTr="0093602E">
        <w:tc>
          <w:tcPr>
            <w:tcW w:w="5225" w:type="dxa"/>
          </w:tcPr>
          <w:p w14:paraId="0E22E635"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Self-supporting clergy</w:t>
            </w:r>
          </w:p>
        </w:tc>
        <w:tc>
          <w:tcPr>
            <w:tcW w:w="5402" w:type="dxa"/>
          </w:tcPr>
          <w:p w14:paraId="6BE646A9" w14:textId="77777777" w:rsidR="00946B10" w:rsidRDefault="00946B10">
            <w:pPr>
              <w:rPr>
                <w:rFonts w:ascii="Tahoma" w:hAnsi="Tahoma" w:cs="Tahoma"/>
                <w:b/>
                <w:sz w:val="22"/>
                <w:szCs w:val="22"/>
              </w:rPr>
            </w:pPr>
          </w:p>
        </w:tc>
      </w:tr>
      <w:tr w:rsidR="00946B10" w14:paraId="75AF9E63" w14:textId="77777777" w:rsidTr="0093602E">
        <w:tc>
          <w:tcPr>
            <w:tcW w:w="5225" w:type="dxa"/>
          </w:tcPr>
          <w:p w14:paraId="16B5779E"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Clergy with PTO</w:t>
            </w:r>
          </w:p>
        </w:tc>
        <w:tc>
          <w:tcPr>
            <w:tcW w:w="5402" w:type="dxa"/>
          </w:tcPr>
          <w:p w14:paraId="4ABAA743" w14:textId="77777777" w:rsidR="00946B10" w:rsidRDefault="00946B10">
            <w:pPr>
              <w:rPr>
                <w:rFonts w:ascii="Tahoma" w:hAnsi="Tahoma" w:cs="Tahoma"/>
                <w:b/>
                <w:sz w:val="22"/>
                <w:szCs w:val="22"/>
              </w:rPr>
            </w:pPr>
          </w:p>
        </w:tc>
      </w:tr>
      <w:tr w:rsidR="00946B10" w14:paraId="12E7709C" w14:textId="77777777" w:rsidTr="0093602E">
        <w:tc>
          <w:tcPr>
            <w:tcW w:w="5225" w:type="dxa"/>
          </w:tcPr>
          <w:p w14:paraId="6D5C2F21" w14:textId="77777777" w:rsidR="00946B10" w:rsidRPr="00610E4D" w:rsidRDefault="00946B10" w:rsidP="0093602E">
            <w:pPr>
              <w:spacing w:before="120" w:after="120"/>
              <w:rPr>
                <w:rFonts w:ascii="Tahoma" w:hAnsi="Tahoma" w:cs="Tahoma"/>
                <w:b/>
                <w:color w:val="FF0000"/>
                <w:sz w:val="22"/>
                <w:szCs w:val="22"/>
              </w:rPr>
            </w:pPr>
            <w:r w:rsidRPr="00946B10">
              <w:rPr>
                <w:rFonts w:ascii="Tahoma" w:hAnsi="Tahoma" w:cs="Tahoma"/>
                <w:sz w:val="22"/>
                <w:szCs w:val="22"/>
              </w:rPr>
              <w:t>Pioneer ministers (no. of Lay /Ordained– including those counted above)</w:t>
            </w:r>
          </w:p>
        </w:tc>
        <w:tc>
          <w:tcPr>
            <w:tcW w:w="5402" w:type="dxa"/>
          </w:tcPr>
          <w:p w14:paraId="0488E5E0" w14:textId="77777777" w:rsidR="00946B10" w:rsidRDefault="00946B10">
            <w:pPr>
              <w:rPr>
                <w:rFonts w:ascii="Tahoma" w:hAnsi="Tahoma" w:cs="Tahoma"/>
                <w:b/>
                <w:sz w:val="22"/>
                <w:szCs w:val="22"/>
              </w:rPr>
            </w:pPr>
          </w:p>
        </w:tc>
      </w:tr>
      <w:tr w:rsidR="00946B10" w14:paraId="7C94EAA9" w14:textId="77777777" w:rsidTr="0093602E">
        <w:tc>
          <w:tcPr>
            <w:tcW w:w="5225" w:type="dxa"/>
          </w:tcPr>
          <w:p w14:paraId="53D7C6EB"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Readers</w:t>
            </w:r>
          </w:p>
        </w:tc>
        <w:tc>
          <w:tcPr>
            <w:tcW w:w="5402" w:type="dxa"/>
          </w:tcPr>
          <w:p w14:paraId="17F712B2" w14:textId="77777777" w:rsidR="00946B10" w:rsidRDefault="00946B10">
            <w:pPr>
              <w:rPr>
                <w:rFonts w:ascii="Tahoma" w:hAnsi="Tahoma" w:cs="Tahoma"/>
                <w:b/>
                <w:sz w:val="22"/>
                <w:szCs w:val="22"/>
              </w:rPr>
            </w:pPr>
          </w:p>
        </w:tc>
      </w:tr>
      <w:tr w:rsidR="00946B10" w14:paraId="5EC6FFAB" w14:textId="77777777" w:rsidTr="0093602E">
        <w:tc>
          <w:tcPr>
            <w:tcW w:w="5225" w:type="dxa"/>
          </w:tcPr>
          <w:p w14:paraId="77FB57D7"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Chaplains (both Anglican and ecumenical appointments)</w:t>
            </w:r>
            <w:r w:rsidRPr="00946B10">
              <w:rPr>
                <w:rStyle w:val="FootnoteReference"/>
                <w:rFonts w:ascii="Tahoma" w:hAnsi="Tahoma" w:cs="Tahoma"/>
                <w:sz w:val="22"/>
                <w:szCs w:val="22"/>
              </w:rPr>
              <w:footnoteReference w:id="7"/>
            </w:r>
          </w:p>
        </w:tc>
        <w:tc>
          <w:tcPr>
            <w:tcW w:w="5402" w:type="dxa"/>
          </w:tcPr>
          <w:p w14:paraId="0065DC74" w14:textId="77777777" w:rsidR="00946B10" w:rsidRDefault="00946B10">
            <w:pPr>
              <w:rPr>
                <w:rFonts w:ascii="Tahoma" w:hAnsi="Tahoma" w:cs="Tahoma"/>
                <w:b/>
                <w:sz w:val="22"/>
                <w:szCs w:val="22"/>
              </w:rPr>
            </w:pPr>
          </w:p>
        </w:tc>
      </w:tr>
      <w:tr w:rsidR="00946B10" w14:paraId="12F57596" w14:textId="77777777" w:rsidTr="0093602E">
        <w:tc>
          <w:tcPr>
            <w:tcW w:w="5225" w:type="dxa"/>
          </w:tcPr>
          <w:p w14:paraId="134B1F70"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Ministers in Secular Employment</w:t>
            </w:r>
            <w:r w:rsidRPr="00946B10">
              <w:rPr>
                <w:rStyle w:val="FootnoteReference"/>
                <w:rFonts w:ascii="Tahoma" w:hAnsi="Tahoma" w:cs="Tahoma"/>
                <w:sz w:val="22"/>
                <w:szCs w:val="22"/>
              </w:rPr>
              <w:footnoteReference w:id="8"/>
            </w:r>
          </w:p>
        </w:tc>
        <w:tc>
          <w:tcPr>
            <w:tcW w:w="5402" w:type="dxa"/>
          </w:tcPr>
          <w:p w14:paraId="4401C528" w14:textId="77777777" w:rsidR="00946B10" w:rsidRDefault="00946B10">
            <w:pPr>
              <w:rPr>
                <w:rFonts w:ascii="Tahoma" w:hAnsi="Tahoma" w:cs="Tahoma"/>
                <w:b/>
                <w:sz w:val="22"/>
                <w:szCs w:val="22"/>
              </w:rPr>
            </w:pPr>
          </w:p>
        </w:tc>
      </w:tr>
      <w:tr w:rsidR="00946B10" w14:paraId="562E9381" w14:textId="77777777" w:rsidTr="0093602E">
        <w:tc>
          <w:tcPr>
            <w:tcW w:w="5225" w:type="dxa"/>
          </w:tcPr>
          <w:p w14:paraId="6DACBE1A"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Lay Elders</w:t>
            </w:r>
          </w:p>
        </w:tc>
        <w:tc>
          <w:tcPr>
            <w:tcW w:w="5402" w:type="dxa"/>
          </w:tcPr>
          <w:p w14:paraId="1705D7A5" w14:textId="77777777" w:rsidR="00946B10" w:rsidRDefault="00946B10">
            <w:pPr>
              <w:rPr>
                <w:rFonts w:ascii="Tahoma" w:hAnsi="Tahoma" w:cs="Tahoma"/>
                <w:b/>
                <w:sz w:val="22"/>
                <w:szCs w:val="22"/>
              </w:rPr>
            </w:pPr>
          </w:p>
        </w:tc>
      </w:tr>
      <w:tr w:rsidR="00946B10" w14:paraId="3BF8DBB3" w14:textId="77777777" w:rsidTr="0093602E">
        <w:tc>
          <w:tcPr>
            <w:tcW w:w="5225" w:type="dxa"/>
          </w:tcPr>
          <w:p w14:paraId="53DDAF67"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Other accredited lay ministers</w:t>
            </w:r>
          </w:p>
        </w:tc>
        <w:tc>
          <w:tcPr>
            <w:tcW w:w="5402" w:type="dxa"/>
          </w:tcPr>
          <w:p w14:paraId="7A9EDFB3" w14:textId="77777777" w:rsidR="00946B10" w:rsidRDefault="00946B10">
            <w:pPr>
              <w:rPr>
                <w:rFonts w:ascii="Tahoma" w:hAnsi="Tahoma" w:cs="Tahoma"/>
                <w:b/>
                <w:sz w:val="22"/>
                <w:szCs w:val="22"/>
              </w:rPr>
            </w:pPr>
          </w:p>
        </w:tc>
      </w:tr>
      <w:tr w:rsidR="00946B10" w14:paraId="30CB618E" w14:textId="77777777" w:rsidTr="0093602E">
        <w:tc>
          <w:tcPr>
            <w:tcW w:w="5225" w:type="dxa"/>
          </w:tcPr>
          <w:p w14:paraId="55113DAA"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Healing prayer ministry</w:t>
            </w:r>
          </w:p>
        </w:tc>
        <w:tc>
          <w:tcPr>
            <w:tcW w:w="5402" w:type="dxa"/>
          </w:tcPr>
          <w:p w14:paraId="11778238" w14:textId="77777777" w:rsidR="00946B10" w:rsidRDefault="00946B10">
            <w:pPr>
              <w:rPr>
                <w:rFonts w:ascii="Tahoma" w:hAnsi="Tahoma" w:cs="Tahoma"/>
                <w:b/>
                <w:sz w:val="22"/>
                <w:szCs w:val="22"/>
              </w:rPr>
            </w:pPr>
          </w:p>
        </w:tc>
      </w:tr>
      <w:tr w:rsidR="00946B10" w14:paraId="1EC1AF49" w14:textId="77777777" w:rsidTr="0093602E">
        <w:tc>
          <w:tcPr>
            <w:tcW w:w="5225" w:type="dxa"/>
          </w:tcPr>
          <w:p w14:paraId="056A5BCE"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Spiritual accompaniers</w:t>
            </w:r>
          </w:p>
        </w:tc>
        <w:tc>
          <w:tcPr>
            <w:tcW w:w="5402" w:type="dxa"/>
          </w:tcPr>
          <w:p w14:paraId="5C50B1CB" w14:textId="77777777" w:rsidR="00946B10" w:rsidRDefault="00946B10">
            <w:pPr>
              <w:rPr>
                <w:rFonts w:ascii="Tahoma" w:hAnsi="Tahoma" w:cs="Tahoma"/>
                <w:b/>
                <w:sz w:val="22"/>
                <w:szCs w:val="22"/>
              </w:rPr>
            </w:pPr>
          </w:p>
        </w:tc>
      </w:tr>
      <w:tr w:rsidR="00946B10" w14:paraId="73484630" w14:textId="77777777" w:rsidTr="0093602E">
        <w:tc>
          <w:tcPr>
            <w:tcW w:w="5225" w:type="dxa"/>
          </w:tcPr>
          <w:p w14:paraId="076E44A3"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Youth workers</w:t>
            </w:r>
            <w:r w:rsidRPr="00946B10">
              <w:rPr>
                <w:rFonts w:ascii="Tahoma" w:hAnsi="Tahoma" w:cs="Tahoma"/>
                <w:sz w:val="22"/>
                <w:szCs w:val="22"/>
                <w:vertAlign w:val="superscript"/>
              </w:rPr>
              <w:t>7</w:t>
            </w:r>
          </w:p>
        </w:tc>
        <w:tc>
          <w:tcPr>
            <w:tcW w:w="5402" w:type="dxa"/>
          </w:tcPr>
          <w:p w14:paraId="2C4BCEC6" w14:textId="77777777" w:rsidR="00946B10" w:rsidRDefault="00946B10">
            <w:pPr>
              <w:rPr>
                <w:rFonts w:ascii="Tahoma" w:hAnsi="Tahoma" w:cs="Tahoma"/>
                <w:b/>
                <w:sz w:val="22"/>
                <w:szCs w:val="22"/>
              </w:rPr>
            </w:pPr>
          </w:p>
        </w:tc>
      </w:tr>
      <w:tr w:rsidR="00946B10" w14:paraId="47D373CB" w14:textId="77777777" w:rsidTr="0093602E">
        <w:tc>
          <w:tcPr>
            <w:tcW w:w="5225" w:type="dxa"/>
          </w:tcPr>
          <w:p w14:paraId="36B98B7C"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People in house Bible groups</w:t>
            </w:r>
          </w:p>
        </w:tc>
        <w:tc>
          <w:tcPr>
            <w:tcW w:w="5402" w:type="dxa"/>
          </w:tcPr>
          <w:p w14:paraId="0728EB31" w14:textId="77777777" w:rsidR="00946B10" w:rsidRDefault="00946B10">
            <w:pPr>
              <w:rPr>
                <w:rFonts w:ascii="Tahoma" w:hAnsi="Tahoma" w:cs="Tahoma"/>
                <w:b/>
                <w:sz w:val="22"/>
                <w:szCs w:val="22"/>
              </w:rPr>
            </w:pPr>
          </w:p>
        </w:tc>
      </w:tr>
      <w:tr w:rsidR="00946B10" w14:paraId="77B690BC" w14:textId="77777777" w:rsidTr="0093602E">
        <w:tc>
          <w:tcPr>
            <w:tcW w:w="5225" w:type="dxa"/>
          </w:tcPr>
          <w:p w14:paraId="160E070B"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People in house Prayer groups</w:t>
            </w:r>
          </w:p>
        </w:tc>
        <w:tc>
          <w:tcPr>
            <w:tcW w:w="5402" w:type="dxa"/>
          </w:tcPr>
          <w:p w14:paraId="3330F1BC" w14:textId="77777777" w:rsidR="00946B10" w:rsidRDefault="00946B10">
            <w:pPr>
              <w:rPr>
                <w:rFonts w:ascii="Tahoma" w:hAnsi="Tahoma" w:cs="Tahoma"/>
                <w:b/>
                <w:sz w:val="22"/>
                <w:szCs w:val="22"/>
              </w:rPr>
            </w:pPr>
          </w:p>
        </w:tc>
      </w:tr>
      <w:tr w:rsidR="00946B10" w14:paraId="50062C89" w14:textId="77777777" w:rsidTr="0093602E">
        <w:tc>
          <w:tcPr>
            <w:tcW w:w="5225" w:type="dxa"/>
          </w:tcPr>
          <w:p w14:paraId="31DB7B87"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Local Giving Advisers</w:t>
            </w:r>
          </w:p>
        </w:tc>
        <w:tc>
          <w:tcPr>
            <w:tcW w:w="5402" w:type="dxa"/>
          </w:tcPr>
          <w:p w14:paraId="4C1EAE01" w14:textId="77777777" w:rsidR="00946B10" w:rsidRDefault="00946B10">
            <w:pPr>
              <w:rPr>
                <w:rFonts w:ascii="Tahoma" w:hAnsi="Tahoma" w:cs="Tahoma"/>
                <w:b/>
                <w:sz w:val="22"/>
                <w:szCs w:val="22"/>
              </w:rPr>
            </w:pPr>
          </w:p>
        </w:tc>
      </w:tr>
      <w:tr w:rsidR="00946B10" w14:paraId="340C8076" w14:textId="77777777" w:rsidTr="0093602E">
        <w:tc>
          <w:tcPr>
            <w:tcW w:w="5225" w:type="dxa"/>
          </w:tcPr>
          <w:p w14:paraId="17E76B40"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Churchwardens</w:t>
            </w:r>
          </w:p>
        </w:tc>
        <w:tc>
          <w:tcPr>
            <w:tcW w:w="5402" w:type="dxa"/>
          </w:tcPr>
          <w:p w14:paraId="240A23CF" w14:textId="77777777" w:rsidR="00946B10" w:rsidRDefault="00946B10">
            <w:pPr>
              <w:rPr>
                <w:rFonts w:ascii="Tahoma" w:hAnsi="Tahoma" w:cs="Tahoma"/>
                <w:b/>
                <w:sz w:val="22"/>
                <w:szCs w:val="22"/>
              </w:rPr>
            </w:pPr>
          </w:p>
        </w:tc>
      </w:tr>
      <w:tr w:rsidR="00946B10" w14:paraId="1C07BF67" w14:textId="77777777" w:rsidTr="0093602E">
        <w:tc>
          <w:tcPr>
            <w:tcW w:w="5225" w:type="dxa"/>
          </w:tcPr>
          <w:p w14:paraId="5EA8F48D"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Deputy/Alternate Churchwardens</w:t>
            </w:r>
          </w:p>
        </w:tc>
        <w:tc>
          <w:tcPr>
            <w:tcW w:w="5402" w:type="dxa"/>
          </w:tcPr>
          <w:p w14:paraId="12BA9C38" w14:textId="77777777" w:rsidR="00946B10" w:rsidRDefault="00946B10">
            <w:pPr>
              <w:rPr>
                <w:rFonts w:ascii="Tahoma" w:hAnsi="Tahoma" w:cs="Tahoma"/>
                <w:b/>
                <w:sz w:val="22"/>
                <w:szCs w:val="22"/>
              </w:rPr>
            </w:pPr>
          </w:p>
        </w:tc>
      </w:tr>
      <w:tr w:rsidR="00946B10" w14:paraId="6ECFA2E3" w14:textId="77777777" w:rsidTr="0093602E">
        <w:tc>
          <w:tcPr>
            <w:tcW w:w="5225" w:type="dxa"/>
          </w:tcPr>
          <w:p w14:paraId="70468897"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Number of parishes with administrators</w:t>
            </w:r>
          </w:p>
        </w:tc>
        <w:tc>
          <w:tcPr>
            <w:tcW w:w="5402" w:type="dxa"/>
          </w:tcPr>
          <w:p w14:paraId="5CF2EF35" w14:textId="77777777" w:rsidR="00946B10" w:rsidRDefault="00946B10">
            <w:pPr>
              <w:rPr>
                <w:rFonts w:ascii="Tahoma" w:hAnsi="Tahoma" w:cs="Tahoma"/>
                <w:b/>
                <w:sz w:val="22"/>
                <w:szCs w:val="22"/>
              </w:rPr>
            </w:pPr>
          </w:p>
        </w:tc>
      </w:tr>
      <w:tr w:rsidR="00946B10" w14:paraId="749FDEC9" w14:textId="77777777" w:rsidTr="0093602E">
        <w:tc>
          <w:tcPr>
            <w:tcW w:w="5225" w:type="dxa"/>
          </w:tcPr>
          <w:p w14:paraId="2EA8C81D"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PCC Secretaries</w:t>
            </w:r>
          </w:p>
        </w:tc>
        <w:tc>
          <w:tcPr>
            <w:tcW w:w="5402" w:type="dxa"/>
          </w:tcPr>
          <w:p w14:paraId="1C11DEDF" w14:textId="77777777" w:rsidR="00946B10" w:rsidRDefault="00946B10">
            <w:pPr>
              <w:rPr>
                <w:rFonts w:ascii="Tahoma" w:hAnsi="Tahoma" w:cs="Tahoma"/>
                <w:b/>
                <w:sz w:val="22"/>
                <w:szCs w:val="22"/>
              </w:rPr>
            </w:pPr>
          </w:p>
        </w:tc>
      </w:tr>
      <w:tr w:rsidR="00946B10" w14:paraId="43799115" w14:textId="77777777" w:rsidTr="0093602E">
        <w:tc>
          <w:tcPr>
            <w:tcW w:w="5225" w:type="dxa"/>
          </w:tcPr>
          <w:p w14:paraId="3432B3B1"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PCC Treasurers</w:t>
            </w:r>
          </w:p>
        </w:tc>
        <w:tc>
          <w:tcPr>
            <w:tcW w:w="5402" w:type="dxa"/>
          </w:tcPr>
          <w:p w14:paraId="18244BB8" w14:textId="77777777" w:rsidR="00946B10" w:rsidRDefault="00946B10">
            <w:pPr>
              <w:rPr>
                <w:rFonts w:ascii="Tahoma" w:hAnsi="Tahoma" w:cs="Tahoma"/>
                <w:b/>
                <w:sz w:val="22"/>
                <w:szCs w:val="22"/>
              </w:rPr>
            </w:pPr>
          </w:p>
        </w:tc>
      </w:tr>
      <w:tr w:rsidR="00946B10" w14:paraId="58181609" w14:textId="77777777" w:rsidTr="0093602E">
        <w:tc>
          <w:tcPr>
            <w:tcW w:w="5225" w:type="dxa"/>
          </w:tcPr>
          <w:p w14:paraId="29BFB829"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Electoral Roll number</w:t>
            </w:r>
          </w:p>
        </w:tc>
        <w:tc>
          <w:tcPr>
            <w:tcW w:w="5402" w:type="dxa"/>
          </w:tcPr>
          <w:p w14:paraId="3B08B517" w14:textId="77777777" w:rsidR="00946B10" w:rsidRDefault="00946B10">
            <w:pPr>
              <w:rPr>
                <w:rFonts w:ascii="Tahoma" w:hAnsi="Tahoma" w:cs="Tahoma"/>
                <w:b/>
                <w:sz w:val="22"/>
                <w:szCs w:val="22"/>
              </w:rPr>
            </w:pPr>
          </w:p>
        </w:tc>
      </w:tr>
      <w:tr w:rsidR="00946B10" w14:paraId="16578582" w14:textId="77777777" w:rsidTr="0093602E">
        <w:tc>
          <w:tcPr>
            <w:tcW w:w="5225" w:type="dxa"/>
          </w:tcPr>
          <w:p w14:paraId="2F123994"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Population</w:t>
            </w:r>
          </w:p>
        </w:tc>
        <w:tc>
          <w:tcPr>
            <w:tcW w:w="5402" w:type="dxa"/>
          </w:tcPr>
          <w:p w14:paraId="6937A23A" w14:textId="77777777" w:rsidR="00946B10" w:rsidRDefault="00946B10">
            <w:pPr>
              <w:rPr>
                <w:rFonts w:ascii="Tahoma" w:hAnsi="Tahoma" w:cs="Tahoma"/>
                <w:b/>
                <w:sz w:val="22"/>
                <w:szCs w:val="22"/>
              </w:rPr>
            </w:pPr>
          </w:p>
        </w:tc>
      </w:tr>
      <w:tr w:rsidR="00946B10" w14:paraId="3F6F845B" w14:textId="77777777" w:rsidTr="0093602E">
        <w:tc>
          <w:tcPr>
            <w:tcW w:w="5225" w:type="dxa"/>
          </w:tcPr>
          <w:p w14:paraId="36A9780F"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Others (please list)</w:t>
            </w:r>
          </w:p>
        </w:tc>
        <w:tc>
          <w:tcPr>
            <w:tcW w:w="5402" w:type="dxa"/>
          </w:tcPr>
          <w:p w14:paraId="1E6FBB42" w14:textId="77777777" w:rsidR="00946B10" w:rsidRDefault="00946B10">
            <w:pPr>
              <w:rPr>
                <w:rFonts w:ascii="Tahoma" w:hAnsi="Tahoma" w:cs="Tahoma"/>
                <w:b/>
                <w:sz w:val="22"/>
                <w:szCs w:val="22"/>
              </w:rPr>
            </w:pPr>
          </w:p>
        </w:tc>
      </w:tr>
      <w:tr w:rsidR="00946B10" w14:paraId="19A8B631" w14:textId="77777777" w:rsidTr="0093602E">
        <w:tc>
          <w:tcPr>
            <w:tcW w:w="5225" w:type="dxa"/>
          </w:tcPr>
          <w:p w14:paraId="3435656F"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Other denominations</w:t>
            </w:r>
            <w:r w:rsidR="00E63C58">
              <w:rPr>
                <w:rFonts w:ascii="Tahoma" w:hAnsi="Tahoma" w:cs="Tahoma"/>
                <w:sz w:val="22"/>
                <w:szCs w:val="22"/>
              </w:rPr>
              <w:t xml:space="preserve"> within the parish</w:t>
            </w:r>
            <w:r w:rsidRPr="00946B10">
              <w:rPr>
                <w:rFonts w:ascii="Tahoma" w:hAnsi="Tahoma" w:cs="Tahoma"/>
                <w:sz w:val="22"/>
                <w:szCs w:val="22"/>
              </w:rPr>
              <w:t xml:space="preserve"> (list)</w:t>
            </w:r>
          </w:p>
        </w:tc>
        <w:tc>
          <w:tcPr>
            <w:tcW w:w="5402" w:type="dxa"/>
          </w:tcPr>
          <w:p w14:paraId="7F812D03" w14:textId="77777777" w:rsidR="00946B10" w:rsidRDefault="00946B10">
            <w:pPr>
              <w:rPr>
                <w:rFonts w:ascii="Tahoma" w:hAnsi="Tahoma" w:cs="Tahoma"/>
                <w:b/>
                <w:sz w:val="22"/>
                <w:szCs w:val="22"/>
              </w:rPr>
            </w:pPr>
          </w:p>
        </w:tc>
      </w:tr>
    </w:tbl>
    <w:p w14:paraId="78623111" w14:textId="77777777" w:rsidR="0093602E" w:rsidRDefault="0093602E">
      <w:pPr>
        <w:rPr>
          <w:rFonts w:ascii="Tahoma" w:hAnsi="Tahoma" w:cs="Tahoma"/>
          <w:b/>
          <w:sz w:val="22"/>
          <w:szCs w:val="22"/>
        </w:rPr>
        <w:sectPr w:rsidR="0093602E" w:rsidSect="000A4E5F">
          <w:pgSz w:w="11900" w:h="16840"/>
          <w:pgMar w:top="720" w:right="720" w:bottom="720" w:left="720" w:header="426" w:footer="138" w:gutter="0"/>
          <w:cols w:space="720"/>
          <w:titlePg/>
          <w:docGrid w:linePitch="360"/>
        </w:sectPr>
      </w:pPr>
    </w:p>
    <w:p w14:paraId="6A014D03" w14:textId="77777777" w:rsidR="00CD665C" w:rsidRPr="0093602E" w:rsidRDefault="0093602E">
      <w:pPr>
        <w:rPr>
          <w:rFonts w:ascii="Century Gothic" w:hAnsi="Century Gothic" w:cs="Tahoma"/>
          <w:b/>
          <w:sz w:val="28"/>
          <w:szCs w:val="22"/>
        </w:rPr>
      </w:pPr>
      <w:r w:rsidRPr="0093602E">
        <w:rPr>
          <w:rFonts w:ascii="Century Gothic" w:hAnsi="Century Gothic" w:cs="Tahoma"/>
          <w:b/>
          <w:sz w:val="28"/>
          <w:szCs w:val="22"/>
        </w:rPr>
        <w:lastRenderedPageBreak/>
        <w:t xml:space="preserve">Learning from </w:t>
      </w:r>
      <w:r>
        <w:rPr>
          <w:rFonts w:ascii="Century Gothic" w:hAnsi="Century Gothic" w:cs="Tahoma"/>
          <w:b/>
          <w:sz w:val="28"/>
          <w:szCs w:val="22"/>
        </w:rPr>
        <w:t xml:space="preserve">our </w:t>
      </w:r>
      <w:r w:rsidR="00492AB0">
        <w:rPr>
          <w:rFonts w:ascii="Century Gothic" w:hAnsi="Century Gothic" w:cs="Tahoma"/>
          <w:b/>
          <w:sz w:val="28"/>
          <w:szCs w:val="22"/>
        </w:rPr>
        <w:t>S</w:t>
      </w:r>
      <w:r w:rsidRPr="0093602E">
        <w:rPr>
          <w:rFonts w:ascii="Century Gothic" w:hAnsi="Century Gothic" w:cs="Tahoma"/>
          <w:b/>
          <w:sz w:val="28"/>
          <w:szCs w:val="22"/>
        </w:rPr>
        <w:t>tatistics</w:t>
      </w:r>
      <w:r w:rsidR="00682E50">
        <w:rPr>
          <w:rFonts w:ascii="Century Gothic" w:hAnsi="Century Gothic" w:cs="Tahoma"/>
          <w:b/>
          <w:sz w:val="28"/>
          <w:szCs w:val="22"/>
        </w:rPr>
        <w:t xml:space="preserve"> </w:t>
      </w:r>
    </w:p>
    <w:p w14:paraId="4EF46566" w14:textId="77777777" w:rsidR="006A7100" w:rsidRPr="00BD6021" w:rsidRDefault="006A7100">
      <w:pPr>
        <w:rPr>
          <w:rFonts w:ascii="Tahoma" w:hAnsi="Tahoma" w:cs="Tahoma"/>
          <w:b/>
          <w:sz w:val="22"/>
          <w:szCs w:val="22"/>
        </w:rPr>
      </w:pP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6946"/>
      </w:tblGrid>
      <w:tr w:rsidR="00CD665C" w:rsidRPr="00BD6021" w14:paraId="16653F20" w14:textId="77777777" w:rsidTr="0093602E">
        <w:trPr>
          <w:trHeight w:val="58"/>
        </w:trPr>
        <w:tc>
          <w:tcPr>
            <w:tcW w:w="3573" w:type="dxa"/>
            <w:vAlign w:val="center"/>
          </w:tcPr>
          <w:p w14:paraId="10E2D6D2" w14:textId="77777777" w:rsidR="00CD665C" w:rsidRPr="006A7100" w:rsidRDefault="00CD665C" w:rsidP="0004125C">
            <w:pPr>
              <w:pStyle w:val="Heading6"/>
              <w:ind w:left="0" w:firstLine="0"/>
              <w:rPr>
                <w:rFonts w:ascii="Tahoma" w:eastAsia="MS Mincho" w:hAnsi="Tahoma" w:cs="Tahoma"/>
                <w:b w:val="0"/>
                <w:sz w:val="22"/>
                <w:szCs w:val="22"/>
              </w:rPr>
            </w:pPr>
            <w:r w:rsidRPr="006A7100">
              <w:rPr>
                <w:rFonts w:ascii="Tahoma" w:eastAsia="MS Mincho" w:hAnsi="Tahoma" w:cs="Tahoma"/>
                <w:b w:val="0"/>
                <w:sz w:val="22"/>
                <w:szCs w:val="22"/>
              </w:rPr>
              <w:t xml:space="preserve">What </w:t>
            </w:r>
            <w:r w:rsidR="00E63C58">
              <w:rPr>
                <w:rFonts w:ascii="Tahoma" w:eastAsia="MS Mincho" w:hAnsi="Tahoma" w:cs="Tahoma"/>
                <w:b w:val="0"/>
                <w:sz w:val="22"/>
                <w:szCs w:val="22"/>
              </w:rPr>
              <w:t xml:space="preserve">key </w:t>
            </w:r>
            <w:r w:rsidRPr="006A7100">
              <w:rPr>
                <w:rFonts w:ascii="Tahoma" w:eastAsia="MS Mincho" w:hAnsi="Tahoma" w:cs="Tahoma"/>
                <w:b w:val="0"/>
                <w:sz w:val="22"/>
                <w:szCs w:val="22"/>
              </w:rPr>
              <w:t>strengths do we have?</w:t>
            </w:r>
          </w:p>
        </w:tc>
        <w:tc>
          <w:tcPr>
            <w:tcW w:w="6946" w:type="dxa"/>
            <w:vAlign w:val="center"/>
          </w:tcPr>
          <w:p w14:paraId="6957E4D1" w14:textId="77777777" w:rsidR="00CD665C" w:rsidRPr="00682E50" w:rsidRDefault="00682E50" w:rsidP="00682E50">
            <w:pPr>
              <w:pStyle w:val="Heading6"/>
              <w:ind w:left="720"/>
              <w:rPr>
                <w:rFonts w:ascii="Tahoma" w:eastAsia="MS Mincho" w:hAnsi="Tahoma" w:cs="Tahoma"/>
                <w:b w:val="0"/>
                <w:sz w:val="22"/>
                <w:szCs w:val="22"/>
              </w:rPr>
            </w:pPr>
            <w:r w:rsidRPr="00682E50">
              <w:rPr>
                <w:rFonts w:ascii="Tahoma" w:eastAsia="MS Mincho" w:hAnsi="Tahoma" w:cs="Tahoma"/>
                <w:b w:val="0"/>
                <w:sz w:val="22"/>
                <w:szCs w:val="22"/>
              </w:rPr>
              <w:t>1.</w:t>
            </w:r>
          </w:p>
          <w:p w14:paraId="6BF21E68" w14:textId="77777777" w:rsidR="00682E50" w:rsidRPr="00682E50" w:rsidRDefault="00682E50" w:rsidP="00682E50">
            <w:pPr>
              <w:rPr>
                <w:rFonts w:ascii="Tahoma" w:hAnsi="Tahoma" w:cs="Tahoma"/>
                <w:sz w:val="22"/>
                <w:szCs w:val="22"/>
                <w:lang w:eastAsia="en-GB"/>
              </w:rPr>
            </w:pPr>
            <w:r w:rsidRPr="00682E50">
              <w:rPr>
                <w:rFonts w:ascii="Tahoma" w:hAnsi="Tahoma" w:cs="Tahoma"/>
                <w:sz w:val="22"/>
                <w:szCs w:val="22"/>
                <w:lang w:eastAsia="en-GB"/>
              </w:rPr>
              <w:t>2.</w:t>
            </w:r>
          </w:p>
          <w:p w14:paraId="42857EFB" w14:textId="77777777" w:rsidR="00CD665C" w:rsidRPr="00BD6021" w:rsidRDefault="00682E50" w:rsidP="00682E50">
            <w:pPr>
              <w:rPr>
                <w:rFonts w:ascii="Tahoma" w:hAnsi="Tahoma" w:cs="Tahoma"/>
                <w:sz w:val="22"/>
                <w:szCs w:val="22"/>
              </w:rPr>
            </w:pPr>
            <w:r w:rsidRPr="00682E50">
              <w:rPr>
                <w:rFonts w:ascii="Tahoma" w:hAnsi="Tahoma" w:cs="Tahoma"/>
                <w:sz w:val="22"/>
                <w:szCs w:val="22"/>
                <w:lang w:eastAsia="en-GB"/>
              </w:rPr>
              <w:t>3.</w:t>
            </w:r>
          </w:p>
        </w:tc>
      </w:tr>
      <w:tr w:rsidR="00CD665C" w:rsidRPr="00BD6021" w14:paraId="0FADE229" w14:textId="77777777" w:rsidTr="0093602E">
        <w:trPr>
          <w:trHeight w:val="58"/>
        </w:trPr>
        <w:tc>
          <w:tcPr>
            <w:tcW w:w="3573" w:type="dxa"/>
            <w:vAlign w:val="center"/>
          </w:tcPr>
          <w:p w14:paraId="45335D3B" w14:textId="77777777" w:rsidR="00CD665C" w:rsidRPr="006A7100" w:rsidRDefault="00CD665C" w:rsidP="0004125C">
            <w:pPr>
              <w:pStyle w:val="Heading6"/>
              <w:ind w:left="0" w:firstLine="0"/>
              <w:rPr>
                <w:rFonts w:ascii="Tahoma" w:eastAsia="MS Mincho" w:hAnsi="Tahoma" w:cs="Tahoma"/>
                <w:b w:val="0"/>
                <w:sz w:val="22"/>
                <w:szCs w:val="22"/>
              </w:rPr>
            </w:pPr>
            <w:r w:rsidRPr="006A7100">
              <w:rPr>
                <w:rFonts w:ascii="Tahoma" w:eastAsia="MS Mincho" w:hAnsi="Tahoma" w:cs="Tahoma"/>
                <w:b w:val="0"/>
                <w:sz w:val="22"/>
                <w:szCs w:val="22"/>
              </w:rPr>
              <w:t>What needs do we have?</w:t>
            </w:r>
          </w:p>
        </w:tc>
        <w:tc>
          <w:tcPr>
            <w:tcW w:w="6946" w:type="dxa"/>
            <w:vAlign w:val="center"/>
          </w:tcPr>
          <w:p w14:paraId="5E8C7986" w14:textId="77777777" w:rsidR="00CD665C" w:rsidRDefault="00CD665C">
            <w:pPr>
              <w:pStyle w:val="Heading6"/>
              <w:jc w:val="center"/>
              <w:rPr>
                <w:rFonts w:ascii="Tahoma" w:eastAsia="MS Mincho" w:hAnsi="Tahoma" w:cs="Tahoma"/>
                <w:b w:val="0"/>
                <w:sz w:val="22"/>
                <w:szCs w:val="22"/>
              </w:rPr>
            </w:pPr>
          </w:p>
          <w:p w14:paraId="4E1EE265" w14:textId="77777777" w:rsidR="0093602E" w:rsidRDefault="0093602E" w:rsidP="0093602E">
            <w:pPr>
              <w:rPr>
                <w:lang w:eastAsia="en-GB"/>
              </w:rPr>
            </w:pPr>
          </w:p>
          <w:p w14:paraId="11E018EE" w14:textId="77777777" w:rsidR="0093602E" w:rsidRPr="0093602E" w:rsidRDefault="0093602E" w:rsidP="0093602E">
            <w:pPr>
              <w:rPr>
                <w:lang w:eastAsia="en-GB"/>
              </w:rPr>
            </w:pPr>
          </w:p>
          <w:p w14:paraId="5D292CF0" w14:textId="77777777" w:rsidR="00CD665C" w:rsidRPr="00BD6021" w:rsidRDefault="00CD665C">
            <w:pPr>
              <w:jc w:val="center"/>
              <w:rPr>
                <w:rFonts w:ascii="Tahoma" w:hAnsi="Tahoma" w:cs="Tahoma"/>
                <w:sz w:val="22"/>
                <w:szCs w:val="22"/>
              </w:rPr>
            </w:pPr>
          </w:p>
        </w:tc>
      </w:tr>
      <w:tr w:rsidR="00CD665C" w:rsidRPr="00BD6021" w14:paraId="17E0697D" w14:textId="77777777" w:rsidTr="0093602E">
        <w:trPr>
          <w:trHeight w:val="58"/>
        </w:trPr>
        <w:tc>
          <w:tcPr>
            <w:tcW w:w="3573" w:type="dxa"/>
            <w:vAlign w:val="center"/>
          </w:tcPr>
          <w:p w14:paraId="1CC9F2BF" w14:textId="77777777" w:rsidR="00CD665C" w:rsidRPr="006A7100" w:rsidRDefault="00CD665C" w:rsidP="0004125C">
            <w:pPr>
              <w:pStyle w:val="Heading6"/>
              <w:ind w:left="0" w:hanging="22"/>
              <w:rPr>
                <w:rFonts w:ascii="Tahoma" w:eastAsia="MS Mincho" w:hAnsi="Tahoma" w:cs="Tahoma"/>
                <w:b w:val="0"/>
                <w:sz w:val="22"/>
                <w:szCs w:val="22"/>
              </w:rPr>
            </w:pPr>
            <w:r w:rsidRPr="006A7100">
              <w:rPr>
                <w:rFonts w:ascii="Tahoma" w:eastAsia="MS Mincho" w:hAnsi="Tahoma" w:cs="Tahoma"/>
                <w:b w:val="0"/>
                <w:sz w:val="22"/>
                <w:szCs w:val="22"/>
              </w:rPr>
              <w:t xml:space="preserve">What opportunities are </w:t>
            </w:r>
            <w:r w:rsidR="00AA2C57" w:rsidRPr="006A7100">
              <w:rPr>
                <w:rFonts w:ascii="Tahoma" w:eastAsia="MS Mincho" w:hAnsi="Tahoma" w:cs="Tahoma"/>
                <w:b w:val="0"/>
                <w:sz w:val="22"/>
                <w:szCs w:val="22"/>
              </w:rPr>
              <w:t>there?</w:t>
            </w:r>
            <w:r w:rsidR="00024BDB">
              <w:rPr>
                <w:rFonts w:ascii="Tahoma" w:eastAsia="MS Mincho" w:hAnsi="Tahoma" w:cs="Tahoma"/>
                <w:b w:val="0"/>
                <w:sz w:val="22"/>
                <w:szCs w:val="22"/>
              </w:rPr>
              <w:t xml:space="preserve"> </w:t>
            </w:r>
            <w:r w:rsidR="00AA2C57">
              <w:rPr>
                <w:rFonts w:ascii="Tahoma" w:eastAsia="MS Mincho" w:hAnsi="Tahoma" w:cs="Tahoma"/>
                <w:b w:val="0"/>
                <w:sz w:val="22"/>
                <w:szCs w:val="22"/>
              </w:rPr>
              <w:t>*</w:t>
            </w:r>
          </w:p>
        </w:tc>
        <w:tc>
          <w:tcPr>
            <w:tcW w:w="6946" w:type="dxa"/>
            <w:vAlign w:val="center"/>
          </w:tcPr>
          <w:p w14:paraId="0A72578A" w14:textId="77777777" w:rsidR="00CD665C" w:rsidRDefault="00CD665C">
            <w:pPr>
              <w:pStyle w:val="Heading6"/>
              <w:jc w:val="center"/>
              <w:rPr>
                <w:rFonts w:ascii="Tahoma" w:eastAsia="MS Mincho" w:hAnsi="Tahoma" w:cs="Tahoma"/>
                <w:b w:val="0"/>
                <w:sz w:val="22"/>
                <w:szCs w:val="22"/>
              </w:rPr>
            </w:pPr>
          </w:p>
          <w:p w14:paraId="5F950DEA" w14:textId="77777777" w:rsidR="0093602E" w:rsidRDefault="0093602E" w:rsidP="0093602E">
            <w:pPr>
              <w:rPr>
                <w:lang w:eastAsia="en-GB"/>
              </w:rPr>
            </w:pPr>
          </w:p>
          <w:p w14:paraId="7443C077" w14:textId="77777777" w:rsidR="0093602E" w:rsidRPr="0093602E" w:rsidRDefault="0093602E" w:rsidP="0093602E">
            <w:pPr>
              <w:rPr>
                <w:lang w:eastAsia="en-GB"/>
              </w:rPr>
            </w:pPr>
          </w:p>
          <w:p w14:paraId="663B9C19" w14:textId="77777777" w:rsidR="00CD665C" w:rsidRPr="00BD6021" w:rsidRDefault="00CD665C">
            <w:pPr>
              <w:jc w:val="center"/>
              <w:rPr>
                <w:rFonts w:ascii="Tahoma" w:hAnsi="Tahoma" w:cs="Tahoma"/>
                <w:sz w:val="22"/>
                <w:szCs w:val="22"/>
              </w:rPr>
            </w:pPr>
          </w:p>
        </w:tc>
      </w:tr>
      <w:tr w:rsidR="00CD665C" w:rsidRPr="00BD6021" w14:paraId="36E3CEAB" w14:textId="77777777" w:rsidTr="0093602E">
        <w:trPr>
          <w:trHeight w:val="58"/>
        </w:trPr>
        <w:tc>
          <w:tcPr>
            <w:tcW w:w="3573" w:type="dxa"/>
            <w:vAlign w:val="center"/>
          </w:tcPr>
          <w:p w14:paraId="173BA44C" w14:textId="77777777" w:rsidR="00CD665C" w:rsidRPr="006A7100" w:rsidRDefault="0004125C" w:rsidP="0004125C">
            <w:pPr>
              <w:pStyle w:val="Heading6"/>
              <w:ind w:left="0" w:hanging="22"/>
              <w:rPr>
                <w:rFonts w:ascii="Tahoma" w:eastAsia="MS Mincho" w:hAnsi="Tahoma" w:cs="Tahoma"/>
                <w:b w:val="0"/>
                <w:sz w:val="22"/>
                <w:szCs w:val="22"/>
              </w:rPr>
            </w:pPr>
            <w:r w:rsidRPr="006A7100">
              <w:rPr>
                <w:rFonts w:ascii="Tahoma" w:eastAsia="MS Mincho" w:hAnsi="Tahoma" w:cs="Tahoma"/>
                <w:b w:val="0"/>
                <w:sz w:val="22"/>
                <w:szCs w:val="22"/>
              </w:rPr>
              <w:t xml:space="preserve">What do the </w:t>
            </w:r>
            <w:r w:rsidR="0093602E">
              <w:rPr>
                <w:rFonts w:ascii="Tahoma" w:eastAsia="MS Mincho" w:hAnsi="Tahoma" w:cs="Tahoma"/>
                <w:b w:val="0"/>
                <w:sz w:val="22"/>
                <w:szCs w:val="22"/>
              </w:rPr>
              <w:t>s</w:t>
            </w:r>
            <w:r w:rsidR="00CD665C" w:rsidRPr="006A7100">
              <w:rPr>
                <w:rFonts w:ascii="Tahoma" w:eastAsia="MS Mincho" w:hAnsi="Tahoma" w:cs="Tahoma"/>
                <w:b w:val="0"/>
                <w:sz w:val="22"/>
                <w:szCs w:val="22"/>
              </w:rPr>
              <w:t>tatistics show?</w:t>
            </w:r>
          </w:p>
        </w:tc>
        <w:tc>
          <w:tcPr>
            <w:tcW w:w="6946" w:type="dxa"/>
            <w:vAlign w:val="center"/>
          </w:tcPr>
          <w:p w14:paraId="661AC0D0" w14:textId="77777777" w:rsidR="00CD665C" w:rsidRDefault="00CD665C">
            <w:pPr>
              <w:pStyle w:val="Heading6"/>
              <w:jc w:val="center"/>
              <w:rPr>
                <w:rFonts w:ascii="Tahoma" w:eastAsia="MS Mincho" w:hAnsi="Tahoma" w:cs="Tahoma"/>
                <w:b w:val="0"/>
                <w:sz w:val="22"/>
                <w:szCs w:val="22"/>
              </w:rPr>
            </w:pPr>
          </w:p>
          <w:p w14:paraId="2B63D729" w14:textId="77777777" w:rsidR="0093602E" w:rsidRDefault="0093602E" w:rsidP="0093602E">
            <w:pPr>
              <w:rPr>
                <w:lang w:eastAsia="en-GB"/>
              </w:rPr>
            </w:pPr>
          </w:p>
          <w:p w14:paraId="30421371" w14:textId="77777777" w:rsidR="0093602E" w:rsidRDefault="0093602E" w:rsidP="0093602E">
            <w:pPr>
              <w:rPr>
                <w:lang w:eastAsia="en-GB"/>
              </w:rPr>
            </w:pPr>
          </w:p>
          <w:p w14:paraId="71F09DD4" w14:textId="77777777" w:rsidR="0093602E" w:rsidRPr="0093602E" w:rsidRDefault="0093602E" w:rsidP="0093602E">
            <w:pPr>
              <w:rPr>
                <w:lang w:eastAsia="en-GB"/>
              </w:rPr>
            </w:pPr>
          </w:p>
        </w:tc>
      </w:tr>
    </w:tbl>
    <w:p w14:paraId="5C7C4B50" w14:textId="77777777" w:rsidR="00CD665C" w:rsidRPr="00BD6021" w:rsidRDefault="00CD665C">
      <w:pPr>
        <w:rPr>
          <w:rFonts w:ascii="Tahoma" w:hAnsi="Tahoma" w:cs="Tahoma"/>
          <w:sz w:val="22"/>
          <w:szCs w:val="22"/>
        </w:rPr>
      </w:pPr>
    </w:p>
    <w:p w14:paraId="27622A0F" w14:textId="77777777" w:rsidR="000443EA" w:rsidRDefault="000443EA" w:rsidP="000443EA">
      <w:pPr>
        <w:rPr>
          <w:rFonts w:ascii="Tahoma" w:hAnsi="Tahoma" w:cs="Tahoma"/>
          <w:b/>
          <w:sz w:val="22"/>
          <w:szCs w:val="22"/>
        </w:rPr>
      </w:pPr>
    </w:p>
    <w:p w14:paraId="7BF44DCC" w14:textId="77777777" w:rsidR="000443EA" w:rsidRDefault="000443EA" w:rsidP="000443EA">
      <w:pPr>
        <w:rPr>
          <w:rFonts w:ascii="Tahoma" w:hAnsi="Tahoma" w:cs="Tahoma"/>
          <w:b/>
          <w:sz w:val="22"/>
          <w:szCs w:val="22"/>
        </w:rPr>
      </w:pPr>
      <w:r>
        <w:rPr>
          <w:rFonts w:ascii="Tahoma" w:hAnsi="Tahoma" w:cs="Tahoma"/>
          <w:b/>
          <w:sz w:val="22"/>
          <w:szCs w:val="22"/>
        </w:rPr>
        <w:t>*Possible Considerations</w:t>
      </w:r>
    </w:p>
    <w:p w14:paraId="66598ED5" w14:textId="77777777" w:rsidR="00CD665C" w:rsidRDefault="00CD665C">
      <w:pPr>
        <w:rPr>
          <w:rFonts w:ascii="Tahoma" w:hAnsi="Tahoma" w:cs="Tahoma"/>
          <w:sz w:val="22"/>
          <w:szCs w:val="22"/>
        </w:rPr>
      </w:pPr>
    </w:p>
    <w:p w14:paraId="14C967CF" w14:textId="77777777" w:rsidR="000443EA" w:rsidRPr="000443EA" w:rsidRDefault="000443EA" w:rsidP="00F842E5">
      <w:pPr>
        <w:pStyle w:val="ListParagraph"/>
        <w:numPr>
          <w:ilvl w:val="0"/>
          <w:numId w:val="12"/>
        </w:numPr>
        <w:rPr>
          <w:rFonts w:ascii="Tahoma" w:hAnsi="Tahoma" w:cs="Tahoma"/>
          <w:sz w:val="22"/>
          <w:szCs w:val="22"/>
        </w:rPr>
      </w:pPr>
      <w:r w:rsidRPr="000443EA">
        <w:rPr>
          <w:rFonts w:ascii="Tahoma" w:hAnsi="Tahoma" w:cs="Tahoma"/>
          <w:sz w:val="22"/>
          <w:szCs w:val="22"/>
        </w:rPr>
        <w:t>Boundary Changes (internal or external)</w:t>
      </w:r>
    </w:p>
    <w:p w14:paraId="0DA02F4B" w14:textId="77777777" w:rsidR="000443EA" w:rsidRPr="000443EA" w:rsidRDefault="000443EA" w:rsidP="004024BD">
      <w:pPr>
        <w:pStyle w:val="ListParagraph"/>
        <w:numPr>
          <w:ilvl w:val="0"/>
          <w:numId w:val="12"/>
        </w:numPr>
        <w:rPr>
          <w:rFonts w:ascii="Tahoma" w:hAnsi="Tahoma" w:cs="Tahoma"/>
          <w:sz w:val="22"/>
          <w:szCs w:val="22"/>
        </w:rPr>
      </w:pPr>
      <w:r w:rsidRPr="000443EA">
        <w:rPr>
          <w:rFonts w:ascii="Tahoma" w:hAnsi="Tahoma" w:cs="Tahoma"/>
          <w:sz w:val="22"/>
          <w:szCs w:val="22"/>
        </w:rPr>
        <w:t>New Housing</w:t>
      </w:r>
    </w:p>
    <w:p w14:paraId="55430179" w14:textId="77777777" w:rsidR="000443EA" w:rsidRDefault="000443EA" w:rsidP="000443EA">
      <w:pPr>
        <w:pStyle w:val="ListParagraph"/>
        <w:numPr>
          <w:ilvl w:val="0"/>
          <w:numId w:val="12"/>
        </w:numPr>
        <w:rPr>
          <w:rFonts w:ascii="Tahoma" w:hAnsi="Tahoma" w:cs="Tahoma"/>
          <w:sz w:val="22"/>
          <w:szCs w:val="22"/>
        </w:rPr>
      </w:pPr>
      <w:r>
        <w:rPr>
          <w:rFonts w:ascii="Tahoma" w:hAnsi="Tahoma" w:cs="Tahoma"/>
          <w:sz w:val="22"/>
          <w:szCs w:val="22"/>
        </w:rPr>
        <w:t>Schools</w:t>
      </w:r>
    </w:p>
    <w:p w14:paraId="069C65C3" w14:textId="77777777" w:rsidR="000443EA" w:rsidRDefault="000443EA" w:rsidP="000443EA">
      <w:pPr>
        <w:rPr>
          <w:rFonts w:ascii="Tahoma" w:hAnsi="Tahoma" w:cs="Tahoma"/>
          <w:sz w:val="22"/>
          <w:szCs w:val="22"/>
        </w:rPr>
      </w:pPr>
    </w:p>
    <w:p w14:paraId="38F8A569" w14:textId="77777777" w:rsidR="00CD665C" w:rsidRDefault="00CD665C">
      <w:pPr>
        <w:rPr>
          <w:rFonts w:ascii="Century Gothic" w:hAnsi="Century Gothic" w:cs="Tahoma"/>
          <w:b/>
          <w:sz w:val="28"/>
          <w:szCs w:val="22"/>
        </w:rPr>
      </w:pPr>
      <w:r w:rsidRPr="000443EA">
        <w:rPr>
          <w:rFonts w:ascii="Century Gothic" w:hAnsi="Century Gothic" w:cs="Tahoma"/>
          <w:b/>
          <w:sz w:val="28"/>
          <w:szCs w:val="22"/>
        </w:rPr>
        <w:t xml:space="preserve">Fabric and Forward Planning </w:t>
      </w:r>
    </w:p>
    <w:p w14:paraId="35EE7022" w14:textId="77777777" w:rsidR="000443EA" w:rsidRPr="000443EA" w:rsidRDefault="000443EA">
      <w:pPr>
        <w:rPr>
          <w:rFonts w:ascii="Century Gothic" w:hAnsi="Century Gothic" w:cs="Tahoma"/>
          <w:b/>
          <w:sz w:val="28"/>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6"/>
        <w:gridCol w:w="2580"/>
      </w:tblGrid>
      <w:tr w:rsidR="00CD665C" w:rsidRPr="00BD6021" w14:paraId="383F4EE4" w14:textId="77777777" w:rsidTr="005A51E3">
        <w:trPr>
          <w:trHeight w:val="680"/>
        </w:trPr>
        <w:tc>
          <w:tcPr>
            <w:tcW w:w="7026" w:type="dxa"/>
            <w:shd w:val="clear" w:color="auto" w:fill="000000" w:themeFill="text1"/>
            <w:vAlign w:val="center"/>
          </w:tcPr>
          <w:p w14:paraId="17508AAA" w14:textId="77777777" w:rsidR="00CD665C" w:rsidRPr="00BD6021" w:rsidRDefault="00CD665C" w:rsidP="005A51E3">
            <w:pPr>
              <w:rPr>
                <w:rFonts w:ascii="Tahoma" w:hAnsi="Tahoma" w:cs="Tahoma"/>
                <w:sz w:val="22"/>
                <w:szCs w:val="22"/>
              </w:rPr>
            </w:pPr>
            <w:r w:rsidRPr="005A51E3">
              <w:rPr>
                <w:rFonts w:ascii="Tahoma" w:hAnsi="Tahoma" w:cs="Tahoma"/>
                <w:b/>
                <w:szCs w:val="22"/>
              </w:rPr>
              <w:t>Fabric and Forward Planning</w:t>
            </w:r>
            <w:r w:rsidR="00CE5212" w:rsidRPr="005A51E3">
              <w:rPr>
                <w:rFonts w:ascii="Tahoma" w:hAnsi="Tahoma" w:cs="Tahoma"/>
                <w:b/>
                <w:szCs w:val="22"/>
              </w:rPr>
              <w:t>*</w:t>
            </w:r>
          </w:p>
        </w:tc>
        <w:tc>
          <w:tcPr>
            <w:tcW w:w="2580" w:type="dxa"/>
            <w:shd w:val="clear" w:color="auto" w:fill="000000" w:themeFill="text1"/>
            <w:vAlign w:val="center"/>
          </w:tcPr>
          <w:p w14:paraId="07E46C16" w14:textId="77777777" w:rsidR="00CD665C" w:rsidRPr="00BD6021" w:rsidRDefault="00CD665C" w:rsidP="005A51E3">
            <w:pPr>
              <w:rPr>
                <w:rFonts w:ascii="Tahoma" w:hAnsi="Tahoma" w:cs="Tahoma"/>
                <w:i/>
                <w:sz w:val="22"/>
                <w:szCs w:val="22"/>
              </w:rPr>
            </w:pPr>
            <w:r w:rsidRPr="00BD6021">
              <w:rPr>
                <w:rFonts w:ascii="Tahoma" w:hAnsi="Tahoma" w:cs="Tahoma"/>
                <w:b/>
                <w:sz w:val="22"/>
                <w:szCs w:val="22"/>
              </w:rPr>
              <w:t>Enabler</w:t>
            </w:r>
          </w:p>
          <w:p w14:paraId="611330AD" w14:textId="77777777" w:rsidR="00CD665C" w:rsidRPr="006A7100" w:rsidRDefault="006A7100" w:rsidP="005A51E3">
            <w:pPr>
              <w:rPr>
                <w:rFonts w:ascii="Tahoma" w:hAnsi="Tahoma" w:cs="Tahoma"/>
                <w:i/>
                <w:sz w:val="22"/>
                <w:szCs w:val="22"/>
              </w:rPr>
            </w:pPr>
            <w:r w:rsidRPr="006A7100">
              <w:rPr>
                <w:rFonts w:ascii="Tahoma" w:hAnsi="Tahoma" w:cs="Tahoma"/>
                <w:i/>
                <w:sz w:val="22"/>
                <w:szCs w:val="22"/>
              </w:rPr>
              <w:t>P</w:t>
            </w:r>
            <w:r w:rsidR="00CD665C" w:rsidRPr="006A7100">
              <w:rPr>
                <w:rFonts w:ascii="Tahoma" w:hAnsi="Tahoma" w:cs="Tahoma"/>
                <w:i/>
                <w:sz w:val="22"/>
                <w:szCs w:val="22"/>
              </w:rPr>
              <w:t>arish</w:t>
            </w:r>
            <w:r>
              <w:rPr>
                <w:rFonts w:ascii="Tahoma" w:hAnsi="Tahoma" w:cs="Tahoma"/>
                <w:i/>
                <w:sz w:val="22"/>
                <w:szCs w:val="22"/>
              </w:rPr>
              <w:t xml:space="preserve"> </w:t>
            </w:r>
            <w:r w:rsidR="00CD665C" w:rsidRPr="006A7100">
              <w:rPr>
                <w:rFonts w:ascii="Tahoma" w:hAnsi="Tahoma" w:cs="Tahoma"/>
                <w:i/>
                <w:sz w:val="22"/>
                <w:szCs w:val="22"/>
              </w:rPr>
              <w:t>/ person</w:t>
            </w:r>
          </w:p>
        </w:tc>
      </w:tr>
      <w:tr w:rsidR="00CD665C" w:rsidRPr="00BD6021" w14:paraId="10B140BA" w14:textId="77777777" w:rsidTr="00816325">
        <w:trPr>
          <w:trHeight w:val="197"/>
        </w:trPr>
        <w:tc>
          <w:tcPr>
            <w:tcW w:w="7026" w:type="dxa"/>
          </w:tcPr>
          <w:p w14:paraId="6FC245D6" w14:textId="77777777" w:rsidR="00CD665C" w:rsidRPr="00BD6021" w:rsidRDefault="00CD665C">
            <w:pPr>
              <w:jc w:val="center"/>
              <w:rPr>
                <w:rFonts w:ascii="Tahoma" w:hAnsi="Tahoma" w:cs="Tahoma"/>
                <w:sz w:val="22"/>
                <w:szCs w:val="22"/>
              </w:rPr>
            </w:pPr>
          </w:p>
          <w:p w14:paraId="0AFE07C0" w14:textId="77777777" w:rsidR="00CD665C" w:rsidRDefault="00CD665C">
            <w:pPr>
              <w:jc w:val="center"/>
              <w:rPr>
                <w:rFonts w:ascii="Tahoma" w:hAnsi="Tahoma" w:cs="Tahoma"/>
                <w:sz w:val="22"/>
                <w:szCs w:val="22"/>
              </w:rPr>
            </w:pPr>
          </w:p>
          <w:p w14:paraId="4E7BFE88" w14:textId="77777777" w:rsidR="0021359C" w:rsidRPr="00BD6021" w:rsidRDefault="0021359C">
            <w:pPr>
              <w:jc w:val="center"/>
              <w:rPr>
                <w:rFonts w:ascii="Tahoma" w:hAnsi="Tahoma" w:cs="Tahoma"/>
                <w:sz w:val="22"/>
                <w:szCs w:val="22"/>
              </w:rPr>
            </w:pPr>
          </w:p>
        </w:tc>
        <w:tc>
          <w:tcPr>
            <w:tcW w:w="2580" w:type="dxa"/>
          </w:tcPr>
          <w:p w14:paraId="05E08093" w14:textId="77777777" w:rsidR="00CD665C" w:rsidRPr="00BD6021" w:rsidRDefault="00CD665C">
            <w:pPr>
              <w:jc w:val="center"/>
              <w:rPr>
                <w:rFonts w:ascii="Tahoma" w:hAnsi="Tahoma" w:cs="Tahoma"/>
                <w:sz w:val="22"/>
                <w:szCs w:val="22"/>
              </w:rPr>
            </w:pPr>
          </w:p>
        </w:tc>
      </w:tr>
      <w:tr w:rsidR="00CD665C" w:rsidRPr="00BD6021" w14:paraId="1C097FE7" w14:textId="77777777" w:rsidTr="00816325">
        <w:trPr>
          <w:trHeight w:val="195"/>
        </w:trPr>
        <w:tc>
          <w:tcPr>
            <w:tcW w:w="7026" w:type="dxa"/>
          </w:tcPr>
          <w:p w14:paraId="7B0CD152" w14:textId="77777777" w:rsidR="00CD665C" w:rsidRDefault="00CD665C">
            <w:pPr>
              <w:jc w:val="center"/>
              <w:rPr>
                <w:rFonts w:ascii="Tahoma" w:hAnsi="Tahoma" w:cs="Tahoma"/>
                <w:sz w:val="22"/>
                <w:szCs w:val="22"/>
              </w:rPr>
            </w:pPr>
          </w:p>
          <w:p w14:paraId="35C72802" w14:textId="77777777" w:rsidR="0021359C" w:rsidRPr="00BD6021" w:rsidRDefault="0021359C">
            <w:pPr>
              <w:jc w:val="center"/>
              <w:rPr>
                <w:rFonts w:ascii="Tahoma" w:hAnsi="Tahoma" w:cs="Tahoma"/>
                <w:sz w:val="22"/>
                <w:szCs w:val="22"/>
              </w:rPr>
            </w:pPr>
          </w:p>
          <w:p w14:paraId="345699E3" w14:textId="77777777" w:rsidR="00CD665C" w:rsidRPr="00BD6021" w:rsidRDefault="00CD665C">
            <w:pPr>
              <w:jc w:val="center"/>
              <w:rPr>
                <w:rFonts w:ascii="Tahoma" w:hAnsi="Tahoma" w:cs="Tahoma"/>
                <w:sz w:val="22"/>
                <w:szCs w:val="22"/>
              </w:rPr>
            </w:pPr>
          </w:p>
        </w:tc>
        <w:tc>
          <w:tcPr>
            <w:tcW w:w="2580" w:type="dxa"/>
          </w:tcPr>
          <w:p w14:paraId="795A660A" w14:textId="77777777" w:rsidR="00CD665C" w:rsidRPr="00BD6021" w:rsidRDefault="00CD665C">
            <w:pPr>
              <w:jc w:val="center"/>
              <w:rPr>
                <w:rFonts w:ascii="Tahoma" w:hAnsi="Tahoma" w:cs="Tahoma"/>
                <w:sz w:val="22"/>
                <w:szCs w:val="22"/>
              </w:rPr>
            </w:pPr>
          </w:p>
        </w:tc>
      </w:tr>
      <w:tr w:rsidR="00CD665C" w:rsidRPr="00BD6021" w14:paraId="0025A6E6" w14:textId="77777777" w:rsidTr="00816325">
        <w:trPr>
          <w:trHeight w:val="195"/>
        </w:trPr>
        <w:tc>
          <w:tcPr>
            <w:tcW w:w="7026" w:type="dxa"/>
          </w:tcPr>
          <w:p w14:paraId="337C748B" w14:textId="77777777" w:rsidR="00CD665C" w:rsidRPr="00BD6021" w:rsidRDefault="00CD665C">
            <w:pPr>
              <w:jc w:val="center"/>
              <w:rPr>
                <w:rFonts w:ascii="Tahoma" w:hAnsi="Tahoma" w:cs="Tahoma"/>
                <w:sz w:val="22"/>
                <w:szCs w:val="22"/>
              </w:rPr>
            </w:pPr>
          </w:p>
          <w:p w14:paraId="488FD81B" w14:textId="77777777" w:rsidR="00CD665C" w:rsidRDefault="00CD665C">
            <w:pPr>
              <w:jc w:val="center"/>
              <w:rPr>
                <w:rFonts w:ascii="Tahoma" w:hAnsi="Tahoma" w:cs="Tahoma"/>
                <w:sz w:val="22"/>
                <w:szCs w:val="22"/>
              </w:rPr>
            </w:pPr>
          </w:p>
          <w:p w14:paraId="516254F5" w14:textId="77777777" w:rsidR="0021359C" w:rsidRPr="00BD6021" w:rsidRDefault="0021359C">
            <w:pPr>
              <w:jc w:val="center"/>
              <w:rPr>
                <w:rFonts w:ascii="Tahoma" w:hAnsi="Tahoma" w:cs="Tahoma"/>
                <w:sz w:val="22"/>
                <w:szCs w:val="22"/>
              </w:rPr>
            </w:pPr>
          </w:p>
        </w:tc>
        <w:tc>
          <w:tcPr>
            <w:tcW w:w="2580" w:type="dxa"/>
          </w:tcPr>
          <w:p w14:paraId="446209FA" w14:textId="77777777" w:rsidR="00CD665C" w:rsidRPr="00BD6021" w:rsidRDefault="00CD665C">
            <w:pPr>
              <w:jc w:val="center"/>
              <w:rPr>
                <w:rFonts w:ascii="Tahoma" w:hAnsi="Tahoma" w:cs="Tahoma"/>
                <w:sz w:val="22"/>
                <w:szCs w:val="22"/>
              </w:rPr>
            </w:pPr>
          </w:p>
        </w:tc>
      </w:tr>
      <w:tr w:rsidR="000443EA" w:rsidRPr="00BD6021" w14:paraId="7C9D2606" w14:textId="77777777" w:rsidTr="00816325">
        <w:trPr>
          <w:trHeight w:val="195"/>
        </w:trPr>
        <w:tc>
          <w:tcPr>
            <w:tcW w:w="7026" w:type="dxa"/>
          </w:tcPr>
          <w:p w14:paraId="3F806852" w14:textId="77777777" w:rsidR="000443EA" w:rsidRDefault="000443EA">
            <w:pPr>
              <w:jc w:val="center"/>
              <w:rPr>
                <w:rFonts w:ascii="Tahoma" w:hAnsi="Tahoma" w:cs="Tahoma"/>
                <w:sz w:val="22"/>
                <w:szCs w:val="22"/>
              </w:rPr>
            </w:pPr>
          </w:p>
          <w:p w14:paraId="3C2EF66B" w14:textId="77777777" w:rsidR="0021359C" w:rsidRDefault="0021359C">
            <w:pPr>
              <w:jc w:val="center"/>
              <w:rPr>
                <w:rFonts w:ascii="Tahoma" w:hAnsi="Tahoma" w:cs="Tahoma"/>
                <w:sz w:val="22"/>
                <w:szCs w:val="22"/>
              </w:rPr>
            </w:pPr>
          </w:p>
          <w:p w14:paraId="70B04CEC" w14:textId="77777777" w:rsidR="000443EA" w:rsidRPr="00BD6021" w:rsidRDefault="000443EA">
            <w:pPr>
              <w:jc w:val="center"/>
              <w:rPr>
                <w:rFonts w:ascii="Tahoma" w:hAnsi="Tahoma" w:cs="Tahoma"/>
                <w:sz w:val="22"/>
                <w:szCs w:val="22"/>
              </w:rPr>
            </w:pPr>
          </w:p>
        </w:tc>
        <w:tc>
          <w:tcPr>
            <w:tcW w:w="2580" w:type="dxa"/>
          </w:tcPr>
          <w:p w14:paraId="3683E2B6" w14:textId="77777777" w:rsidR="000443EA" w:rsidRPr="00BD6021" w:rsidRDefault="000443EA">
            <w:pPr>
              <w:jc w:val="center"/>
              <w:rPr>
                <w:rFonts w:ascii="Tahoma" w:hAnsi="Tahoma" w:cs="Tahoma"/>
                <w:sz w:val="22"/>
                <w:szCs w:val="22"/>
              </w:rPr>
            </w:pPr>
          </w:p>
        </w:tc>
      </w:tr>
      <w:tr w:rsidR="000443EA" w:rsidRPr="00BD6021" w14:paraId="10BF03C9" w14:textId="77777777" w:rsidTr="00816325">
        <w:trPr>
          <w:trHeight w:val="195"/>
        </w:trPr>
        <w:tc>
          <w:tcPr>
            <w:tcW w:w="7026" w:type="dxa"/>
          </w:tcPr>
          <w:p w14:paraId="33C8A014" w14:textId="77777777" w:rsidR="000443EA" w:rsidRDefault="000443EA">
            <w:pPr>
              <w:jc w:val="center"/>
              <w:rPr>
                <w:rFonts w:ascii="Tahoma" w:hAnsi="Tahoma" w:cs="Tahoma"/>
                <w:sz w:val="22"/>
                <w:szCs w:val="22"/>
              </w:rPr>
            </w:pPr>
          </w:p>
          <w:p w14:paraId="32B1E852" w14:textId="77777777" w:rsidR="0021359C" w:rsidRDefault="0021359C">
            <w:pPr>
              <w:jc w:val="center"/>
              <w:rPr>
                <w:rFonts w:ascii="Tahoma" w:hAnsi="Tahoma" w:cs="Tahoma"/>
                <w:sz w:val="22"/>
                <w:szCs w:val="22"/>
              </w:rPr>
            </w:pPr>
          </w:p>
          <w:p w14:paraId="6E2A6F72" w14:textId="77777777" w:rsidR="000443EA" w:rsidRPr="00BD6021" w:rsidRDefault="000443EA">
            <w:pPr>
              <w:jc w:val="center"/>
              <w:rPr>
                <w:rFonts w:ascii="Tahoma" w:hAnsi="Tahoma" w:cs="Tahoma"/>
                <w:sz w:val="22"/>
                <w:szCs w:val="22"/>
              </w:rPr>
            </w:pPr>
          </w:p>
        </w:tc>
        <w:tc>
          <w:tcPr>
            <w:tcW w:w="2580" w:type="dxa"/>
          </w:tcPr>
          <w:p w14:paraId="6D026A90" w14:textId="77777777" w:rsidR="000443EA" w:rsidRPr="00BD6021" w:rsidRDefault="000443EA">
            <w:pPr>
              <w:jc w:val="center"/>
              <w:rPr>
                <w:rFonts w:ascii="Tahoma" w:hAnsi="Tahoma" w:cs="Tahoma"/>
                <w:sz w:val="22"/>
                <w:szCs w:val="22"/>
              </w:rPr>
            </w:pPr>
          </w:p>
        </w:tc>
      </w:tr>
    </w:tbl>
    <w:p w14:paraId="0B00F809" w14:textId="77777777" w:rsidR="00CD665C" w:rsidRDefault="00CD665C">
      <w:pPr>
        <w:rPr>
          <w:rFonts w:ascii="Tahoma" w:hAnsi="Tahoma" w:cs="Tahoma"/>
          <w:sz w:val="22"/>
          <w:szCs w:val="22"/>
        </w:rPr>
      </w:pPr>
    </w:p>
    <w:p w14:paraId="3F3825B8" w14:textId="77777777" w:rsidR="00533C06" w:rsidRPr="00657B54" w:rsidRDefault="00CE5212">
      <w:pPr>
        <w:rPr>
          <w:rFonts w:ascii="Tahoma" w:hAnsi="Tahoma" w:cs="Tahoma"/>
          <w:b/>
          <w:sz w:val="22"/>
          <w:szCs w:val="22"/>
        </w:rPr>
      </w:pPr>
      <w:r w:rsidRPr="00657B54">
        <w:rPr>
          <w:rFonts w:ascii="Tahoma" w:hAnsi="Tahoma" w:cs="Tahoma"/>
          <w:b/>
          <w:sz w:val="22"/>
          <w:szCs w:val="22"/>
        </w:rPr>
        <w:t>*</w:t>
      </w:r>
      <w:r w:rsidR="00533C06" w:rsidRPr="00657B54">
        <w:rPr>
          <w:rFonts w:ascii="Tahoma" w:hAnsi="Tahoma" w:cs="Tahoma"/>
          <w:b/>
          <w:sz w:val="22"/>
          <w:szCs w:val="22"/>
        </w:rPr>
        <w:t>Possible considerations:</w:t>
      </w:r>
    </w:p>
    <w:p w14:paraId="680BE360" w14:textId="77777777" w:rsidR="00533C06" w:rsidRPr="00BD6021" w:rsidRDefault="00533C06">
      <w:pPr>
        <w:rPr>
          <w:rFonts w:ascii="Tahoma" w:hAnsi="Tahoma" w:cs="Tahoma"/>
          <w:sz w:val="22"/>
          <w:szCs w:val="22"/>
        </w:rPr>
      </w:pPr>
    </w:p>
    <w:p w14:paraId="2B1ECA6B" w14:textId="77777777" w:rsidR="00533C06" w:rsidRPr="00533C06" w:rsidRDefault="00533C06" w:rsidP="00533C06">
      <w:pPr>
        <w:pStyle w:val="ListParagraph"/>
        <w:numPr>
          <w:ilvl w:val="0"/>
          <w:numId w:val="15"/>
        </w:numPr>
        <w:rPr>
          <w:rFonts w:ascii="Tahoma" w:hAnsi="Tahoma" w:cs="Tahoma"/>
          <w:sz w:val="22"/>
          <w:szCs w:val="22"/>
        </w:rPr>
      </w:pPr>
      <w:r w:rsidRPr="00533C06">
        <w:rPr>
          <w:rFonts w:ascii="Tahoma" w:hAnsi="Tahoma" w:cs="Tahoma"/>
          <w:sz w:val="22"/>
          <w:szCs w:val="22"/>
        </w:rPr>
        <w:t>Impending Vacancies</w:t>
      </w:r>
    </w:p>
    <w:p w14:paraId="57483DF7" w14:textId="77777777" w:rsidR="00533C06" w:rsidRPr="00533C06" w:rsidRDefault="00533C06" w:rsidP="00533C06">
      <w:pPr>
        <w:pStyle w:val="ListParagraph"/>
        <w:numPr>
          <w:ilvl w:val="0"/>
          <w:numId w:val="15"/>
        </w:numPr>
        <w:rPr>
          <w:rFonts w:ascii="Tahoma" w:hAnsi="Tahoma" w:cs="Tahoma"/>
          <w:sz w:val="22"/>
          <w:szCs w:val="22"/>
        </w:rPr>
      </w:pPr>
      <w:r w:rsidRPr="00533C06">
        <w:rPr>
          <w:rFonts w:ascii="Tahoma" w:hAnsi="Tahoma" w:cs="Tahoma"/>
          <w:sz w:val="22"/>
          <w:szCs w:val="22"/>
        </w:rPr>
        <w:t>Pastoral reorganisation</w:t>
      </w:r>
    </w:p>
    <w:p w14:paraId="097E176F" w14:textId="77777777" w:rsidR="00533C06" w:rsidRPr="00533C06" w:rsidRDefault="00533C06" w:rsidP="00533C06">
      <w:pPr>
        <w:pStyle w:val="ListParagraph"/>
        <w:numPr>
          <w:ilvl w:val="0"/>
          <w:numId w:val="15"/>
        </w:numPr>
        <w:rPr>
          <w:rFonts w:ascii="Tahoma" w:hAnsi="Tahoma" w:cs="Tahoma"/>
          <w:sz w:val="22"/>
          <w:szCs w:val="22"/>
        </w:rPr>
      </w:pPr>
      <w:r w:rsidRPr="00533C06">
        <w:rPr>
          <w:rFonts w:ascii="Tahoma" w:hAnsi="Tahoma" w:cs="Tahoma"/>
          <w:sz w:val="22"/>
          <w:szCs w:val="22"/>
        </w:rPr>
        <w:t>New [church] buildings (Capital projects for mission-focussed church improvements)</w:t>
      </w:r>
    </w:p>
    <w:p w14:paraId="4555A39D" w14:textId="77777777" w:rsidR="00533C06" w:rsidRPr="00533C06" w:rsidRDefault="00533C06" w:rsidP="00533C06">
      <w:pPr>
        <w:pStyle w:val="ListParagraph"/>
        <w:numPr>
          <w:ilvl w:val="0"/>
          <w:numId w:val="15"/>
        </w:numPr>
        <w:rPr>
          <w:rFonts w:ascii="Tahoma" w:hAnsi="Tahoma" w:cs="Tahoma"/>
          <w:sz w:val="22"/>
          <w:szCs w:val="22"/>
        </w:rPr>
      </w:pPr>
      <w:r w:rsidRPr="00533C06">
        <w:rPr>
          <w:rFonts w:ascii="Tahoma" w:hAnsi="Tahoma" w:cs="Tahoma"/>
          <w:sz w:val="22"/>
          <w:szCs w:val="22"/>
        </w:rPr>
        <w:t>National projects and campaigns (e.g. Thy Kingdom Come)</w:t>
      </w:r>
    </w:p>
    <w:p w14:paraId="017290E9" w14:textId="77777777" w:rsidR="00533C06" w:rsidRPr="00533C06" w:rsidRDefault="00533C06" w:rsidP="00533C06">
      <w:pPr>
        <w:pStyle w:val="ListParagraph"/>
        <w:numPr>
          <w:ilvl w:val="0"/>
          <w:numId w:val="15"/>
        </w:numPr>
        <w:rPr>
          <w:rFonts w:ascii="Tahoma" w:hAnsi="Tahoma" w:cs="Tahoma"/>
          <w:sz w:val="22"/>
          <w:szCs w:val="22"/>
        </w:rPr>
      </w:pPr>
      <w:r w:rsidRPr="00533C06">
        <w:rPr>
          <w:rFonts w:ascii="Tahoma" w:hAnsi="Tahoma" w:cs="Tahoma"/>
          <w:sz w:val="22"/>
          <w:szCs w:val="22"/>
        </w:rPr>
        <w:t xml:space="preserve">Working with and across denominations and faiths </w:t>
      </w:r>
    </w:p>
    <w:p w14:paraId="232DEA14" w14:textId="77777777" w:rsidR="00CD665C" w:rsidRPr="00BD6021" w:rsidRDefault="00CD665C">
      <w:pPr>
        <w:rPr>
          <w:rFonts w:ascii="Tahoma" w:hAnsi="Tahoma" w:cs="Tahoma"/>
          <w:sz w:val="22"/>
          <w:szCs w:val="22"/>
        </w:rPr>
      </w:pPr>
    </w:p>
    <w:p w14:paraId="3379B3EB" w14:textId="77777777" w:rsidR="000443EA" w:rsidRDefault="00CD665C" w:rsidP="00F12FBE">
      <w:pPr>
        <w:spacing w:after="240"/>
        <w:rPr>
          <w:rFonts w:ascii="Century Gothic" w:hAnsi="Century Gothic" w:cs="Tahoma"/>
          <w:b/>
          <w:sz w:val="28"/>
          <w:szCs w:val="22"/>
        </w:rPr>
      </w:pPr>
      <w:r w:rsidRPr="00BD6021">
        <w:rPr>
          <w:rFonts w:ascii="Tahoma" w:hAnsi="Tahoma" w:cs="Tahoma"/>
          <w:sz w:val="22"/>
          <w:szCs w:val="22"/>
        </w:rPr>
        <w:br w:type="page"/>
      </w:r>
      <w:r w:rsidRPr="00BD6021">
        <w:rPr>
          <w:rFonts w:ascii="Century Gothic" w:hAnsi="Century Gothic" w:cs="Tahoma"/>
          <w:b/>
          <w:sz w:val="28"/>
          <w:szCs w:val="22"/>
        </w:rPr>
        <w:lastRenderedPageBreak/>
        <w:t xml:space="preserve">Growing in </w:t>
      </w:r>
      <w:r w:rsidR="000443EA">
        <w:rPr>
          <w:rFonts w:ascii="Century Gothic" w:hAnsi="Century Gothic" w:cs="Tahoma"/>
          <w:b/>
          <w:sz w:val="28"/>
          <w:szCs w:val="22"/>
        </w:rPr>
        <w:t>God</w:t>
      </w:r>
    </w:p>
    <w:p w14:paraId="5EF81B9E" w14:textId="77777777" w:rsidR="000443EA" w:rsidRPr="00F12FBE" w:rsidRDefault="000443EA" w:rsidP="000443EA">
      <w:pPr>
        <w:pStyle w:val="Default"/>
        <w:rPr>
          <w:sz w:val="22"/>
          <w:szCs w:val="22"/>
        </w:rPr>
      </w:pPr>
      <w:r w:rsidRPr="00F12FBE">
        <w:rPr>
          <w:b/>
          <w:sz w:val="22"/>
          <w:szCs w:val="22"/>
        </w:rPr>
        <w:t>Our Vision:</w:t>
      </w:r>
      <w:r w:rsidRPr="00F12FBE">
        <w:rPr>
          <w:sz w:val="22"/>
          <w:szCs w:val="22"/>
        </w:rPr>
        <w:t xml:space="preserve"> Growing in God: "Flourishing Congregations Making a Difference"</w:t>
      </w:r>
    </w:p>
    <w:p w14:paraId="6F486B67" w14:textId="77777777" w:rsidR="000443EA" w:rsidRPr="00F12FBE" w:rsidRDefault="000443EA" w:rsidP="000443EA">
      <w:pPr>
        <w:pStyle w:val="Default"/>
        <w:rPr>
          <w:sz w:val="22"/>
          <w:szCs w:val="22"/>
        </w:rPr>
      </w:pPr>
      <w:r w:rsidRPr="00F12FBE">
        <w:rPr>
          <w:b/>
          <w:sz w:val="22"/>
          <w:szCs w:val="22"/>
        </w:rPr>
        <w:t>Our Mission:</w:t>
      </w:r>
      <w:r w:rsidRPr="00F12FBE">
        <w:rPr>
          <w:sz w:val="22"/>
          <w:szCs w:val="22"/>
        </w:rPr>
        <w:t xml:space="preserve"> To grow in depth and influence, </w:t>
      </w:r>
      <w:proofErr w:type="gramStart"/>
      <w:r w:rsidRPr="00F12FBE">
        <w:rPr>
          <w:sz w:val="22"/>
          <w:szCs w:val="22"/>
        </w:rPr>
        <w:t>so as to</w:t>
      </w:r>
      <w:proofErr w:type="gramEnd"/>
      <w:r w:rsidRPr="00F12FBE">
        <w:rPr>
          <w:sz w:val="22"/>
          <w:szCs w:val="22"/>
        </w:rPr>
        <w:t xml:space="preserve"> increase in number and be younger</w:t>
      </w:r>
    </w:p>
    <w:p w14:paraId="484D3F43" w14:textId="77777777" w:rsidR="0066714F" w:rsidRPr="00CA094B" w:rsidRDefault="0066714F" w:rsidP="0066714F">
      <w:pPr>
        <w:pStyle w:val="Default"/>
        <w:pBdr>
          <w:bottom w:val="single" w:sz="4" w:space="1" w:color="auto"/>
        </w:pBdr>
        <w:rPr>
          <w:sz w:val="16"/>
          <w:szCs w:val="22"/>
        </w:rPr>
      </w:pPr>
    </w:p>
    <w:p w14:paraId="5680B618" w14:textId="77777777" w:rsidR="0066714F" w:rsidRDefault="0066714F" w:rsidP="00B926B5">
      <w:pPr>
        <w:rPr>
          <w:rFonts w:ascii="Century Gothic" w:hAnsi="Century Gothic" w:cs="Tahoma"/>
          <w:b/>
          <w:sz w:val="28"/>
          <w:szCs w:val="22"/>
        </w:rPr>
      </w:pPr>
    </w:p>
    <w:p w14:paraId="22D69EDF" w14:textId="77777777" w:rsidR="0066714F" w:rsidRDefault="0066714F" w:rsidP="00B926B5">
      <w:pPr>
        <w:rPr>
          <w:rFonts w:ascii="Century Gothic" w:hAnsi="Century Gothic" w:cs="Tahoma"/>
          <w:b/>
          <w:sz w:val="28"/>
          <w:szCs w:val="22"/>
        </w:rPr>
      </w:pPr>
      <w:r>
        <w:rPr>
          <w:rFonts w:ascii="Century Gothic" w:hAnsi="Century Gothic" w:cs="Tahoma"/>
          <w:b/>
          <w:sz w:val="28"/>
          <w:szCs w:val="22"/>
        </w:rPr>
        <w:t>Diocesan Measures</w:t>
      </w:r>
    </w:p>
    <w:p w14:paraId="1E9996EC" w14:textId="77777777" w:rsidR="0066714F" w:rsidRDefault="0066714F" w:rsidP="00B926B5">
      <w:pPr>
        <w:rPr>
          <w:rFonts w:ascii="Century Gothic" w:hAnsi="Century Gothic" w:cs="Tahoma"/>
          <w:b/>
          <w:sz w:val="28"/>
          <w:szCs w:val="22"/>
        </w:rPr>
      </w:pPr>
    </w:p>
    <w:tbl>
      <w:tblPr>
        <w:tblStyle w:val="TableGrid"/>
        <w:tblW w:w="10343" w:type="dxa"/>
        <w:jc w:val="center"/>
        <w:tblLayout w:type="fixed"/>
        <w:tblLook w:val="04A0" w:firstRow="1" w:lastRow="0" w:firstColumn="1" w:lastColumn="0" w:noHBand="0" w:noVBand="1"/>
      </w:tblPr>
      <w:tblGrid>
        <w:gridCol w:w="1129"/>
        <w:gridCol w:w="2410"/>
        <w:gridCol w:w="1276"/>
        <w:gridCol w:w="1701"/>
        <w:gridCol w:w="856"/>
        <w:gridCol w:w="703"/>
        <w:gridCol w:w="992"/>
        <w:gridCol w:w="1276"/>
      </w:tblGrid>
      <w:tr w:rsidR="0066714F" w:rsidRPr="0066714F" w14:paraId="27936A27" w14:textId="77777777" w:rsidTr="00FF31AC">
        <w:trPr>
          <w:jc w:val="center"/>
        </w:trPr>
        <w:tc>
          <w:tcPr>
            <w:tcW w:w="1129" w:type="dxa"/>
            <w:vMerge w:val="restart"/>
            <w:vAlign w:val="center"/>
          </w:tcPr>
          <w:p w14:paraId="053FA146" w14:textId="77777777" w:rsidR="0066714F" w:rsidRPr="0066714F" w:rsidRDefault="0066714F" w:rsidP="00605A50">
            <w:pPr>
              <w:jc w:val="center"/>
              <w:rPr>
                <w:rFonts w:ascii="Tahoma" w:hAnsi="Tahoma" w:cs="Tahoma"/>
                <w:b/>
                <w:sz w:val="18"/>
                <w:szCs w:val="16"/>
              </w:rPr>
            </w:pPr>
            <w:bookmarkStart w:id="2" w:name="_Hlk504122175"/>
            <w:r w:rsidRPr="0066714F">
              <w:rPr>
                <w:rFonts w:ascii="Tahoma" w:hAnsi="Tahoma" w:cs="Tahoma"/>
                <w:b/>
                <w:sz w:val="18"/>
                <w:szCs w:val="16"/>
              </w:rPr>
              <w:t>GIG</w:t>
            </w:r>
          </w:p>
          <w:p w14:paraId="751A9D1E" w14:textId="77777777" w:rsidR="0066714F" w:rsidRPr="0066714F" w:rsidRDefault="0066714F" w:rsidP="00605A50">
            <w:pPr>
              <w:jc w:val="center"/>
              <w:rPr>
                <w:rFonts w:ascii="Tahoma" w:hAnsi="Tahoma" w:cs="Tahoma"/>
                <w:b/>
                <w:sz w:val="18"/>
                <w:szCs w:val="16"/>
              </w:rPr>
            </w:pPr>
            <w:r w:rsidRPr="0066714F">
              <w:rPr>
                <w:rFonts w:ascii="Tahoma" w:hAnsi="Tahoma" w:cs="Tahoma"/>
                <w:b/>
                <w:sz w:val="18"/>
                <w:szCs w:val="16"/>
              </w:rPr>
              <w:t>Priority</w:t>
            </w:r>
          </w:p>
        </w:tc>
        <w:tc>
          <w:tcPr>
            <w:tcW w:w="2410" w:type="dxa"/>
            <w:vMerge w:val="restart"/>
            <w:vAlign w:val="center"/>
          </w:tcPr>
          <w:p w14:paraId="190A8BED" w14:textId="77777777" w:rsidR="0066714F" w:rsidRPr="0066714F" w:rsidRDefault="0066714F" w:rsidP="00605A50">
            <w:pPr>
              <w:jc w:val="center"/>
              <w:rPr>
                <w:rFonts w:ascii="Tahoma" w:hAnsi="Tahoma" w:cs="Tahoma"/>
                <w:b/>
                <w:sz w:val="18"/>
                <w:szCs w:val="16"/>
              </w:rPr>
            </w:pPr>
            <w:r w:rsidRPr="0066714F">
              <w:rPr>
                <w:rFonts w:ascii="Tahoma" w:hAnsi="Tahoma" w:cs="Tahoma"/>
                <w:b/>
                <w:sz w:val="18"/>
                <w:szCs w:val="16"/>
              </w:rPr>
              <w:t>Objective</w:t>
            </w:r>
          </w:p>
        </w:tc>
        <w:tc>
          <w:tcPr>
            <w:tcW w:w="1276" w:type="dxa"/>
            <w:vMerge w:val="restart"/>
            <w:vAlign w:val="center"/>
          </w:tcPr>
          <w:p w14:paraId="44A6B8AC" w14:textId="77777777" w:rsidR="0066714F" w:rsidRPr="0066714F" w:rsidRDefault="0066714F" w:rsidP="00605A50">
            <w:pPr>
              <w:jc w:val="center"/>
              <w:rPr>
                <w:rFonts w:ascii="Tahoma" w:hAnsi="Tahoma" w:cs="Tahoma"/>
                <w:b/>
                <w:sz w:val="18"/>
                <w:szCs w:val="16"/>
              </w:rPr>
            </w:pPr>
            <w:r w:rsidRPr="0066714F">
              <w:rPr>
                <w:rFonts w:ascii="Tahoma" w:hAnsi="Tahoma" w:cs="Tahoma"/>
                <w:b/>
                <w:sz w:val="18"/>
                <w:szCs w:val="16"/>
              </w:rPr>
              <w:t>Measure</w:t>
            </w:r>
          </w:p>
        </w:tc>
        <w:tc>
          <w:tcPr>
            <w:tcW w:w="1701" w:type="dxa"/>
            <w:vMerge w:val="restart"/>
            <w:vAlign w:val="center"/>
          </w:tcPr>
          <w:p w14:paraId="4B077374" w14:textId="77777777" w:rsidR="0066714F" w:rsidRPr="0066714F" w:rsidRDefault="0066714F" w:rsidP="00605A50">
            <w:pPr>
              <w:jc w:val="center"/>
              <w:rPr>
                <w:rFonts w:ascii="Tahoma" w:hAnsi="Tahoma" w:cs="Tahoma"/>
                <w:b/>
                <w:sz w:val="18"/>
                <w:szCs w:val="16"/>
              </w:rPr>
            </w:pPr>
            <w:r w:rsidRPr="0066714F">
              <w:rPr>
                <w:rFonts w:ascii="Tahoma" w:hAnsi="Tahoma" w:cs="Tahoma"/>
                <w:b/>
                <w:sz w:val="18"/>
                <w:szCs w:val="16"/>
              </w:rPr>
              <w:t>Source</w:t>
            </w:r>
          </w:p>
        </w:tc>
        <w:tc>
          <w:tcPr>
            <w:tcW w:w="3827" w:type="dxa"/>
            <w:gridSpan w:val="4"/>
          </w:tcPr>
          <w:p w14:paraId="77E5023A" w14:textId="77777777" w:rsidR="0066714F" w:rsidRPr="0066714F" w:rsidRDefault="0066714F" w:rsidP="00605A50">
            <w:pPr>
              <w:jc w:val="center"/>
              <w:rPr>
                <w:rFonts w:ascii="Tahoma" w:hAnsi="Tahoma" w:cs="Tahoma"/>
                <w:b/>
                <w:sz w:val="18"/>
                <w:szCs w:val="16"/>
              </w:rPr>
            </w:pPr>
            <w:r w:rsidRPr="0066714F">
              <w:rPr>
                <w:rFonts w:ascii="Tahoma" w:hAnsi="Tahoma" w:cs="Tahoma"/>
                <w:b/>
                <w:sz w:val="18"/>
                <w:szCs w:val="16"/>
              </w:rPr>
              <w:t>Baseline &amp; Targets</w:t>
            </w:r>
          </w:p>
        </w:tc>
      </w:tr>
      <w:tr w:rsidR="0066714F" w:rsidRPr="0066714F" w14:paraId="7A6F3E5E" w14:textId="77777777" w:rsidTr="00FF31AC">
        <w:trPr>
          <w:jc w:val="center"/>
        </w:trPr>
        <w:tc>
          <w:tcPr>
            <w:tcW w:w="1129" w:type="dxa"/>
            <w:vMerge/>
            <w:vAlign w:val="center"/>
          </w:tcPr>
          <w:p w14:paraId="5D5C100A" w14:textId="77777777" w:rsidR="0066714F" w:rsidRPr="0066714F" w:rsidRDefault="0066714F" w:rsidP="00605A50">
            <w:pPr>
              <w:jc w:val="center"/>
              <w:rPr>
                <w:rFonts w:ascii="Tahoma" w:hAnsi="Tahoma" w:cs="Tahoma"/>
                <w:b/>
                <w:sz w:val="18"/>
                <w:szCs w:val="16"/>
              </w:rPr>
            </w:pPr>
          </w:p>
        </w:tc>
        <w:tc>
          <w:tcPr>
            <w:tcW w:w="2410" w:type="dxa"/>
            <w:vMerge/>
          </w:tcPr>
          <w:p w14:paraId="2FE0407A" w14:textId="77777777" w:rsidR="0066714F" w:rsidRPr="0066714F" w:rsidRDefault="0066714F" w:rsidP="00605A50">
            <w:pPr>
              <w:rPr>
                <w:rFonts w:ascii="Tahoma" w:hAnsi="Tahoma" w:cs="Tahoma"/>
                <w:sz w:val="18"/>
                <w:szCs w:val="16"/>
              </w:rPr>
            </w:pPr>
          </w:p>
        </w:tc>
        <w:tc>
          <w:tcPr>
            <w:tcW w:w="1276" w:type="dxa"/>
            <w:vMerge/>
          </w:tcPr>
          <w:p w14:paraId="491650ED" w14:textId="77777777" w:rsidR="0066714F" w:rsidRPr="0066714F" w:rsidRDefault="0066714F" w:rsidP="00605A50">
            <w:pPr>
              <w:rPr>
                <w:rFonts w:ascii="Tahoma" w:hAnsi="Tahoma" w:cs="Tahoma"/>
                <w:sz w:val="18"/>
                <w:szCs w:val="16"/>
              </w:rPr>
            </w:pPr>
          </w:p>
        </w:tc>
        <w:tc>
          <w:tcPr>
            <w:tcW w:w="1701" w:type="dxa"/>
            <w:vMerge/>
          </w:tcPr>
          <w:p w14:paraId="782B6E4F" w14:textId="77777777" w:rsidR="0066714F" w:rsidRPr="0066714F" w:rsidRDefault="0066714F" w:rsidP="00605A50">
            <w:pPr>
              <w:rPr>
                <w:rFonts w:ascii="Tahoma" w:hAnsi="Tahoma" w:cs="Tahoma"/>
                <w:sz w:val="18"/>
                <w:szCs w:val="16"/>
              </w:rPr>
            </w:pPr>
          </w:p>
        </w:tc>
        <w:tc>
          <w:tcPr>
            <w:tcW w:w="1559" w:type="dxa"/>
            <w:gridSpan w:val="2"/>
          </w:tcPr>
          <w:p w14:paraId="3533C137" w14:textId="77777777" w:rsidR="0066714F" w:rsidRPr="0066714F" w:rsidRDefault="003F10A7" w:rsidP="00605A50">
            <w:pPr>
              <w:jc w:val="center"/>
              <w:rPr>
                <w:rFonts w:ascii="Tahoma" w:hAnsi="Tahoma" w:cs="Tahoma"/>
                <w:b/>
                <w:sz w:val="18"/>
                <w:szCs w:val="16"/>
              </w:rPr>
            </w:pPr>
            <w:r>
              <w:rPr>
                <w:rFonts w:ascii="Tahoma" w:hAnsi="Tahoma" w:cs="Tahoma"/>
                <w:b/>
                <w:sz w:val="18"/>
                <w:szCs w:val="16"/>
              </w:rPr>
              <w:t>2017</w:t>
            </w:r>
          </w:p>
        </w:tc>
        <w:tc>
          <w:tcPr>
            <w:tcW w:w="992" w:type="dxa"/>
          </w:tcPr>
          <w:p w14:paraId="1D881FD8" w14:textId="77777777" w:rsidR="0066714F" w:rsidRPr="0066714F" w:rsidRDefault="0066714F" w:rsidP="00605A50">
            <w:pPr>
              <w:jc w:val="center"/>
              <w:rPr>
                <w:rFonts w:ascii="Tahoma" w:hAnsi="Tahoma" w:cs="Tahoma"/>
                <w:b/>
                <w:sz w:val="18"/>
                <w:szCs w:val="16"/>
              </w:rPr>
            </w:pPr>
            <w:r w:rsidRPr="0066714F">
              <w:rPr>
                <w:rFonts w:ascii="Tahoma" w:hAnsi="Tahoma" w:cs="Tahoma"/>
                <w:b/>
                <w:sz w:val="18"/>
                <w:szCs w:val="16"/>
              </w:rPr>
              <w:t>2020</w:t>
            </w:r>
          </w:p>
        </w:tc>
        <w:tc>
          <w:tcPr>
            <w:tcW w:w="1276" w:type="dxa"/>
          </w:tcPr>
          <w:p w14:paraId="0A3A522D" w14:textId="77777777" w:rsidR="0066714F" w:rsidRPr="0066714F" w:rsidRDefault="0066714F" w:rsidP="00605A50">
            <w:pPr>
              <w:jc w:val="center"/>
              <w:rPr>
                <w:rFonts w:ascii="Tahoma" w:hAnsi="Tahoma" w:cs="Tahoma"/>
                <w:b/>
                <w:sz w:val="18"/>
                <w:szCs w:val="16"/>
              </w:rPr>
            </w:pPr>
            <w:r w:rsidRPr="0066714F">
              <w:rPr>
                <w:rFonts w:ascii="Tahoma" w:hAnsi="Tahoma" w:cs="Tahoma"/>
                <w:b/>
                <w:sz w:val="18"/>
                <w:szCs w:val="16"/>
              </w:rPr>
              <w:t>2024</w:t>
            </w:r>
          </w:p>
        </w:tc>
      </w:tr>
      <w:tr w:rsidR="008C4D66" w:rsidRPr="0066714F" w14:paraId="6B6C9FFC" w14:textId="77777777" w:rsidTr="001C71AC">
        <w:trPr>
          <w:trHeight w:val="244"/>
          <w:jc w:val="center"/>
        </w:trPr>
        <w:tc>
          <w:tcPr>
            <w:tcW w:w="1129" w:type="dxa"/>
            <w:vMerge w:val="restart"/>
            <w:vAlign w:val="center"/>
          </w:tcPr>
          <w:p w14:paraId="18B89AEE" w14:textId="77777777" w:rsidR="008C4D66" w:rsidRPr="0066714F" w:rsidRDefault="008C4D66" w:rsidP="008C4D66">
            <w:pPr>
              <w:jc w:val="center"/>
              <w:rPr>
                <w:rFonts w:ascii="Tahoma" w:hAnsi="Tahoma" w:cs="Tahoma"/>
                <w:b/>
                <w:sz w:val="18"/>
                <w:szCs w:val="16"/>
              </w:rPr>
            </w:pPr>
            <w:r w:rsidRPr="0066714F">
              <w:rPr>
                <w:rFonts w:ascii="Tahoma" w:hAnsi="Tahoma" w:cs="Tahoma"/>
                <w:b/>
                <w:sz w:val="18"/>
                <w:szCs w:val="16"/>
              </w:rPr>
              <w:t>Depth</w:t>
            </w:r>
          </w:p>
        </w:tc>
        <w:tc>
          <w:tcPr>
            <w:tcW w:w="2410" w:type="dxa"/>
            <w:vMerge w:val="restart"/>
          </w:tcPr>
          <w:p w14:paraId="7D1C5CD2" w14:textId="77777777" w:rsidR="008C4D66" w:rsidRPr="0066714F" w:rsidRDefault="008C4D66" w:rsidP="008C4D66">
            <w:pPr>
              <w:rPr>
                <w:rFonts w:ascii="Tahoma" w:hAnsi="Tahoma" w:cs="Tahoma"/>
                <w:sz w:val="18"/>
                <w:szCs w:val="16"/>
              </w:rPr>
            </w:pPr>
            <w:r w:rsidRPr="0066714F">
              <w:rPr>
                <w:rFonts w:ascii="Tahoma" w:hAnsi="Tahoma" w:cs="Tahoma"/>
                <w:sz w:val="18"/>
                <w:szCs w:val="16"/>
              </w:rPr>
              <w:t>Increase the number of authorized and commissioned lay ministers</w:t>
            </w:r>
          </w:p>
        </w:tc>
        <w:tc>
          <w:tcPr>
            <w:tcW w:w="1276" w:type="dxa"/>
            <w:vMerge w:val="restart"/>
          </w:tcPr>
          <w:p w14:paraId="4421E59E" w14:textId="77777777" w:rsidR="008C4D66" w:rsidRPr="0066714F" w:rsidRDefault="008C4D66" w:rsidP="008C4D66">
            <w:pPr>
              <w:rPr>
                <w:rFonts w:ascii="Tahoma" w:hAnsi="Tahoma" w:cs="Tahoma"/>
                <w:sz w:val="18"/>
                <w:szCs w:val="16"/>
              </w:rPr>
            </w:pPr>
            <w:r w:rsidRPr="0066714F">
              <w:rPr>
                <w:rFonts w:ascii="Tahoma" w:hAnsi="Tahoma" w:cs="Tahoma"/>
                <w:sz w:val="18"/>
                <w:szCs w:val="16"/>
              </w:rPr>
              <w:t>Total Ministers</w:t>
            </w:r>
          </w:p>
        </w:tc>
        <w:tc>
          <w:tcPr>
            <w:tcW w:w="1701" w:type="dxa"/>
            <w:vAlign w:val="center"/>
          </w:tcPr>
          <w:p w14:paraId="6372A5A7" w14:textId="77777777" w:rsidR="008C4D66" w:rsidRPr="0066714F" w:rsidRDefault="008C4D66" w:rsidP="008C4D66">
            <w:pPr>
              <w:rPr>
                <w:rFonts w:ascii="Tahoma" w:hAnsi="Tahoma" w:cs="Tahoma"/>
                <w:sz w:val="18"/>
              </w:rPr>
            </w:pPr>
            <w:r w:rsidRPr="0066714F">
              <w:rPr>
                <w:rFonts w:ascii="Tahoma" w:hAnsi="Tahoma" w:cs="Tahoma"/>
                <w:sz w:val="18"/>
              </w:rPr>
              <w:t>Readers</w:t>
            </w:r>
          </w:p>
        </w:tc>
        <w:tc>
          <w:tcPr>
            <w:tcW w:w="1559" w:type="dxa"/>
            <w:gridSpan w:val="2"/>
          </w:tcPr>
          <w:p w14:paraId="4049EDE8" w14:textId="77777777" w:rsidR="008C4D66" w:rsidRPr="008C4D66" w:rsidRDefault="008C4D66" w:rsidP="008C4D66">
            <w:pPr>
              <w:jc w:val="center"/>
              <w:rPr>
                <w:rFonts w:ascii="Tahoma" w:hAnsi="Tahoma" w:cs="Tahoma"/>
                <w:sz w:val="18"/>
              </w:rPr>
            </w:pPr>
            <w:r w:rsidRPr="008C4D66">
              <w:rPr>
                <w:rFonts w:ascii="Tahoma" w:hAnsi="Tahoma" w:cs="Tahoma"/>
                <w:sz w:val="18"/>
              </w:rPr>
              <w:t>163</w:t>
            </w:r>
          </w:p>
        </w:tc>
        <w:tc>
          <w:tcPr>
            <w:tcW w:w="992" w:type="dxa"/>
            <w:vAlign w:val="center"/>
          </w:tcPr>
          <w:p w14:paraId="6F38A8E2" w14:textId="77777777" w:rsidR="008C4D66" w:rsidRPr="0066714F" w:rsidRDefault="008C4D66" w:rsidP="008C4D66">
            <w:pPr>
              <w:jc w:val="center"/>
              <w:rPr>
                <w:rFonts w:ascii="Tahoma" w:hAnsi="Tahoma" w:cs="Tahoma"/>
                <w:sz w:val="18"/>
              </w:rPr>
            </w:pPr>
            <w:r w:rsidRPr="0066714F">
              <w:rPr>
                <w:rFonts w:ascii="Tahoma" w:hAnsi="Tahoma" w:cs="Tahoma"/>
                <w:sz w:val="18"/>
              </w:rPr>
              <w:t>195</w:t>
            </w:r>
          </w:p>
        </w:tc>
        <w:tc>
          <w:tcPr>
            <w:tcW w:w="1276" w:type="dxa"/>
            <w:vAlign w:val="center"/>
          </w:tcPr>
          <w:p w14:paraId="6BB3CA81" w14:textId="77777777" w:rsidR="008C4D66" w:rsidRPr="0066714F" w:rsidRDefault="008C4D66" w:rsidP="008C4D66">
            <w:pPr>
              <w:jc w:val="center"/>
              <w:rPr>
                <w:rFonts w:ascii="Tahoma" w:hAnsi="Tahoma" w:cs="Tahoma"/>
                <w:sz w:val="18"/>
                <w:szCs w:val="16"/>
              </w:rPr>
            </w:pPr>
            <w:r w:rsidRPr="0066714F">
              <w:rPr>
                <w:rFonts w:ascii="Tahoma" w:hAnsi="Tahoma" w:cs="Tahoma"/>
                <w:sz w:val="18"/>
                <w:szCs w:val="16"/>
              </w:rPr>
              <w:t>195</w:t>
            </w:r>
          </w:p>
        </w:tc>
      </w:tr>
      <w:tr w:rsidR="008C4D66" w:rsidRPr="0066714F" w14:paraId="62293176" w14:textId="77777777" w:rsidTr="001C71AC">
        <w:trPr>
          <w:trHeight w:val="244"/>
          <w:jc w:val="center"/>
        </w:trPr>
        <w:tc>
          <w:tcPr>
            <w:tcW w:w="1129" w:type="dxa"/>
            <w:vMerge/>
            <w:vAlign w:val="center"/>
          </w:tcPr>
          <w:p w14:paraId="414280C1" w14:textId="77777777" w:rsidR="008C4D66" w:rsidRPr="0066714F" w:rsidRDefault="008C4D66" w:rsidP="008C4D66">
            <w:pPr>
              <w:jc w:val="center"/>
              <w:rPr>
                <w:rFonts w:ascii="Tahoma" w:hAnsi="Tahoma" w:cs="Tahoma"/>
                <w:b/>
                <w:sz w:val="18"/>
                <w:szCs w:val="16"/>
              </w:rPr>
            </w:pPr>
          </w:p>
        </w:tc>
        <w:tc>
          <w:tcPr>
            <w:tcW w:w="2410" w:type="dxa"/>
            <w:vMerge/>
          </w:tcPr>
          <w:p w14:paraId="2F524FD8" w14:textId="77777777" w:rsidR="008C4D66" w:rsidRPr="0066714F" w:rsidRDefault="008C4D66" w:rsidP="008C4D66">
            <w:pPr>
              <w:rPr>
                <w:rFonts w:ascii="Tahoma" w:hAnsi="Tahoma" w:cs="Tahoma"/>
                <w:sz w:val="18"/>
                <w:szCs w:val="16"/>
              </w:rPr>
            </w:pPr>
          </w:p>
        </w:tc>
        <w:tc>
          <w:tcPr>
            <w:tcW w:w="1276" w:type="dxa"/>
            <w:vMerge/>
          </w:tcPr>
          <w:p w14:paraId="03CDE23F" w14:textId="77777777" w:rsidR="008C4D66" w:rsidRPr="0066714F" w:rsidRDefault="008C4D66" w:rsidP="008C4D66">
            <w:pPr>
              <w:rPr>
                <w:rFonts w:ascii="Tahoma" w:hAnsi="Tahoma" w:cs="Tahoma"/>
                <w:sz w:val="18"/>
                <w:szCs w:val="16"/>
              </w:rPr>
            </w:pPr>
          </w:p>
        </w:tc>
        <w:tc>
          <w:tcPr>
            <w:tcW w:w="1701" w:type="dxa"/>
            <w:vAlign w:val="center"/>
          </w:tcPr>
          <w:p w14:paraId="0C6D3706" w14:textId="77777777" w:rsidR="008C4D66" w:rsidRPr="0066714F" w:rsidRDefault="008C4D66" w:rsidP="008C4D66">
            <w:pPr>
              <w:rPr>
                <w:rFonts w:ascii="Tahoma" w:hAnsi="Tahoma" w:cs="Tahoma"/>
                <w:sz w:val="18"/>
              </w:rPr>
            </w:pPr>
            <w:r w:rsidRPr="0066714F">
              <w:rPr>
                <w:rFonts w:ascii="Tahoma" w:hAnsi="Tahoma" w:cs="Tahoma"/>
                <w:sz w:val="18"/>
              </w:rPr>
              <w:t>Elders</w:t>
            </w:r>
          </w:p>
        </w:tc>
        <w:tc>
          <w:tcPr>
            <w:tcW w:w="1559" w:type="dxa"/>
            <w:gridSpan w:val="2"/>
          </w:tcPr>
          <w:p w14:paraId="54E49421" w14:textId="77777777" w:rsidR="008C4D66" w:rsidRPr="008C4D66" w:rsidRDefault="008C4D66" w:rsidP="008C4D66">
            <w:pPr>
              <w:jc w:val="center"/>
              <w:rPr>
                <w:rFonts w:ascii="Tahoma" w:hAnsi="Tahoma" w:cs="Tahoma"/>
                <w:sz w:val="18"/>
              </w:rPr>
            </w:pPr>
            <w:r w:rsidRPr="008C4D66">
              <w:rPr>
                <w:rFonts w:ascii="Tahoma" w:hAnsi="Tahoma" w:cs="Tahoma"/>
                <w:sz w:val="18"/>
              </w:rPr>
              <w:t>509</w:t>
            </w:r>
          </w:p>
        </w:tc>
        <w:tc>
          <w:tcPr>
            <w:tcW w:w="992" w:type="dxa"/>
            <w:vAlign w:val="center"/>
          </w:tcPr>
          <w:p w14:paraId="6013A39B" w14:textId="77777777" w:rsidR="008C4D66" w:rsidRPr="0066714F" w:rsidRDefault="008C4D66" w:rsidP="008C4D66">
            <w:pPr>
              <w:jc w:val="center"/>
              <w:rPr>
                <w:rFonts w:ascii="Tahoma" w:hAnsi="Tahoma" w:cs="Tahoma"/>
                <w:sz w:val="18"/>
              </w:rPr>
            </w:pPr>
            <w:r w:rsidRPr="0066714F">
              <w:rPr>
                <w:rFonts w:ascii="Tahoma" w:hAnsi="Tahoma" w:cs="Tahoma"/>
                <w:sz w:val="18"/>
              </w:rPr>
              <w:t>528</w:t>
            </w:r>
          </w:p>
        </w:tc>
        <w:tc>
          <w:tcPr>
            <w:tcW w:w="1276" w:type="dxa"/>
            <w:vAlign w:val="center"/>
          </w:tcPr>
          <w:p w14:paraId="6C78678B" w14:textId="77777777" w:rsidR="008C4D66" w:rsidRPr="0066714F" w:rsidRDefault="008C4D66" w:rsidP="008C4D66">
            <w:pPr>
              <w:jc w:val="center"/>
              <w:rPr>
                <w:rFonts w:ascii="Tahoma" w:hAnsi="Tahoma" w:cs="Tahoma"/>
                <w:sz w:val="18"/>
                <w:szCs w:val="16"/>
              </w:rPr>
            </w:pPr>
            <w:r w:rsidRPr="0066714F">
              <w:rPr>
                <w:rFonts w:ascii="Tahoma" w:hAnsi="Tahoma" w:cs="Tahoma"/>
                <w:sz w:val="18"/>
                <w:szCs w:val="16"/>
              </w:rPr>
              <w:t>528</w:t>
            </w:r>
          </w:p>
        </w:tc>
      </w:tr>
      <w:tr w:rsidR="008C4D66" w:rsidRPr="0066714F" w14:paraId="0012FB6A" w14:textId="77777777" w:rsidTr="001C71AC">
        <w:trPr>
          <w:trHeight w:val="241"/>
          <w:jc w:val="center"/>
        </w:trPr>
        <w:tc>
          <w:tcPr>
            <w:tcW w:w="1129" w:type="dxa"/>
            <w:vMerge/>
            <w:vAlign w:val="center"/>
          </w:tcPr>
          <w:p w14:paraId="615B6058" w14:textId="77777777" w:rsidR="008C4D66" w:rsidRPr="0066714F" w:rsidRDefault="008C4D66" w:rsidP="008C4D66">
            <w:pPr>
              <w:jc w:val="center"/>
              <w:rPr>
                <w:rFonts w:ascii="Tahoma" w:hAnsi="Tahoma" w:cs="Tahoma"/>
                <w:b/>
                <w:sz w:val="18"/>
                <w:szCs w:val="16"/>
              </w:rPr>
            </w:pPr>
          </w:p>
        </w:tc>
        <w:tc>
          <w:tcPr>
            <w:tcW w:w="2410" w:type="dxa"/>
            <w:vMerge/>
          </w:tcPr>
          <w:p w14:paraId="098C0011" w14:textId="77777777" w:rsidR="008C4D66" w:rsidRPr="0066714F" w:rsidRDefault="008C4D66" w:rsidP="008C4D66">
            <w:pPr>
              <w:rPr>
                <w:rFonts w:ascii="Tahoma" w:hAnsi="Tahoma" w:cs="Tahoma"/>
                <w:sz w:val="18"/>
                <w:szCs w:val="16"/>
              </w:rPr>
            </w:pPr>
          </w:p>
        </w:tc>
        <w:tc>
          <w:tcPr>
            <w:tcW w:w="1276" w:type="dxa"/>
            <w:vMerge/>
          </w:tcPr>
          <w:p w14:paraId="5AEB3576" w14:textId="77777777" w:rsidR="008C4D66" w:rsidRPr="0066714F" w:rsidRDefault="008C4D66" w:rsidP="008C4D66">
            <w:pPr>
              <w:rPr>
                <w:rFonts w:ascii="Tahoma" w:hAnsi="Tahoma" w:cs="Tahoma"/>
                <w:sz w:val="18"/>
                <w:szCs w:val="16"/>
              </w:rPr>
            </w:pPr>
          </w:p>
        </w:tc>
        <w:tc>
          <w:tcPr>
            <w:tcW w:w="1701" w:type="dxa"/>
            <w:vAlign w:val="center"/>
          </w:tcPr>
          <w:p w14:paraId="0C6ECCEE" w14:textId="77777777" w:rsidR="008C4D66" w:rsidRPr="0066714F" w:rsidRDefault="008C4D66" w:rsidP="008C4D66">
            <w:pPr>
              <w:rPr>
                <w:rFonts w:ascii="Tahoma" w:hAnsi="Tahoma" w:cs="Tahoma"/>
                <w:sz w:val="18"/>
              </w:rPr>
            </w:pPr>
            <w:r w:rsidRPr="0066714F">
              <w:rPr>
                <w:rFonts w:ascii="Tahoma" w:hAnsi="Tahoma" w:cs="Tahoma"/>
                <w:sz w:val="18"/>
              </w:rPr>
              <w:t>Pioneer</w:t>
            </w:r>
          </w:p>
        </w:tc>
        <w:tc>
          <w:tcPr>
            <w:tcW w:w="1559" w:type="dxa"/>
            <w:gridSpan w:val="2"/>
          </w:tcPr>
          <w:p w14:paraId="11B890DE" w14:textId="77777777" w:rsidR="008C4D66" w:rsidRPr="008C4D66" w:rsidRDefault="008C4D66" w:rsidP="008C4D66">
            <w:pPr>
              <w:jc w:val="center"/>
              <w:rPr>
                <w:rFonts w:ascii="Tahoma" w:hAnsi="Tahoma" w:cs="Tahoma"/>
                <w:sz w:val="18"/>
              </w:rPr>
            </w:pPr>
            <w:r w:rsidRPr="008C4D66">
              <w:rPr>
                <w:rFonts w:ascii="Tahoma" w:hAnsi="Tahoma" w:cs="Tahoma"/>
                <w:sz w:val="18"/>
              </w:rPr>
              <w:t>0</w:t>
            </w:r>
          </w:p>
        </w:tc>
        <w:tc>
          <w:tcPr>
            <w:tcW w:w="992" w:type="dxa"/>
            <w:vAlign w:val="center"/>
          </w:tcPr>
          <w:p w14:paraId="709A5648" w14:textId="77777777" w:rsidR="008C4D66" w:rsidRPr="0066714F" w:rsidRDefault="008C4D66" w:rsidP="008C4D66">
            <w:pPr>
              <w:jc w:val="center"/>
              <w:rPr>
                <w:rFonts w:ascii="Tahoma" w:hAnsi="Tahoma" w:cs="Tahoma"/>
                <w:sz w:val="18"/>
              </w:rPr>
            </w:pPr>
            <w:r w:rsidRPr="0066714F">
              <w:rPr>
                <w:rFonts w:ascii="Tahoma" w:hAnsi="Tahoma" w:cs="Tahoma"/>
                <w:sz w:val="18"/>
              </w:rPr>
              <w:t>10</w:t>
            </w:r>
          </w:p>
        </w:tc>
        <w:tc>
          <w:tcPr>
            <w:tcW w:w="1276" w:type="dxa"/>
            <w:vAlign w:val="center"/>
          </w:tcPr>
          <w:p w14:paraId="6BED0CDA" w14:textId="77777777" w:rsidR="008C4D66" w:rsidRPr="0066714F" w:rsidRDefault="008C4D66" w:rsidP="008C4D66">
            <w:pPr>
              <w:jc w:val="center"/>
              <w:rPr>
                <w:rFonts w:ascii="Tahoma" w:hAnsi="Tahoma" w:cs="Tahoma"/>
                <w:sz w:val="18"/>
                <w:szCs w:val="16"/>
              </w:rPr>
            </w:pPr>
            <w:r w:rsidRPr="0066714F">
              <w:rPr>
                <w:rFonts w:ascii="Tahoma" w:hAnsi="Tahoma" w:cs="Tahoma"/>
                <w:sz w:val="18"/>
                <w:szCs w:val="16"/>
              </w:rPr>
              <w:t>20</w:t>
            </w:r>
          </w:p>
        </w:tc>
      </w:tr>
      <w:tr w:rsidR="008C4D66" w:rsidRPr="0066714F" w14:paraId="0F369FB5" w14:textId="77777777" w:rsidTr="001C71AC">
        <w:trPr>
          <w:trHeight w:val="241"/>
          <w:jc w:val="center"/>
        </w:trPr>
        <w:tc>
          <w:tcPr>
            <w:tcW w:w="1129" w:type="dxa"/>
            <w:vMerge/>
            <w:vAlign w:val="center"/>
          </w:tcPr>
          <w:p w14:paraId="7343BA7E" w14:textId="77777777" w:rsidR="008C4D66" w:rsidRPr="0066714F" w:rsidRDefault="008C4D66" w:rsidP="008C4D66">
            <w:pPr>
              <w:jc w:val="center"/>
              <w:rPr>
                <w:rFonts w:ascii="Tahoma" w:hAnsi="Tahoma" w:cs="Tahoma"/>
                <w:b/>
                <w:sz w:val="18"/>
                <w:szCs w:val="16"/>
              </w:rPr>
            </w:pPr>
          </w:p>
        </w:tc>
        <w:tc>
          <w:tcPr>
            <w:tcW w:w="2410" w:type="dxa"/>
            <w:vMerge/>
          </w:tcPr>
          <w:p w14:paraId="08565B54" w14:textId="77777777" w:rsidR="008C4D66" w:rsidRPr="0066714F" w:rsidRDefault="008C4D66" w:rsidP="008C4D66">
            <w:pPr>
              <w:rPr>
                <w:rFonts w:ascii="Tahoma" w:hAnsi="Tahoma" w:cs="Tahoma"/>
                <w:sz w:val="18"/>
                <w:szCs w:val="16"/>
              </w:rPr>
            </w:pPr>
          </w:p>
        </w:tc>
        <w:tc>
          <w:tcPr>
            <w:tcW w:w="1276" w:type="dxa"/>
            <w:vMerge/>
          </w:tcPr>
          <w:p w14:paraId="73FA67D3" w14:textId="77777777" w:rsidR="008C4D66" w:rsidRPr="0066714F" w:rsidRDefault="008C4D66" w:rsidP="008C4D66">
            <w:pPr>
              <w:rPr>
                <w:rFonts w:ascii="Tahoma" w:hAnsi="Tahoma" w:cs="Tahoma"/>
                <w:sz w:val="18"/>
                <w:szCs w:val="16"/>
              </w:rPr>
            </w:pPr>
          </w:p>
        </w:tc>
        <w:tc>
          <w:tcPr>
            <w:tcW w:w="1701" w:type="dxa"/>
            <w:vAlign w:val="center"/>
          </w:tcPr>
          <w:p w14:paraId="686E0056" w14:textId="77777777" w:rsidR="008C4D66" w:rsidRPr="0066714F" w:rsidRDefault="008C4D66" w:rsidP="008C4D66">
            <w:pPr>
              <w:rPr>
                <w:rFonts w:ascii="Tahoma" w:hAnsi="Tahoma" w:cs="Tahoma"/>
                <w:sz w:val="18"/>
              </w:rPr>
            </w:pPr>
            <w:r w:rsidRPr="0066714F">
              <w:rPr>
                <w:rFonts w:ascii="Tahoma" w:hAnsi="Tahoma" w:cs="Tahoma"/>
                <w:sz w:val="18"/>
              </w:rPr>
              <w:t>Missional Group Leader</w:t>
            </w:r>
          </w:p>
        </w:tc>
        <w:tc>
          <w:tcPr>
            <w:tcW w:w="1559" w:type="dxa"/>
            <w:gridSpan w:val="2"/>
          </w:tcPr>
          <w:p w14:paraId="5F0FD8A7" w14:textId="77777777" w:rsidR="008C4D66" w:rsidRPr="008C4D66" w:rsidRDefault="008C4D66" w:rsidP="008C4D66">
            <w:pPr>
              <w:jc w:val="center"/>
              <w:rPr>
                <w:rFonts w:ascii="Tahoma" w:hAnsi="Tahoma" w:cs="Tahoma"/>
                <w:sz w:val="18"/>
              </w:rPr>
            </w:pPr>
            <w:r w:rsidRPr="008C4D66">
              <w:rPr>
                <w:rFonts w:ascii="Tahoma" w:hAnsi="Tahoma" w:cs="Tahoma"/>
                <w:sz w:val="18"/>
              </w:rPr>
              <w:t>0</w:t>
            </w:r>
          </w:p>
        </w:tc>
        <w:tc>
          <w:tcPr>
            <w:tcW w:w="992" w:type="dxa"/>
            <w:vAlign w:val="center"/>
          </w:tcPr>
          <w:p w14:paraId="7DF770B5" w14:textId="77777777" w:rsidR="008C4D66" w:rsidRPr="0066714F" w:rsidRDefault="008C4D66" w:rsidP="008C4D66">
            <w:pPr>
              <w:jc w:val="center"/>
              <w:rPr>
                <w:rFonts w:ascii="Tahoma" w:hAnsi="Tahoma" w:cs="Tahoma"/>
                <w:sz w:val="18"/>
              </w:rPr>
            </w:pPr>
            <w:r w:rsidRPr="0066714F">
              <w:rPr>
                <w:rFonts w:ascii="Tahoma" w:hAnsi="Tahoma" w:cs="Tahoma"/>
                <w:sz w:val="18"/>
              </w:rPr>
              <w:t>2</w:t>
            </w:r>
          </w:p>
        </w:tc>
        <w:tc>
          <w:tcPr>
            <w:tcW w:w="1276" w:type="dxa"/>
            <w:vAlign w:val="center"/>
          </w:tcPr>
          <w:p w14:paraId="18ABBB21" w14:textId="77777777" w:rsidR="008C4D66" w:rsidRPr="0066714F" w:rsidRDefault="008C4D66" w:rsidP="008C4D66">
            <w:pPr>
              <w:jc w:val="center"/>
              <w:rPr>
                <w:rFonts w:ascii="Tahoma" w:hAnsi="Tahoma" w:cs="Tahoma"/>
                <w:sz w:val="18"/>
                <w:szCs w:val="16"/>
              </w:rPr>
            </w:pPr>
            <w:r w:rsidRPr="0066714F">
              <w:rPr>
                <w:rFonts w:ascii="Tahoma" w:hAnsi="Tahoma" w:cs="Tahoma"/>
                <w:sz w:val="18"/>
                <w:szCs w:val="16"/>
              </w:rPr>
              <w:t>10</w:t>
            </w:r>
          </w:p>
        </w:tc>
      </w:tr>
      <w:tr w:rsidR="008C4D66" w:rsidRPr="0066714F" w14:paraId="597030F0" w14:textId="77777777" w:rsidTr="001C71AC">
        <w:trPr>
          <w:trHeight w:val="241"/>
          <w:jc w:val="center"/>
        </w:trPr>
        <w:tc>
          <w:tcPr>
            <w:tcW w:w="1129" w:type="dxa"/>
            <w:vMerge/>
            <w:vAlign w:val="center"/>
          </w:tcPr>
          <w:p w14:paraId="3D999781" w14:textId="77777777" w:rsidR="008C4D66" w:rsidRPr="0066714F" w:rsidRDefault="008C4D66" w:rsidP="008C4D66">
            <w:pPr>
              <w:jc w:val="center"/>
              <w:rPr>
                <w:rFonts w:ascii="Tahoma" w:hAnsi="Tahoma" w:cs="Tahoma"/>
                <w:b/>
                <w:sz w:val="18"/>
                <w:szCs w:val="16"/>
              </w:rPr>
            </w:pPr>
          </w:p>
        </w:tc>
        <w:tc>
          <w:tcPr>
            <w:tcW w:w="2410" w:type="dxa"/>
            <w:vMerge/>
          </w:tcPr>
          <w:p w14:paraId="485604E8" w14:textId="77777777" w:rsidR="008C4D66" w:rsidRPr="0066714F" w:rsidRDefault="008C4D66" w:rsidP="008C4D66">
            <w:pPr>
              <w:rPr>
                <w:rFonts w:ascii="Tahoma" w:hAnsi="Tahoma" w:cs="Tahoma"/>
                <w:sz w:val="18"/>
                <w:szCs w:val="16"/>
              </w:rPr>
            </w:pPr>
          </w:p>
        </w:tc>
        <w:tc>
          <w:tcPr>
            <w:tcW w:w="1276" w:type="dxa"/>
            <w:vMerge/>
          </w:tcPr>
          <w:p w14:paraId="27071857" w14:textId="77777777" w:rsidR="008C4D66" w:rsidRPr="0066714F" w:rsidRDefault="008C4D66" w:rsidP="008C4D66">
            <w:pPr>
              <w:rPr>
                <w:rFonts w:ascii="Tahoma" w:hAnsi="Tahoma" w:cs="Tahoma"/>
                <w:sz w:val="18"/>
                <w:szCs w:val="16"/>
              </w:rPr>
            </w:pPr>
          </w:p>
        </w:tc>
        <w:tc>
          <w:tcPr>
            <w:tcW w:w="1701" w:type="dxa"/>
            <w:vAlign w:val="center"/>
          </w:tcPr>
          <w:p w14:paraId="563D9633" w14:textId="77777777" w:rsidR="008C4D66" w:rsidRPr="0066714F" w:rsidRDefault="008C4D66" w:rsidP="008C4D66">
            <w:pPr>
              <w:rPr>
                <w:rFonts w:ascii="Tahoma" w:hAnsi="Tahoma" w:cs="Tahoma"/>
                <w:sz w:val="18"/>
              </w:rPr>
            </w:pPr>
            <w:r w:rsidRPr="0066714F">
              <w:rPr>
                <w:rFonts w:ascii="Tahoma" w:hAnsi="Tahoma" w:cs="Tahoma"/>
                <w:sz w:val="18"/>
              </w:rPr>
              <w:t>Evangelist</w:t>
            </w:r>
          </w:p>
        </w:tc>
        <w:tc>
          <w:tcPr>
            <w:tcW w:w="1559" w:type="dxa"/>
            <w:gridSpan w:val="2"/>
          </w:tcPr>
          <w:p w14:paraId="13B7FF24" w14:textId="77777777" w:rsidR="008C4D66" w:rsidRPr="008C4D66" w:rsidRDefault="008C4D66" w:rsidP="008C4D66">
            <w:pPr>
              <w:jc w:val="center"/>
              <w:rPr>
                <w:rFonts w:ascii="Tahoma" w:hAnsi="Tahoma" w:cs="Tahoma"/>
                <w:sz w:val="18"/>
              </w:rPr>
            </w:pPr>
            <w:r w:rsidRPr="008C4D66">
              <w:rPr>
                <w:rFonts w:ascii="Tahoma" w:hAnsi="Tahoma" w:cs="Tahoma"/>
                <w:sz w:val="18"/>
              </w:rPr>
              <w:t>3</w:t>
            </w:r>
          </w:p>
        </w:tc>
        <w:tc>
          <w:tcPr>
            <w:tcW w:w="992" w:type="dxa"/>
            <w:vAlign w:val="center"/>
          </w:tcPr>
          <w:p w14:paraId="14C3CF0A" w14:textId="77777777" w:rsidR="008C4D66" w:rsidRPr="0066714F" w:rsidRDefault="008C4D66" w:rsidP="008C4D66">
            <w:pPr>
              <w:jc w:val="center"/>
              <w:rPr>
                <w:rFonts w:ascii="Tahoma" w:hAnsi="Tahoma" w:cs="Tahoma"/>
                <w:sz w:val="18"/>
              </w:rPr>
            </w:pPr>
            <w:r w:rsidRPr="0066714F">
              <w:rPr>
                <w:rFonts w:ascii="Tahoma" w:hAnsi="Tahoma" w:cs="Tahoma"/>
                <w:sz w:val="18"/>
              </w:rPr>
              <w:t>6</w:t>
            </w:r>
          </w:p>
        </w:tc>
        <w:tc>
          <w:tcPr>
            <w:tcW w:w="1276" w:type="dxa"/>
            <w:vAlign w:val="center"/>
          </w:tcPr>
          <w:p w14:paraId="36EA66A2" w14:textId="77777777" w:rsidR="008C4D66" w:rsidRPr="0066714F" w:rsidRDefault="008C4D66" w:rsidP="008C4D66">
            <w:pPr>
              <w:jc w:val="center"/>
              <w:rPr>
                <w:rFonts w:ascii="Tahoma" w:hAnsi="Tahoma" w:cs="Tahoma"/>
                <w:sz w:val="18"/>
                <w:szCs w:val="16"/>
              </w:rPr>
            </w:pPr>
            <w:r w:rsidRPr="0066714F">
              <w:rPr>
                <w:rFonts w:ascii="Tahoma" w:hAnsi="Tahoma" w:cs="Tahoma"/>
                <w:sz w:val="18"/>
                <w:szCs w:val="16"/>
              </w:rPr>
              <w:t>18</w:t>
            </w:r>
          </w:p>
        </w:tc>
      </w:tr>
      <w:tr w:rsidR="008C4D66" w:rsidRPr="0066714F" w14:paraId="5A6967AD" w14:textId="77777777" w:rsidTr="001C71AC">
        <w:trPr>
          <w:trHeight w:val="241"/>
          <w:jc w:val="center"/>
        </w:trPr>
        <w:tc>
          <w:tcPr>
            <w:tcW w:w="1129" w:type="dxa"/>
            <w:vMerge/>
            <w:vAlign w:val="center"/>
          </w:tcPr>
          <w:p w14:paraId="40124A18" w14:textId="77777777" w:rsidR="008C4D66" w:rsidRPr="0066714F" w:rsidRDefault="008C4D66" w:rsidP="008C4D66">
            <w:pPr>
              <w:jc w:val="center"/>
              <w:rPr>
                <w:rFonts w:ascii="Tahoma" w:hAnsi="Tahoma" w:cs="Tahoma"/>
                <w:b/>
                <w:sz w:val="18"/>
                <w:szCs w:val="16"/>
              </w:rPr>
            </w:pPr>
          </w:p>
        </w:tc>
        <w:tc>
          <w:tcPr>
            <w:tcW w:w="2410" w:type="dxa"/>
            <w:vMerge/>
          </w:tcPr>
          <w:p w14:paraId="18B14B92" w14:textId="77777777" w:rsidR="008C4D66" w:rsidRPr="0066714F" w:rsidRDefault="008C4D66" w:rsidP="008C4D66">
            <w:pPr>
              <w:rPr>
                <w:rFonts w:ascii="Tahoma" w:hAnsi="Tahoma" w:cs="Tahoma"/>
                <w:sz w:val="18"/>
                <w:szCs w:val="16"/>
              </w:rPr>
            </w:pPr>
          </w:p>
        </w:tc>
        <w:tc>
          <w:tcPr>
            <w:tcW w:w="1276" w:type="dxa"/>
            <w:vMerge/>
          </w:tcPr>
          <w:p w14:paraId="64ACD323" w14:textId="77777777" w:rsidR="008C4D66" w:rsidRPr="0066714F" w:rsidRDefault="008C4D66" w:rsidP="008C4D66">
            <w:pPr>
              <w:rPr>
                <w:rFonts w:ascii="Tahoma" w:hAnsi="Tahoma" w:cs="Tahoma"/>
                <w:sz w:val="18"/>
                <w:szCs w:val="16"/>
              </w:rPr>
            </w:pPr>
          </w:p>
        </w:tc>
        <w:tc>
          <w:tcPr>
            <w:tcW w:w="1701" w:type="dxa"/>
            <w:vAlign w:val="center"/>
          </w:tcPr>
          <w:p w14:paraId="552CE145" w14:textId="77777777" w:rsidR="008C4D66" w:rsidRPr="0066714F" w:rsidRDefault="008C4D66" w:rsidP="008C4D66">
            <w:pPr>
              <w:rPr>
                <w:rFonts w:ascii="Tahoma" w:hAnsi="Tahoma" w:cs="Tahoma"/>
                <w:sz w:val="18"/>
              </w:rPr>
            </w:pPr>
            <w:r w:rsidRPr="0066714F">
              <w:rPr>
                <w:rFonts w:ascii="Tahoma" w:hAnsi="Tahoma" w:cs="Tahoma"/>
                <w:sz w:val="18"/>
              </w:rPr>
              <w:t>Youth</w:t>
            </w:r>
          </w:p>
        </w:tc>
        <w:tc>
          <w:tcPr>
            <w:tcW w:w="1559" w:type="dxa"/>
            <w:gridSpan w:val="2"/>
          </w:tcPr>
          <w:p w14:paraId="35CB0210" w14:textId="77777777" w:rsidR="008C4D66" w:rsidRPr="008C4D66" w:rsidRDefault="008C4D66" w:rsidP="008C4D66">
            <w:pPr>
              <w:jc w:val="center"/>
              <w:rPr>
                <w:rFonts w:ascii="Tahoma" w:hAnsi="Tahoma" w:cs="Tahoma"/>
                <w:sz w:val="18"/>
              </w:rPr>
            </w:pPr>
            <w:r w:rsidRPr="008C4D66">
              <w:rPr>
                <w:rFonts w:ascii="Tahoma" w:hAnsi="Tahoma" w:cs="Tahoma"/>
                <w:sz w:val="18"/>
              </w:rPr>
              <w:t>0</w:t>
            </w:r>
          </w:p>
        </w:tc>
        <w:tc>
          <w:tcPr>
            <w:tcW w:w="992" w:type="dxa"/>
            <w:vAlign w:val="center"/>
          </w:tcPr>
          <w:p w14:paraId="481AEC2A" w14:textId="77777777" w:rsidR="008C4D66" w:rsidRPr="0066714F" w:rsidRDefault="008C4D66" w:rsidP="008C4D66">
            <w:pPr>
              <w:jc w:val="center"/>
              <w:rPr>
                <w:rFonts w:ascii="Tahoma" w:hAnsi="Tahoma" w:cs="Tahoma"/>
                <w:sz w:val="18"/>
              </w:rPr>
            </w:pPr>
            <w:r w:rsidRPr="0066714F">
              <w:rPr>
                <w:rFonts w:ascii="Tahoma" w:hAnsi="Tahoma" w:cs="Tahoma"/>
                <w:sz w:val="18"/>
              </w:rPr>
              <w:t>6</w:t>
            </w:r>
          </w:p>
        </w:tc>
        <w:tc>
          <w:tcPr>
            <w:tcW w:w="1276" w:type="dxa"/>
            <w:vAlign w:val="center"/>
          </w:tcPr>
          <w:p w14:paraId="4BE2E49E" w14:textId="77777777" w:rsidR="008C4D66" w:rsidRPr="0066714F" w:rsidRDefault="008C4D66" w:rsidP="008C4D66">
            <w:pPr>
              <w:jc w:val="center"/>
              <w:rPr>
                <w:rFonts w:ascii="Tahoma" w:hAnsi="Tahoma" w:cs="Tahoma"/>
                <w:sz w:val="18"/>
                <w:szCs w:val="16"/>
              </w:rPr>
            </w:pPr>
            <w:r w:rsidRPr="0066714F">
              <w:rPr>
                <w:rFonts w:ascii="Tahoma" w:hAnsi="Tahoma" w:cs="Tahoma"/>
                <w:sz w:val="18"/>
                <w:szCs w:val="16"/>
              </w:rPr>
              <w:t>18</w:t>
            </w:r>
          </w:p>
        </w:tc>
      </w:tr>
      <w:tr w:rsidR="008C4D66" w:rsidRPr="0066714F" w14:paraId="16BAA061" w14:textId="77777777" w:rsidTr="001C71AC">
        <w:trPr>
          <w:trHeight w:val="241"/>
          <w:jc w:val="center"/>
        </w:trPr>
        <w:tc>
          <w:tcPr>
            <w:tcW w:w="1129" w:type="dxa"/>
            <w:vMerge/>
            <w:vAlign w:val="center"/>
          </w:tcPr>
          <w:p w14:paraId="18BB2F5E" w14:textId="77777777" w:rsidR="008C4D66" w:rsidRPr="0066714F" w:rsidRDefault="008C4D66" w:rsidP="008C4D66">
            <w:pPr>
              <w:jc w:val="center"/>
              <w:rPr>
                <w:rFonts w:ascii="Tahoma" w:hAnsi="Tahoma" w:cs="Tahoma"/>
                <w:b/>
                <w:sz w:val="18"/>
                <w:szCs w:val="16"/>
              </w:rPr>
            </w:pPr>
          </w:p>
        </w:tc>
        <w:tc>
          <w:tcPr>
            <w:tcW w:w="2410" w:type="dxa"/>
            <w:vMerge/>
          </w:tcPr>
          <w:p w14:paraId="6014E29E" w14:textId="77777777" w:rsidR="008C4D66" w:rsidRPr="0066714F" w:rsidRDefault="008C4D66" w:rsidP="008C4D66">
            <w:pPr>
              <w:rPr>
                <w:rFonts w:ascii="Tahoma" w:hAnsi="Tahoma" w:cs="Tahoma"/>
                <w:sz w:val="18"/>
                <w:szCs w:val="16"/>
              </w:rPr>
            </w:pPr>
          </w:p>
        </w:tc>
        <w:tc>
          <w:tcPr>
            <w:tcW w:w="1276" w:type="dxa"/>
            <w:vMerge/>
          </w:tcPr>
          <w:p w14:paraId="1C46AD74" w14:textId="77777777" w:rsidR="008C4D66" w:rsidRPr="0066714F" w:rsidRDefault="008C4D66" w:rsidP="008C4D66">
            <w:pPr>
              <w:rPr>
                <w:rFonts w:ascii="Tahoma" w:hAnsi="Tahoma" w:cs="Tahoma"/>
                <w:sz w:val="18"/>
                <w:szCs w:val="16"/>
              </w:rPr>
            </w:pPr>
          </w:p>
        </w:tc>
        <w:tc>
          <w:tcPr>
            <w:tcW w:w="1701" w:type="dxa"/>
            <w:vAlign w:val="center"/>
          </w:tcPr>
          <w:p w14:paraId="5E78FDC0" w14:textId="77777777" w:rsidR="008C4D66" w:rsidRPr="0066714F" w:rsidRDefault="008C4D66" w:rsidP="008C4D66">
            <w:pPr>
              <w:rPr>
                <w:rFonts w:ascii="Tahoma" w:hAnsi="Tahoma" w:cs="Tahoma"/>
                <w:sz w:val="18"/>
              </w:rPr>
            </w:pPr>
            <w:r w:rsidRPr="0066714F">
              <w:rPr>
                <w:rFonts w:ascii="Tahoma" w:hAnsi="Tahoma" w:cs="Tahoma"/>
                <w:sz w:val="18"/>
              </w:rPr>
              <w:t>Children/Family</w:t>
            </w:r>
          </w:p>
        </w:tc>
        <w:tc>
          <w:tcPr>
            <w:tcW w:w="1559" w:type="dxa"/>
            <w:gridSpan w:val="2"/>
          </w:tcPr>
          <w:p w14:paraId="62AB9AF2" w14:textId="77777777" w:rsidR="008C4D66" w:rsidRPr="008C4D66" w:rsidRDefault="008C4D66" w:rsidP="008C4D66">
            <w:pPr>
              <w:jc w:val="center"/>
              <w:rPr>
                <w:rFonts w:ascii="Tahoma" w:hAnsi="Tahoma" w:cs="Tahoma"/>
                <w:sz w:val="18"/>
              </w:rPr>
            </w:pPr>
            <w:r w:rsidRPr="008C4D66">
              <w:rPr>
                <w:rFonts w:ascii="Tahoma" w:hAnsi="Tahoma" w:cs="Tahoma"/>
                <w:sz w:val="18"/>
              </w:rPr>
              <w:t>0</w:t>
            </w:r>
          </w:p>
        </w:tc>
        <w:tc>
          <w:tcPr>
            <w:tcW w:w="992" w:type="dxa"/>
            <w:vAlign w:val="center"/>
          </w:tcPr>
          <w:p w14:paraId="6C641AD7" w14:textId="77777777" w:rsidR="008C4D66" w:rsidRPr="0066714F" w:rsidRDefault="008C4D66" w:rsidP="008C4D66">
            <w:pPr>
              <w:jc w:val="center"/>
              <w:rPr>
                <w:rFonts w:ascii="Tahoma" w:hAnsi="Tahoma" w:cs="Tahoma"/>
                <w:sz w:val="18"/>
              </w:rPr>
            </w:pPr>
            <w:r w:rsidRPr="0066714F">
              <w:rPr>
                <w:rFonts w:ascii="Tahoma" w:hAnsi="Tahoma" w:cs="Tahoma"/>
                <w:sz w:val="18"/>
              </w:rPr>
              <w:t>1</w:t>
            </w:r>
          </w:p>
        </w:tc>
        <w:tc>
          <w:tcPr>
            <w:tcW w:w="1276" w:type="dxa"/>
            <w:vAlign w:val="center"/>
          </w:tcPr>
          <w:p w14:paraId="57669DA5" w14:textId="77777777" w:rsidR="008C4D66" w:rsidRPr="0066714F" w:rsidRDefault="008C4D66" w:rsidP="008C4D66">
            <w:pPr>
              <w:jc w:val="center"/>
              <w:rPr>
                <w:rFonts w:ascii="Tahoma" w:hAnsi="Tahoma" w:cs="Tahoma"/>
                <w:sz w:val="18"/>
                <w:szCs w:val="16"/>
              </w:rPr>
            </w:pPr>
            <w:r w:rsidRPr="0066714F">
              <w:rPr>
                <w:rFonts w:ascii="Tahoma" w:hAnsi="Tahoma" w:cs="Tahoma"/>
                <w:sz w:val="18"/>
                <w:szCs w:val="16"/>
              </w:rPr>
              <w:t>3</w:t>
            </w:r>
          </w:p>
        </w:tc>
      </w:tr>
      <w:tr w:rsidR="0066714F" w:rsidRPr="0066714F" w14:paraId="6D2762D3" w14:textId="77777777" w:rsidTr="00FF31AC">
        <w:trPr>
          <w:trHeight w:val="241"/>
          <w:jc w:val="center"/>
        </w:trPr>
        <w:tc>
          <w:tcPr>
            <w:tcW w:w="1129" w:type="dxa"/>
            <w:vMerge/>
            <w:vAlign w:val="center"/>
          </w:tcPr>
          <w:p w14:paraId="10A77020" w14:textId="77777777" w:rsidR="0066714F" w:rsidRPr="0066714F" w:rsidRDefault="0066714F" w:rsidP="00605A50">
            <w:pPr>
              <w:jc w:val="center"/>
              <w:rPr>
                <w:rFonts w:ascii="Tahoma" w:hAnsi="Tahoma" w:cs="Tahoma"/>
                <w:b/>
                <w:sz w:val="18"/>
                <w:szCs w:val="16"/>
              </w:rPr>
            </w:pPr>
          </w:p>
        </w:tc>
        <w:tc>
          <w:tcPr>
            <w:tcW w:w="2410" w:type="dxa"/>
            <w:vMerge/>
          </w:tcPr>
          <w:p w14:paraId="028528A9" w14:textId="77777777" w:rsidR="0066714F" w:rsidRPr="0066714F" w:rsidRDefault="0066714F" w:rsidP="00605A50">
            <w:pPr>
              <w:rPr>
                <w:rFonts w:ascii="Tahoma" w:hAnsi="Tahoma" w:cs="Tahoma"/>
                <w:sz w:val="18"/>
                <w:szCs w:val="16"/>
              </w:rPr>
            </w:pPr>
          </w:p>
        </w:tc>
        <w:tc>
          <w:tcPr>
            <w:tcW w:w="1276" w:type="dxa"/>
            <w:vMerge/>
          </w:tcPr>
          <w:p w14:paraId="4975953D" w14:textId="77777777" w:rsidR="0066714F" w:rsidRPr="0066714F" w:rsidRDefault="0066714F" w:rsidP="00605A50">
            <w:pPr>
              <w:rPr>
                <w:rFonts w:ascii="Tahoma" w:hAnsi="Tahoma" w:cs="Tahoma"/>
                <w:sz w:val="18"/>
                <w:szCs w:val="16"/>
              </w:rPr>
            </w:pPr>
          </w:p>
        </w:tc>
        <w:tc>
          <w:tcPr>
            <w:tcW w:w="1701" w:type="dxa"/>
            <w:vAlign w:val="center"/>
          </w:tcPr>
          <w:p w14:paraId="3EEB27B2" w14:textId="77777777" w:rsidR="0066714F" w:rsidRPr="0066714F" w:rsidRDefault="0066714F" w:rsidP="00605A50">
            <w:pPr>
              <w:rPr>
                <w:rFonts w:ascii="Tahoma" w:hAnsi="Tahoma" w:cs="Tahoma"/>
                <w:sz w:val="18"/>
              </w:rPr>
            </w:pPr>
            <w:r w:rsidRPr="0066714F">
              <w:rPr>
                <w:rFonts w:ascii="Tahoma" w:hAnsi="Tahoma" w:cs="Tahoma"/>
                <w:sz w:val="18"/>
              </w:rPr>
              <w:t>Total</w:t>
            </w:r>
          </w:p>
        </w:tc>
        <w:tc>
          <w:tcPr>
            <w:tcW w:w="1559" w:type="dxa"/>
            <w:gridSpan w:val="2"/>
            <w:vAlign w:val="center"/>
          </w:tcPr>
          <w:p w14:paraId="5E5E9CAC" w14:textId="77777777" w:rsidR="0066714F" w:rsidRPr="0066714F" w:rsidRDefault="008C4D66" w:rsidP="00605A50">
            <w:pPr>
              <w:jc w:val="center"/>
              <w:rPr>
                <w:rFonts w:ascii="Tahoma" w:hAnsi="Tahoma" w:cs="Tahoma"/>
                <w:sz w:val="18"/>
              </w:rPr>
            </w:pPr>
            <w:r>
              <w:rPr>
                <w:rFonts w:ascii="Tahoma" w:hAnsi="Tahoma" w:cs="Tahoma"/>
                <w:sz w:val="18"/>
              </w:rPr>
              <w:t>675</w:t>
            </w:r>
          </w:p>
        </w:tc>
        <w:tc>
          <w:tcPr>
            <w:tcW w:w="992" w:type="dxa"/>
            <w:vAlign w:val="center"/>
          </w:tcPr>
          <w:p w14:paraId="6EAD577C" w14:textId="77777777" w:rsidR="0066714F" w:rsidRPr="0066714F" w:rsidRDefault="0066714F" w:rsidP="00605A50">
            <w:pPr>
              <w:jc w:val="center"/>
              <w:rPr>
                <w:rFonts w:ascii="Tahoma" w:hAnsi="Tahoma" w:cs="Tahoma"/>
                <w:sz w:val="18"/>
              </w:rPr>
            </w:pPr>
            <w:r w:rsidRPr="0066714F">
              <w:rPr>
                <w:rFonts w:ascii="Tahoma" w:hAnsi="Tahoma" w:cs="Tahoma"/>
                <w:sz w:val="18"/>
              </w:rPr>
              <w:t>764</w:t>
            </w:r>
          </w:p>
        </w:tc>
        <w:tc>
          <w:tcPr>
            <w:tcW w:w="1276" w:type="dxa"/>
            <w:vAlign w:val="center"/>
          </w:tcPr>
          <w:p w14:paraId="0B022A8F" w14:textId="77777777" w:rsidR="0066714F" w:rsidRPr="0066714F" w:rsidRDefault="0066714F" w:rsidP="00605A50">
            <w:pPr>
              <w:jc w:val="center"/>
              <w:rPr>
                <w:rFonts w:ascii="Tahoma" w:hAnsi="Tahoma" w:cs="Tahoma"/>
                <w:sz w:val="18"/>
                <w:szCs w:val="16"/>
              </w:rPr>
            </w:pPr>
            <w:r w:rsidRPr="0066714F">
              <w:rPr>
                <w:rFonts w:ascii="Tahoma" w:hAnsi="Tahoma" w:cs="Tahoma"/>
                <w:sz w:val="18"/>
                <w:szCs w:val="16"/>
              </w:rPr>
              <w:t>792</w:t>
            </w:r>
          </w:p>
        </w:tc>
      </w:tr>
      <w:tr w:rsidR="0066714F" w:rsidRPr="0066714F" w14:paraId="01DF14C2" w14:textId="77777777" w:rsidTr="00FF31AC">
        <w:trPr>
          <w:jc w:val="center"/>
        </w:trPr>
        <w:tc>
          <w:tcPr>
            <w:tcW w:w="1129" w:type="dxa"/>
            <w:vMerge/>
            <w:vAlign w:val="center"/>
          </w:tcPr>
          <w:p w14:paraId="1B071F4F" w14:textId="77777777" w:rsidR="0066714F" w:rsidRPr="0066714F" w:rsidRDefault="0066714F" w:rsidP="00605A50">
            <w:pPr>
              <w:jc w:val="center"/>
              <w:rPr>
                <w:rFonts w:ascii="Tahoma" w:hAnsi="Tahoma" w:cs="Tahoma"/>
                <w:b/>
                <w:sz w:val="18"/>
                <w:szCs w:val="16"/>
              </w:rPr>
            </w:pPr>
          </w:p>
        </w:tc>
        <w:tc>
          <w:tcPr>
            <w:tcW w:w="2410" w:type="dxa"/>
          </w:tcPr>
          <w:p w14:paraId="7B48C77A" w14:textId="77777777" w:rsidR="0066714F" w:rsidRPr="0066714F" w:rsidRDefault="0066714F" w:rsidP="00605A50">
            <w:pPr>
              <w:rPr>
                <w:rFonts w:ascii="Tahoma" w:hAnsi="Tahoma" w:cs="Tahoma"/>
                <w:sz w:val="18"/>
                <w:szCs w:val="16"/>
              </w:rPr>
            </w:pPr>
            <w:r w:rsidRPr="0066714F">
              <w:rPr>
                <w:rFonts w:ascii="Tahoma" w:hAnsi="Tahoma" w:cs="Tahoma"/>
                <w:sz w:val="18"/>
                <w:szCs w:val="16"/>
              </w:rPr>
              <w:t>Increase in average weekly planned giving (to national average level)</w:t>
            </w:r>
          </w:p>
        </w:tc>
        <w:tc>
          <w:tcPr>
            <w:tcW w:w="1276" w:type="dxa"/>
          </w:tcPr>
          <w:p w14:paraId="321992D9" w14:textId="77777777" w:rsidR="0066714F" w:rsidRPr="0066714F" w:rsidRDefault="0066714F" w:rsidP="00605A50">
            <w:pPr>
              <w:rPr>
                <w:rFonts w:ascii="Tahoma" w:hAnsi="Tahoma" w:cs="Tahoma"/>
                <w:sz w:val="18"/>
                <w:szCs w:val="16"/>
              </w:rPr>
            </w:pPr>
            <w:r w:rsidRPr="0066714F">
              <w:rPr>
                <w:rFonts w:ascii="Tahoma" w:hAnsi="Tahoma" w:cs="Tahoma"/>
                <w:sz w:val="18"/>
                <w:szCs w:val="16"/>
              </w:rPr>
              <w:t>Average Weekly Planned Giving</w:t>
            </w:r>
          </w:p>
        </w:tc>
        <w:tc>
          <w:tcPr>
            <w:tcW w:w="1701" w:type="dxa"/>
          </w:tcPr>
          <w:p w14:paraId="1A236EAB" w14:textId="77777777" w:rsidR="0066714F" w:rsidRPr="0066714F" w:rsidRDefault="0066714F" w:rsidP="00605A50">
            <w:pPr>
              <w:rPr>
                <w:rFonts w:ascii="Tahoma" w:hAnsi="Tahoma" w:cs="Tahoma"/>
                <w:sz w:val="18"/>
                <w:szCs w:val="16"/>
              </w:rPr>
            </w:pPr>
            <w:r w:rsidRPr="0066714F">
              <w:rPr>
                <w:rFonts w:ascii="Tahoma" w:hAnsi="Tahoma" w:cs="Tahoma"/>
                <w:sz w:val="18"/>
                <w:szCs w:val="16"/>
              </w:rPr>
              <w:t>Parish Finance Returns/National Stewardship</w:t>
            </w:r>
          </w:p>
        </w:tc>
        <w:tc>
          <w:tcPr>
            <w:tcW w:w="1559" w:type="dxa"/>
            <w:gridSpan w:val="2"/>
            <w:vAlign w:val="center"/>
          </w:tcPr>
          <w:p w14:paraId="5C5955CF" w14:textId="77777777" w:rsidR="0066714F" w:rsidRPr="0066714F" w:rsidRDefault="008C4D66" w:rsidP="00605A50">
            <w:pPr>
              <w:jc w:val="center"/>
              <w:rPr>
                <w:rFonts w:ascii="Tahoma" w:hAnsi="Tahoma" w:cs="Tahoma"/>
                <w:sz w:val="18"/>
                <w:szCs w:val="16"/>
              </w:rPr>
            </w:pPr>
            <w:r>
              <w:rPr>
                <w:rFonts w:ascii="Tahoma" w:hAnsi="Tahoma" w:cs="Tahoma"/>
                <w:sz w:val="18"/>
                <w:szCs w:val="16"/>
              </w:rPr>
              <w:t>£9.64</w:t>
            </w:r>
          </w:p>
          <w:p w14:paraId="6A3DCF2C" w14:textId="77777777" w:rsidR="0066714F" w:rsidRPr="0066714F" w:rsidRDefault="008C4D66" w:rsidP="00605A50">
            <w:pPr>
              <w:jc w:val="center"/>
              <w:rPr>
                <w:rFonts w:ascii="Tahoma" w:hAnsi="Tahoma" w:cs="Tahoma"/>
                <w:sz w:val="18"/>
                <w:szCs w:val="16"/>
              </w:rPr>
            </w:pPr>
            <w:r>
              <w:rPr>
                <w:rFonts w:ascii="Tahoma" w:hAnsi="Tahoma" w:cs="Tahoma"/>
                <w:sz w:val="18"/>
                <w:szCs w:val="16"/>
              </w:rPr>
              <w:t>(£11.87</w:t>
            </w:r>
            <w:r w:rsidR="0066714F" w:rsidRPr="0066714F">
              <w:rPr>
                <w:rFonts w:ascii="Tahoma" w:hAnsi="Tahoma" w:cs="Tahoma"/>
                <w:sz w:val="18"/>
                <w:szCs w:val="16"/>
              </w:rPr>
              <w:t>)</w:t>
            </w:r>
          </w:p>
        </w:tc>
        <w:tc>
          <w:tcPr>
            <w:tcW w:w="992" w:type="dxa"/>
            <w:vAlign w:val="center"/>
          </w:tcPr>
          <w:p w14:paraId="6041B72E" w14:textId="77777777" w:rsidR="0066714F" w:rsidRPr="0066714F" w:rsidRDefault="0066714F" w:rsidP="00605A50">
            <w:pPr>
              <w:jc w:val="center"/>
              <w:rPr>
                <w:rFonts w:ascii="Tahoma" w:hAnsi="Tahoma" w:cs="Tahoma"/>
                <w:sz w:val="18"/>
                <w:szCs w:val="16"/>
              </w:rPr>
            </w:pPr>
            <w:r w:rsidRPr="0066714F">
              <w:rPr>
                <w:rFonts w:ascii="Tahoma" w:hAnsi="Tahoma" w:cs="Tahoma"/>
                <w:sz w:val="18"/>
                <w:szCs w:val="16"/>
              </w:rPr>
              <w:t>£11.43</w:t>
            </w:r>
          </w:p>
        </w:tc>
        <w:tc>
          <w:tcPr>
            <w:tcW w:w="1276" w:type="dxa"/>
            <w:vAlign w:val="center"/>
          </w:tcPr>
          <w:p w14:paraId="541D44A3" w14:textId="77777777" w:rsidR="0066714F" w:rsidRPr="0066714F" w:rsidRDefault="0066714F" w:rsidP="00605A50">
            <w:pPr>
              <w:jc w:val="center"/>
              <w:rPr>
                <w:rFonts w:ascii="Tahoma" w:hAnsi="Tahoma" w:cs="Tahoma"/>
                <w:color w:val="FF0000"/>
                <w:sz w:val="18"/>
                <w:szCs w:val="16"/>
              </w:rPr>
            </w:pPr>
            <w:r w:rsidRPr="0066714F">
              <w:rPr>
                <w:rFonts w:ascii="Tahoma" w:hAnsi="Tahoma" w:cs="Tahoma"/>
                <w:sz w:val="18"/>
                <w:szCs w:val="16"/>
              </w:rPr>
              <w:t>£14.42</w:t>
            </w:r>
          </w:p>
        </w:tc>
      </w:tr>
      <w:tr w:rsidR="0066714F" w:rsidRPr="0066714F" w14:paraId="30129950" w14:textId="77777777" w:rsidTr="00FF31AC">
        <w:trPr>
          <w:jc w:val="center"/>
        </w:trPr>
        <w:tc>
          <w:tcPr>
            <w:tcW w:w="1129" w:type="dxa"/>
            <w:vAlign w:val="center"/>
          </w:tcPr>
          <w:p w14:paraId="662C0D66" w14:textId="77777777" w:rsidR="0066714F" w:rsidRPr="0066714F" w:rsidRDefault="0066714F" w:rsidP="00605A50">
            <w:pPr>
              <w:jc w:val="center"/>
              <w:rPr>
                <w:rFonts w:ascii="Tahoma" w:hAnsi="Tahoma" w:cs="Tahoma"/>
                <w:b/>
                <w:sz w:val="18"/>
                <w:szCs w:val="16"/>
              </w:rPr>
            </w:pPr>
            <w:r w:rsidRPr="0066714F">
              <w:rPr>
                <w:rFonts w:ascii="Tahoma" w:hAnsi="Tahoma" w:cs="Tahoma"/>
                <w:b/>
                <w:sz w:val="18"/>
                <w:szCs w:val="16"/>
              </w:rPr>
              <w:t>Influence</w:t>
            </w:r>
          </w:p>
        </w:tc>
        <w:tc>
          <w:tcPr>
            <w:tcW w:w="2410" w:type="dxa"/>
          </w:tcPr>
          <w:p w14:paraId="430AE15E" w14:textId="77777777" w:rsidR="0066714F" w:rsidRPr="0066714F" w:rsidRDefault="0066714F" w:rsidP="00605A50">
            <w:pPr>
              <w:rPr>
                <w:rFonts w:ascii="Tahoma" w:hAnsi="Tahoma" w:cs="Tahoma"/>
                <w:sz w:val="18"/>
                <w:szCs w:val="16"/>
              </w:rPr>
            </w:pPr>
            <w:r w:rsidRPr="0066714F">
              <w:rPr>
                <w:rFonts w:ascii="Tahoma" w:hAnsi="Tahoma" w:cs="Tahoma"/>
                <w:sz w:val="18"/>
                <w:szCs w:val="16"/>
              </w:rPr>
              <w:t>Increase the total number of community projects by at least 20. (focussed on those in greatest need) 1 per deanery, 1 x diocese, 1 x Kagera (partner diocese in Tanzania)</w:t>
            </w:r>
          </w:p>
        </w:tc>
        <w:tc>
          <w:tcPr>
            <w:tcW w:w="1276" w:type="dxa"/>
          </w:tcPr>
          <w:p w14:paraId="13749F6E" w14:textId="77777777" w:rsidR="0066714F" w:rsidRPr="0066714F" w:rsidRDefault="0066714F" w:rsidP="00605A50">
            <w:pPr>
              <w:rPr>
                <w:rFonts w:ascii="Tahoma" w:hAnsi="Tahoma" w:cs="Tahoma"/>
                <w:sz w:val="18"/>
                <w:szCs w:val="16"/>
              </w:rPr>
            </w:pPr>
            <w:r w:rsidRPr="0066714F">
              <w:rPr>
                <w:rFonts w:ascii="Tahoma" w:hAnsi="Tahoma" w:cs="Tahoma"/>
                <w:sz w:val="18"/>
                <w:szCs w:val="16"/>
              </w:rPr>
              <w:t>Community Impact Assessments</w:t>
            </w:r>
          </w:p>
        </w:tc>
        <w:tc>
          <w:tcPr>
            <w:tcW w:w="1701" w:type="dxa"/>
          </w:tcPr>
          <w:p w14:paraId="7C14EEFD" w14:textId="77777777" w:rsidR="0066714F" w:rsidRPr="0066714F" w:rsidRDefault="0066714F" w:rsidP="00605A50">
            <w:pPr>
              <w:rPr>
                <w:rFonts w:ascii="Tahoma" w:hAnsi="Tahoma" w:cs="Tahoma"/>
                <w:sz w:val="18"/>
                <w:szCs w:val="16"/>
              </w:rPr>
            </w:pPr>
            <w:r w:rsidRPr="0066714F">
              <w:rPr>
                <w:rFonts w:ascii="Tahoma" w:hAnsi="Tahoma" w:cs="Tahoma"/>
                <w:sz w:val="18"/>
                <w:szCs w:val="16"/>
              </w:rPr>
              <w:t>Community Affairs Survey</w:t>
            </w:r>
          </w:p>
        </w:tc>
        <w:tc>
          <w:tcPr>
            <w:tcW w:w="1559" w:type="dxa"/>
            <w:gridSpan w:val="2"/>
            <w:vAlign w:val="center"/>
          </w:tcPr>
          <w:p w14:paraId="4A214A4F" w14:textId="77777777" w:rsidR="0066714F" w:rsidRPr="0066714F" w:rsidRDefault="0066714F" w:rsidP="00605A50">
            <w:pPr>
              <w:jc w:val="center"/>
              <w:rPr>
                <w:rFonts w:ascii="Tahoma" w:hAnsi="Tahoma" w:cs="Tahoma"/>
                <w:sz w:val="18"/>
                <w:szCs w:val="16"/>
              </w:rPr>
            </w:pPr>
            <w:r w:rsidRPr="0066714F">
              <w:rPr>
                <w:rFonts w:ascii="Tahoma" w:hAnsi="Tahoma" w:cs="Tahoma"/>
                <w:sz w:val="18"/>
                <w:szCs w:val="16"/>
              </w:rPr>
              <w:t>X</w:t>
            </w:r>
          </w:p>
        </w:tc>
        <w:tc>
          <w:tcPr>
            <w:tcW w:w="992" w:type="dxa"/>
            <w:vAlign w:val="center"/>
          </w:tcPr>
          <w:p w14:paraId="7A2C8FD6" w14:textId="77777777" w:rsidR="0066714F" w:rsidRPr="0066714F" w:rsidRDefault="0066714F" w:rsidP="00605A50">
            <w:pPr>
              <w:jc w:val="center"/>
              <w:rPr>
                <w:rFonts w:ascii="Tahoma" w:hAnsi="Tahoma" w:cs="Tahoma"/>
                <w:sz w:val="18"/>
                <w:szCs w:val="16"/>
              </w:rPr>
            </w:pPr>
            <w:r w:rsidRPr="0066714F">
              <w:rPr>
                <w:rFonts w:ascii="Tahoma" w:hAnsi="Tahoma" w:cs="Tahoma"/>
                <w:sz w:val="18"/>
                <w:szCs w:val="16"/>
              </w:rPr>
              <w:t>X+8</w:t>
            </w:r>
          </w:p>
        </w:tc>
        <w:tc>
          <w:tcPr>
            <w:tcW w:w="1276" w:type="dxa"/>
            <w:vAlign w:val="center"/>
          </w:tcPr>
          <w:p w14:paraId="1A970E77" w14:textId="77777777" w:rsidR="0066714F" w:rsidRPr="0066714F" w:rsidRDefault="0066714F" w:rsidP="00605A50">
            <w:pPr>
              <w:jc w:val="center"/>
              <w:rPr>
                <w:rFonts w:ascii="Tahoma" w:hAnsi="Tahoma" w:cs="Tahoma"/>
                <w:sz w:val="18"/>
                <w:szCs w:val="16"/>
              </w:rPr>
            </w:pPr>
            <w:r w:rsidRPr="0066714F">
              <w:rPr>
                <w:rFonts w:ascii="Tahoma" w:hAnsi="Tahoma" w:cs="Tahoma"/>
                <w:sz w:val="18"/>
                <w:szCs w:val="16"/>
              </w:rPr>
              <w:t>X+20</w:t>
            </w:r>
          </w:p>
        </w:tc>
      </w:tr>
      <w:tr w:rsidR="0066714F" w:rsidRPr="0066714F" w14:paraId="1D75C1D1" w14:textId="77777777" w:rsidTr="00FF31AC">
        <w:trPr>
          <w:jc w:val="center"/>
        </w:trPr>
        <w:tc>
          <w:tcPr>
            <w:tcW w:w="1129" w:type="dxa"/>
            <w:vMerge w:val="restart"/>
            <w:vAlign w:val="center"/>
          </w:tcPr>
          <w:p w14:paraId="549060BC" w14:textId="77777777" w:rsidR="0066714F" w:rsidRPr="0066714F" w:rsidRDefault="0066714F" w:rsidP="00605A50">
            <w:pPr>
              <w:jc w:val="center"/>
              <w:rPr>
                <w:rFonts w:ascii="Tahoma" w:hAnsi="Tahoma" w:cs="Tahoma"/>
                <w:b/>
                <w:sz w:val="18"/>
                <w:szCs w:val="16"/>
              </w:rPr>
            </w:pPr>
            <w:r w:rsidRPr="0066714F">
              <w:rPr>
                <w:rFonts w:ascii="Tahoma" w:hAnsi="Tahoma" w:cs="Tahoma"/>
                <w:b/>
                <w:sz w:val="18"/>
                <w:szCs w:val="16"/>
              </w:rPr>
              <w:t>Number</w:t>
            </w:r>
          </w:p>
        </w:tc>
        <w:tc>
          <w:tcPr>
            <w:tcW w:w="2410" w:type="dxa"/>
          </w:tcPr>
          <w:p w14:paraId="41DC01DC" w14:textId="77777777" w:rsidR="0066714F" w:rsidRPr="0066714F" w:rsidRDefault="0066714F" w:rsidP="00605A50">
            <w:pPr>
              <w:rPr>
                <w:rFonts w:ascii="Tahoma" w:hAnsi="Tahoma" w:cs="Tahoma"/>
                <w:sz w:val="18"/>
                <w:szCs w:val="16"/>
              </w:rPr>
            </w:pPr>
            <w:r w:rsidRPr="0066714F">
              <w:rPr>
                <w:rFonts w:ascii="Tahoma" w:hAnsi="Tahoma" w:cs="Tahoma"/>
                <w:sz w:val="18"/>
                <w:szCs w:val="16"/>
              </w:rPr>
              <w:t>Halt the decline in church attendance</w:t>
            </w:r>
          </w:p>
        </w:tc>
        <w:tc>
          <w:tcPr>
            <w:tcW w:w="1276" w:type="dxa"/>
          </w:tcPr>
          <w:p w14:paraId="30402E8A" w14:textId="77777777" w:rsidR="0066714F" w:rsidRPr="0066714F" w:rsidRDefault="0066714F" w:rsidP="00605A50">
            <w:pPr>
              <w:rPr>
                <w:rFonts w:ascii="Tahoma" w:hAnsi="Tahoma" w:cs="Tahoma"/>
                <w:sz w:val="18"/>
                <w:szCs w:val="16"/>
              </w:rPr>
            </w:pPr>
            <w:r w:rsidRPr="0066714F">
              <w:rPr>
                <w:rFonts w:ascii="Tahoma" w:hAnsi="Tahoma" w:cs="Tahoma"/>
                <w:sz w:val="18"/>
                <w:szCs w:val="16"/>
              </w:rPr>
              <w:t>Average Weekly Attendance</w:t>
            </w:r>
          </w:p>
        </w:tc>
        <w:tc>
          <w:tcPr>
            <w:tcW w:w="1701" w:type="dxa"/>
          </w:tcPr>
          <w:p w14:paraId="294620E7" w14:textId="77777777" w:rsidR="0066714F" w:rsidRPr="0066714F" w:rsidRDefault="0066714F" w:rsidP="00605A50">
            <w:pPr>
              <w:rPr>
                <w:rFonts w:ascii="Tahoma" w:hAnsi="Tahoma" w:cs="Tahoma"/>
                <w:sz w:val="18"/>
                <w:szCs w:val="16"/>
              </w:rPr>
            </w:pPr>
            <w:r w:rsidRPr="0066714F">
              <w:rPr>
                <w:rFonts w:ascii="Tahoma" w:hAnsi="Tahoma" w:cs="Tahoma"/>
                <w:sz w:val="18"/>
                <w:szCs w:val="16"/>
              </w:rPr>
              <w:t>Statistics for mission</w:t>
            </w:r>
          </w:p>
        </w:tc>
        <w:tc>
          <w:tcPr>
            <w:tcW w:w="1559" w:type="dxa"/>
            <w:gridSpan w:val="2"/>
            <w:vAlign w:val="center"/>
          </w:tcPr>
          <w:p w14:paraId="0268FD50" w14:textId="77777777" w:rsidR="0066714F" w:rsidRPr="0066714F" w:rsidRDefault="008C4D66" w:rsidP="00605A50">
            <w:pPr>
              <w:jc w:val="center"/>
              <w:rPr>
                <w:rFonts w:ascii="Tahoma" w:hAnsi="Tahoma" w:cs="Tahoma"/>
                <w:sz w:val="18"/>
                <w:szCs w:val="16"/>
              </w:rPr>
            </w:pPr>
            <w:r>
              <w:rPr>
                <w:rFonts w:ascii="Tahoma" w:hAnsi="Tahoma" w:cs="Tahoma"/>
                <w:sz w:val="18"/>
                <w:szCs w:val="16"/>
              </w:rPr>
              <w:t>13600</w:t>
            </w:r>
          </w:p>
        </w:tc>
        <w:tc>
          <w:tcPr>
            <w:tcW w:w="992" w:type="dxa"/>
            <w:vAlign w:val="center"/>
          </w:tcPr>
          <w:p w14:paraId="10CA8CCE" w14:textId="77777777" w:rsidR="0066714F" w:rsidRPr="0066714F" w:rsidRDefault="0066714F" w:rsidP="00605A50">
            <w:pPr>
              <w:jc w:val="center"/>
              <w:rPr>
                <w:rFonts w:ascii="Tahoma" w:hAnsi="Tahoma" w:cs="Tahoma"/>
                <w:sz w:val="18"/>
                <w:szCs w:val="16"/>
              </w:rPr>
            </w:pPr>
            <w:r w:rsidRPr="0066714F">
              <w:rPr>
                <w:rFonts w:ascii="Tahoma" w:hAnsi="Tahoma" w:cs="Tahoma"/>
                <w:sz w:val="18"/>
                <w:szCs w:val="16"/>
              </w:rPr>
              <w:t>14500</w:t>
            </w:r>
          </w:p>
        </w:tc>
        <w:tc>
          <w:tcPr>
            <w:tcW w:w="1276" w:type="dxa"/>
            <w:vAlign w:val="center"/>
          </w:tcPr>
          <w:p w14:paraId="45886ACB" w14:textId="77777777" w:rsidR="0066714F" w:rsidRPr="0066714F" w:rsidRDefault="0066714F" w:rsidP="00605A50">
            <w:pPr>
              <w:jc w:val="center"/>
              <w:rPr>
                <w:rFonts w:ascii="Tahoma" w:hAnsi="Tahoma" w:cs="Tahoma"/>
                <w:sz w:val="18"/>
                <w:szCs w:val="16"/>
              </w:rPr>
            </w:pPr>
            <w:r w:rsidRPr="0066714F">
              <w:rPr>
                <w:rFonts w:ascii="Tahoma" w:hAnsi="Tahoma" w:cs="Tahoma"/>
                <w:sz w:val="18"/>
                <w:szCs w:val="16"/>
              </w:rPr>
              <w:t>15000</w:t>
            </w:r>
          </w:p>
        </w:tc>
      </w:tr>
      <w:tr w:rsidR="0066714F" w:rsidRPr="0066714F" w14:paraId="15515BD0" w14:textId="77777777" w:rsidTr="00FF31AC">
        <w:trPr>
          <w:jc w:val="center"/>
        </w:trPr>
        <w:tc>
          <w:tcPr>
            <w:tcW w:w="1129" w:type="dxa"/>
            <w:vMerge/>
            <w:vAlign w:val="center"/>
          </w:tcPr>
          <w:p w14:paraId="4999411F" w14:textId="77777777" w:rsidR="0066714F" w:rsidRPr="0066714F" w:rsidRDefault="0066714F" w:rsidP="00605A50">
            <w:pPr>
              <w:jc w:val="center"/>
              <w:rPr>
                <w:rFonts w:ascii="Tahoma" w:hAnsi="Tahoma" w:cs="Tahoma"/>
                <w:b/>
                <w:sz w:val="18"/>
                <w:szCs w:val="16"/>
              </w:rPr>
            </w:pPr>
          </w:p>
        </w:tc>
        <w:tc>
          <w:tcPr>
            <w:tcW w:w="2410" w:type="dxa"/>
          </w:tcPr>
          <w:p w14:paraId="17642612" w14:textId="77777777" w:rsidR="0066714F" w:rsidRPr="0066714F" w:rsidRDefault="0066714F" w:rsidP="00605A50">
            <w:pPr>
              <w:rPr>
                <w:rFonts w:ascii="Tahoma" w:hAnsi="Tahoma" w:cs="Tahoma"/>
                <w:sz w:val="18"/>
                <w:szCs w:val="16"/>
              </w:rPr>
            </w:pPr>
            <w:r w:rsidRPr="0066714F">
              <w:rPr>
                <w:rFonts w:ascii="Tahoma" w:hAnsi="Tahoma" w:cs="Tahoma"/>
                <w:sz w:val="18"/>
                <w:szCs w:val="16"/>
              </w:rPr>
              <w:t>Halt the decline in Electoral Rolls</w:t>
            </w:r>
          </w:p>
        </w:tc>
        <w:tc>
          <w:tcPr>
            <w:tcW w:w="1276" w:type="dxa"/>
          </w:tcPr>
          <w:p w14:paraId="781531EA" w14:textId="77777777" w:rsidR="0066714F" w:rsidRPr="0066714F" w:rsidRDefault="0066714F" w:rsidP="00605A50">
            <w:pPr>
              <w:rPr>
                <w:rFonts w:ascii="Tahoma" w:hAnsi="Tahoma" w:cs="Tahoma"/>
                <w:sz w:val="18"/>
                <w:szCs w:val="16"/>
              </w:rPr>
            </w:pPr>
            <w:r w:rsidRPr="0066714F">
              <w:rPr>
                <w:rFonts w:ascii="Tahoma" w:hAnsi="Tahoma" w:cs="Tahoma"/>
                <w:sz w:val="18"/>
                <w:szCs w:val="16"/>
              </w:rPr>
              <w:t>Electoral Roll Numbers</w:t>
            </w:r>
          </w:p>
        </w:tc>
        <w:tc>
          <w:tcPr>
            <w:tcW w:w="1701" w:type="dxa"/>
          </w:tcPr>
          <w:p w14:paraId="6028D2BF" w14:textId="77777777" w:rsidR="0066714F" w:rsidRPr="0066714F" w:rsidRDefault="0066714F" w:rsidP="00605A50">
            <w:pPr>
              <w:rPr>
                <w:rFonts w:ascii="Tahoma" w:hAnsi="Tahoma" w:cs="Tahoma"/>
                <w:sz w:val="18"/>
                <w:szCs w:val="16"/>
              </w:rPr>
            </w:pPr>
            <w:r w:rsidRPr="0066714F">
              <w:rPr>
                <w:rFonts w:ascii="Tahoma" w:hAnsi="Tahoma" w:cs="Tahoma"/>
                <w:sz w:val="18"/>
                <w:szCs w:val="16"/>
              </w:rPr>
              <w:t>Statutory Parish Return</w:t>
            </w:r>
          </w:p>
        </w:tc>
        <w:tc>
          <w:tcPr>
            <w:tcW w:w="1559" w:type="dxa"/>
            <w:gridSpan w:val="2"/>
            <w:vAlign w:val="center"/>
          </w:tcPr>
          <w:p w14:paraId="1929C33A" w14:textId="77777777" w:rsidR="0066714F" w:rsidRPr="0066714F" w:rsidRDefault="0066714F" w:rsidP="00605A50">
            <w:pPr>
              <w:jc w:val="center"/>
              <w:rPr>
                <w:rFonts w:ascii="Tahoma" w:hAnsi="Tahoma" w:cs="Tahoma"/>
                <w:sz w:val="18"/>
                <w:szCs w:val="16"/>
              </w:rPr>
            </w:pPr>
            <w:r w:rsidRPr="0066714F">
              <w:rPr>
                <w:rFonts w:ascii="Tahoma" w:hAnsi="Tahoma" w:cs="Tahoma"/>
                <w:sz w:val="18"/>
                <w:szCs w:val="16"/>
              </w:rPr>
              <w:t>19</w:t>
            </w:r>
            <w:r w:rsidR="008C4D66">
              <w:rPr>
                <w:rFonts w:ascii="Tahoma" w:hAnsi="Tahoma" w:cs="Tahoma"/>
                <w:sz w:val="18"/>
                <w:szCs w:val="16"/>
              </w:rPr>
              <w:t>000</w:t>
            </w:r>
          </w:p>
        </w:tc>
        <w:tc>
          <w:tcPr>
            <w:tcW w:w="992" w:type="dxa"/>
            <w:vAlign w:val="center"/>
          </w:tcPr>
          <w:p w14:paraId="723359BD" w14:textId="77777777" w:rsidR="0066714F" w:rsidRPr="0066714F" w:rsidRDefault="0066714F" w:rsidP="00605A50">
            <w:pPr>
              <w:jc w:val="center"/>
              <w:rPr>
                <w:rFonts w:ascii="Tahoma" w:hAnsi="Tahoma" w:cs="Tahoma"/>
                <w:sz w:val="18"/>
                <w:szCs w:val="16"/>
              </w:rPr>
            </w:pPr>
            <w:r w:rsidRPr="0066714F">
              <w:rPr>
                <w:rFonts w:ascii="Tahoma" w:hAnsi="Tahoma" w:cs="Tahoma"/>
                <w:sz w:val="18"/>
                <w:szCs w:val="16"/>
              </w:rPr>
              <w:t>19000</w:t>
            </w:r>
          </w:p>
        </w:tc>
        <w:tc>
          <w:tcPr>
            <w:tcW w:w="1276" w:type="dxa"/>
            <w:vAlign w:val="center"/>
          </w:tcPr>
          <w:p w14:paraId="3706A76A" w14:textId="77777777" w:rsidR="0066714F" w:rsidRPr="0066714F" w:rsidRDefault="0066714F" w:rsidP="00605A50">
            <w:pPr>
              <w:jc w:val="center"/>
              <w:rPr>
                <w:rFonts w:ascii="Tahoma" w:hAnsi="Tahoma" w:cs="Tahoma"/>
                <w:sz w:val="18"/>
                <w:szCs w:val="16"/>
              </w:rPr>
            </w:pPr>
            <w:r w:rsidRPr="0066714F">
              <w:rPr>
                <w:rFonts w:ascii="Tahoma" w:hAnsi="Tahoma" w:cs="Tahoma"/>
                <w:sz w:val="18"/>
                <w:szCs w:val="16"/>
              </w:rPr>
              <w:t>20000</w:t>
            </w:r>
          </w:p>
        </w:tc>
      </w:tr>
      <w:tr w:rsidR="0066714F" w:rsidRPr="0066714F" w14:paraId="5AE4E183" w14:textId="77777777" w:rsidTr="00FF31AC">
        <w:trPr>
          <w:jc w:val="center"/>
        </w:trPr>
        <w:tc>
          <w:tcPr>
            <w:tcW w:w="1129" w:type="dxa"/>
            <w:vMerge/>
            <w:vAlign w:val="center"/>
          </w:tcPr>
          <w:p w14:paraId="6D3BE6EB" w14:textId="77777777" w:rsidR="0066714F" w:rsidRPr="0066714F" w:rsidRDefault="0066714F" w:rsidP="00605A50">
            <w:pPr>
              <w:jc w:val="center"/>
              <w:rPr>
                <w:rFonts w:ascii="Tahoma" w:hAnsi="Tahoma" w:cs="Tahoma"/>
                <w:b/>
                <w:sz w:val="18"/>
                <w:szCs w:val="16"/>
              </w:rPr>
            </w:pPr>
          </w:p>
        </w:tc>
        <w:tc>
          <w:tcPr>
            <w:tcW w:w="2410" w:type="dxa"/>
          </w:tcPr>
          <w:p w14:paraId="2E16B398" w14:textId="77777777" w:rsidR="0066714F" w:rsidRPr="0066714F" w:rsidRDefault="0066714F" w:rsidP="00605A50">
            <w:pPr>
              <w:rPr>
                <w:rFonts w:ascii="Tahoma" w:hAnsi="Tahoma" w:cs="Tahoma"/>
                <w:sz w:val="18"/>
                <w:szCs w:val="16"/>
              </w:rPr>
            </w:pPr>
            <w:r w:rsidRPr="0066714F">
              <w:rPr>
                <w:rFonts w:ascii="Tahoma" w:hAnsi="Tahoma" w:cs="Tahoma"/>
                <w:sz w:val="18"/>
                <w:szCs w:val="16"/>
              </w:rPr>
              <w:t>Create new Fresh Expressions of Church</w:t>
            </w:r>
          </w:p>
        </w:tc>
        <w:tc>
          <w:tcPr>
            <w:tcW w:w="1276" w:type="dxa"/>
          </w:tcPr>
          <w:p w14:paraId="37F48930" w14:textId="77777777" w:rsidR="0066714F" w:rsidRPr="0066714F" w:rsidRDefault="0066714F" w:rsidP="00605A50">
            <w:pPr>
              <w:rPr>
                <w:rFonts w:ascii="Tahoma" w:hAnsi="Tahoma" w:cs="Tahoma"/>
                <w:sz w:val="18"/>
                <w:szCs w:val="16"/>
              </w:rPr>
            </w:pPr>
            <w:r w:rsidRPr="0066714F">
              <w:rPr>
                <w:rFonts w:ascii="Tahoma" w:hAnsi="Tahoma" w:cs="Tahoma"/>
                <w:sz w:val="18"/>
                <w:szCs w:val="16"/>
              </w:rPr>
              <w:t>Number of new Fresh Expressions</w:t>
            </w:r>
          </w:p>
        </w:tc>
        <w:tc>
          <w:tcPr>
            <w:tcW w:w="1701" w:type="dxa"/>
          </w:tcPr>
          <w:p w14:paraId="3B3FCE67" w14:textId="77777777" w:rsidR="0066714F" w:rsidRPr="0066714F" w:rsidRDefault="0066714F" w:rsidP="00605A50">
            <w:pPr>
              <w:rPr>
                <w:rFonts w:ascii="Tahoma" w:hAnsi="Tahoma" w:cs="Tahoma"/>
                <w:sz w:val="18"/>
                <w:szCs w:val="16"/>
              </w:rPr>
            </w:pPr>
            <w:r w:rsidRPr="0066714F">
              <w:rPr>
                <w:rFonts w:ascii="Tahoma" w:hAnsi="Tahoma" w:cs="Tahoma"/>
                <w:sz w:val="18"/>
                <w:szCs w:val="16"/>
              </w:rPr>
              <w:t>Statistics for mission</w:t>
            </w:r>
          </w:p>
        </w:tc>
        <w:tc>
          <w:tcPr>
            <w:tcW w:w="1559" w:type="dxa"/>
            <w:gridSpan w:val="2"/>
            <w:vAlign w:val="center"/>
          </w:tcPr>
          <w:p w14:paraId="19DE28B3" w14:textId="77777777" w:rsidR="0066714F" w:rsidRPr="0066714F" w:rsidRDefault="0066714F" w:rsidP="00605A50">
            <w:pPr>
              <w:jc w:val="center"/>
              <w:rPr>
                <w:rFonts w:ascii="Tahoma" w:hAnsi="Tahoma" w:cs="Tahoma"/>
                <w:sz w:val="18"/>
                <w:szCs w:val="16"/>
              </w:rPr>
            </w:pPr>
            <w:r w:rsidRPr="0066714F">
              <w:rPr>
                <w:rFonts w:ascii="Tahoma" w:hAnsi="Tahoma" w:cs="Tahoma"/>
                <w:sz w:val="18"/>
                <w:szCs w:val="16"/>
              </w:rPr>
              <w:t>5</w:t>
            </w:r>
          </w:p>
        </w:tc>
        <w:tc>
          <w:tcPr>
            <w:tcW w:w="992" w:type="dxa"/>
            <w:vAlign w:val="center"/>
          </w:tcPr>
          <w:p w14:paraId="7ACC285A" w14:textId="77777777" w:rsidR="0066714F" w:rsidRPr="0066714F" w:rsidRDefault="0066714F" w:rsidP="00605A50">
            <w:pPr>
              <w:jc w:val="center"/>
              <w:rPr>
                <w:rFonts w:ascii="Tahoma" w:hAnsi="Tahoma" w:cs="Tahoma"/>
                <w:sz w:val="18"/>
                <w:szCs w:val="16"/>
              </w:rPr>
            </w:pPr>
            <w:r w:rsidRPr="0066714F">
              <w:rPr>
                <w:rFonts w:ascii="Tahoma" w:hAnsi="Tahoma" w:cs="Tahoma"/>
                <w:sz w:val="18"/>
                <w:szCs w:val="16"/>
              </w:rPr>
              <w:t>15</w:t>
            </w:r>
          </w:p>
        </w:tc>
        <w:tc>
          <w:tcPr>
            <w:tcW w:w="1276" w:type="dxa"/>
            <w:vAlign w:val="center"/>
          </w:tcPr>
          <w:p w14:paraId="0534EFEC" w14:textId="77777777" w:rsidR="0066714F" w:rsidRPr="0066714F" w:rsidRDefault="0066714F" w:rsidP="00605A50">
            <w:pPr>
              <w:jc w:val="center"/>
              <w:rPr>
                <w:rFonts w:ascii="Tahoma" w:hAnsi="Tahoma" w:cs="Tahoma"/>
                <w:sz w:val="18"/>
                <w:szCs w:val="16"/>
              </w:rPr>
            </w:pPr>
            <w:r w:rsidRPr="0066714F">
              <w:rPr>
                <w:rFonts w:ascii="Tahoma" w:hAnsi="Tahoma" w:cs="Tahoma"/>
                <w:sz w:val="18"/>
                <w:szCs w:val="16"/>
              </w:rPr>
              <w:t>30</w:t>
            </w:r>
          </w:p>
        </w:tc>
      </w:tr>
      <w:tr w:rsidR="0066714F" w:rsidRPr="0066714F" w14:paraId="2AF2E901" w14:textId="77777777" w:rsidTr="00FF31AC">
        <w:trPr>
          <w:trHeight w:val="291"/>
          <w:jc w:val="center"/>
        </w:trPr>
        <w:tc>
          <w:tcPr>
            <w:tcW w:w="1129" w:type="dxa"/>
            <w:vMerge w:val="restart"/>
            <w:vAlign w:val="center"/>
          </w:tcPr>
          <w:p w14:paraId="19AC41F3" w14:textId="77777777" w:rsidR="0066714F" w:rsidRPr="0066714F" w:rsidRDefault="0066714F" w:rsidP="00605A50">
            <w:pPr>
              <w:jc w:val="center"/>
              <w:rPr>
                <w:rFonts w:ascii="Tahoma" w:hAnsi="Tahoma" w:cs="Tahoma"/>
                <w:b/>
                <w:sz w:val="18"/>
                <w:szCs w:val="16"/>
              </w:rPr>
            </w:pPr>
            <w:r w:rsidRPr="0066714F">
              <w:rPr>
                <w:rFonts w:ascii="Tahoma" w:hAnsi="Tahoma" w:cs="Tahoma"/>
                <w:b/>
                <w:sz w:val="18"/>
                <w:szCs w:val="16"/>
              </w:rPr>
              <w:t>Younger</w:t>
            </w:r>
          </w:p>
        </w:tc>
        <w:tc>
          <w:tcPr>
            <w:tcW w:w="2410" w:type="dxa"/>
            <w:vMerge w:val="restart"/>
          </w:tcPr>
          <w:p w14:paraId="006AB536" w14:textId="77777777" w:rsidR="0066714F" w:rsidRPr="0066714F" w:rsidRDefault="0066714F" w:rsidP="00605A50">
            <w:pPr>
              <w:rPr>
                <w:rFonts w:ascii="Tahoma" w:hAnsi="Tahoma" w:cs="Tahoma"/>
                <w:sz w:val="18"/>
                <w:szCs w:val="16"/>
              </w:rPr>
            </w:pPr>
            <w:r w:rsidRPr="0066714F">
              <w:rPr>
                <w:rFonts w:ascii="Tahoma" w:hAnsi="Tahoma" w:cs="Tahoma"/>
                <w:sz w:val="18"/>
                <w:szCs w:val="16"/>
              </w:rPr>
              <w:t>Decrease in average age of a worshipping community (relative to local demographic)</w:t>
            </w:r>
          </w:p>
        </w:tc>
        <w:tc>
          <w:tcPr>
            <w:tcW w:w="1276" w:type="dxa"/>
            <w:vMerge w:val="restart"/>
          </w:tcPr>
          <w:p w14:paraId="18B6995C" w14:textId="77777777" w:rsidR="0066714F" w:rsidRPr="0066714F" w:rsidRDefault="0066714F" w:rsidP="00605A50">
            <w:pPr>
              <w:rPr>
                <w:rFonts w:ascii="Tahoma" w:hAnsi="Tahoma" w:cs="Tahoma"/>
                <w:sz w:val="18"/>
                <w:szCs w:val="16"/>
              </w:rPr>
            </w:pPr>
            <w:r w:rsidRPr="0066714F">
              <w:rPr>
                <w:rFonts w:ascii="Tahoma" w:hAnsi="Tahoma" w:cs="Tahoma"/>
                <w:sz w:val="18"/>
                <w:szCs w:val="16"/>
              </w:rPr>
              <w:t>Worshipping Community Data</w:t>
            </w:r>
          </w:p>
        </w:tc>
        <w:tc>
          <w:tcPr>
            <w:tcW w:w="1701" w:type="dxa"/>
            <w:vMerge w:val="restart"/>
          </w:tcPr>
          <w:p w14:paraId="30260F81" w14:textId="77777777" w:rsidR="0066714F" w:rsidRPr="0066714F" w:rsidRDefault="0066714F" w:rsidP="00605A50">
            <w:pPr>
              <w:rPr>
                <w:rFonts w:ascii="Tahoma" w:hAnsi="Tahoma" w:cs="Tahoma"/>
                <w:sz w:val="18"/>
                <w:szCs w:val="16"/>
              </w:rPr>
            </w:pPr>
            <w:r w:rsidRPr="0066714F">
              <w:rPr>
                <w:rFonts w:ascii="Tahoma" w:hAnsi="Tahoma" w:cs="Tahoma"/>
                <w:sz w:val="18"/>
                <w:szCs w:val="16"/>
              </w:rPr>
              <w:t>Statistics for Mission/</w:t>
            </w:r>
          </w:p>
          <w:p w14:paraId="3F2D85DE" w14:textId="77777777" w:rsidR="0066714F" w:rsidRPr="0066714F" w:rsidRDefault="0066714F" w:rsidP="00605A50">
            <w:pPr>
              <w:rPr>
                <w:rFonts w:ascii="Tahoma" w:hAnsi="Tahoma" w:cs="Tahoma"/>
                <w:sz w:val="18"/>
                <w:szCs w:val="16"/>
              </w:rPr>
            </w:pPr>
            <w:r w:rsidRPr="0066714F">
              <w:rPr>
                <w:rFonts w:ascii="Tahoma" w:hAnsi="Tahoma" w:cs="Tahoma"/>
                <w:sz w:val="18"/>
                <w:szCs w:val="16"/>
              </w:rPr>
              <w:t>Suffolk</w:t>
            </w:r>
          </w:p>
        </w:tc>
        <w:tc>
          <w:tcPr>
            <w:tcW w:w="856" w:type="dxa"/>
            <w:vAlign w:val="center"/>
          </w:tcPr>
          <w:p w14:paraId="5075681B" w14:textId="77777777" w:rsidR="0066714F" w:rsidRPr="0066714F" w:rsidRDefault="0066714F" w:rsidP="00605A50">
            <w:pPr>
              <w:jc w:val="center"/>
              <w:rPr>
                <w:rFonts w:ascii="Tahoma" w:hAnsi="Tahoma" w:cs="Tahoma"/>
                <w:sz w:val="18"/>
                <w:szCs w:val="16"/>
              </w:rPr>
            </w:pPr>
            <w:r w:rsidRPr="0066714F">
              <w:rPr>
                <w:rFonts w:ascii="Tahoma" w:hAnsi="Tahoma" w:cs="Tahoma"/>
                <w:sz w:val="18"/>
                <w:szCs w:val="16"/>
              </w:rPr>
              <w:t>0-17</w:t>
            </w:r>
          </w:p>
        </w:tc>
        <w:tc>
          <w:tcPr>
            <w:tcW w:w="703" w:type="dxa"/>
            <w:vAlign w:val="center"/>
          </w:tcPr>
          <w:p w14:paraId="4327BCDC" w14:textId="77777777" w:rsidR="0066714F" w:rsidRPr="0066714F" w:rsidRDefault="0066714F" w:rsidP="00605A50">
            <w:pPr>
              <w:jc w:val="center"/>
              <w:rPr>
                <w:rFonts w:ascii="Tahoma" w:hAnsi="Tahoma" w:cs="Tahoma"/>
                <w:sz w:val="18"/>
                <w:szCs w:val="16"/>
              </w:rPr>
            </w:pPr>
            <w:r w:rsidRPr="0066714F">
              <w:rPr>
                <w:rFonts w:ascii="Tahoma" w:hAnsi="Tahoma" w:cs="Tahoma"/>
                <w:sz w:val="18"/>
                <w:szCs w:val="16"/>
              </w:rPr>
              <w:t>1</w:t>
            </w:r>
            <w:r w:rsidR="008C4D66">
              <w:rPr>
                <w:rFonts w:ascii="Tahoma" w:hAnsi="Tahoma" w:cs="Tahoma"/>
                <w:sz w:val="18"/>
                <w:szCs w:val="16"/>
              </w:rPr>
              <w:t>4</w:t>
            </w:r>
            <w:r w:rsidRPr="0066714F">
              <w:rPr>
                <w:rFonts w:ascii="Tahoma" w:hAnsi="Tahoma" w:cs="Tahoma"/>
                <w:sz w:val="18"/>
                <w:szCs w:val="16"/>
              </w:rPr>
              <w:t>%</w:t>
            </w:r>
          </w:p>
        </w:tc>
        <w:tc>
          <w:tcPr>
            <w:tcW w:w="992" w:type="dxa"/>
            <w:vAlign w:val="center"/>
          </w:tcPr>
          <w:p w14:paraId="668510B9" w14:textId="77777777" w:rsidR="0066714F" w:rsidRPr="0066714F" w:rsidRDefault="0066714F" w:rsidP="00605A50">
            <w:pPr>
              <w:jc w:val="center"/>
              <w:rPr>
                <w:rFonts w:ascii="Tahoma" w:hAnsi="Tahoma" w:cs="Tahoma"/>
                <w:sz w:val="18"/>
                <w:szCs w:val="16"/>
              </w:rPr>
            </w:pPr>
            <w:r w:rsidRPr="0066714F">
              <w:rPr>
                <w:rFonts w:ascii="Tahoma" w:hAnsi="Tahoma" w:cs="Tahoma"/>
                <w:sz w:val="18"/>
                <w:szCs w:val="16"/>
              </w:rPr>
              <w:t>17%</w:t>
            </w:r>
          </w:p>
        </w:tc>
        <w:tc>
          <w:tcPr>
            <w:tcW w:w="1276" w:type="dxa"/>
            <w:vAlign w:val="center"/>
          </w:tcPr>
          <w:p w14:paraId="19DF6A04" w14:textId="77777777" w:rsidR="0066714F" w:rsidRPr="0066714F" w:rsidRDefault="0066714F" w:rsidP="00605A50">
            <w:pPr>
              <w:jc w:val="center"/>
              <w:rPr>
                <w:rFonts w:ascii="Tahoma" w:hAnsi="Tahoma" w:cs="Tahoma"/>
                <w:sz w:val="18"/>
                <w:szCs w:val="16"/>
              </w:rPr>
            </w:pPr>
            <w:r w:rsidRPr="0066714F">
              <w:rPr>
                <w:rFonts w:ascii="Tahoma" w:hAnsi="Tahoma" w:cs="Tahoma"/>
                <w:sz w:val="18"/>
                <w:szCs w:val="16"/>
              </w:rPr>
              <w:t>20%</w:t>
            </w:r>
          </w:p>
        </w:tc>
      </w:tr>
      <w:tr w:rsidR="0066714F" w:rsidRPr="0066714F" w14:paraId="13550E39" w14:textId="77777777" w:rsidTr="00FF31AC">
        <w:trPr>
          <w:trHeight w:val="293"/>
          <w:jc w:val="center"/>
        </w:trPr>
        <w:tc>
          <w:tcPr>
            <w:tcW w:w="1129" w:type="dxa"/>
            <w:vMerge/>
            <w:vAlign w:val="center"/>
          </w:tcPr>
          <w:p w14:paraId="43E1A521" w14:textId="77777777" w:rsidR="0066714F" w:rsidRPr="0066714F" w:rsidRDefault="0066714F" w:rsidP="00605A50">
            <w:pPr>
              <w:jc w:val="center"/>
              <w:rPr>
                <w:rFonts w:ascii="Tahoma" w:hAnsi="Tahoma" w:cs="Tahoma"/>
                <w:b/>
                <w:sz w:val="18"/>
                <w:szCs w:val="16"/>
              </w:rPr>
            </w:pPr>
          </w:p>
        </w:tc>
        <w:tc>
          <w:tcPr>
            <w:tcW w:w="2410" w:type="dxa"/>
            <w:vMerge/>
          </w:tcPr>
          <w:p w14:paraId="4288ADB1" w14:textId="77777777" w:rsidR="0066714F" w:rsidRPr="0066714F" w:rsidRDefault="0066714F" w:rsidP="00605A50">
            <w:pPr>
              <w:rPr>
                <w:rFonts w:ascii="Tahoma" w:hAnsi="Tahoma" w:cs="Tahoma"/>
                <w:sz w:val="18"/>
                <w:szCs w:val="16"/>
              </w:rPr>
            </w:pPr>
          </w:p>
        </w:tc>
        <w:tc>
          <w:tcPr>
            <w:tcW w:w="1276" w:type="dxa"/>
            <w:vMerge/>
          </w:tcPr>
          <w:p w14:paraId="107C3CD1" w14:textId="77777777" w:rsidR="0066714F" w:rsidRPr="0066714F" w:rsidRDefault="0066714F" w:rsidP="00605A50">
            <w:pPr>
              <w:rPr>
                <w:rFonts w:ascii="Tahoma" w:hAnsi="Tahoma" w:cs="Tahoma"/>
                <w:sz w:val="18"/>
                <w:szCs w:val="16"/>
              </w:rPr>
            </w:pPr>
          </w:p>
        </w:tc>
        <w:tc>
          <w:tcPr>
            <w:tcW w:w="1701" w:type="dxa"/>
            <w:vMerge/>
          </w:tcPr>
          <w:p w14:paraId="0935C56B" w14:textId="77777777" w:rsidR="0066714F" w:rsidRPr="0066714F" w:rsidRDefault="0066714F" w:rsidP="00605A50">
            <w:pPr>
              <w:rPr>
                <w:rFonts w:ascii="Tahoma" w:hAnsi="Tahoma" w:cs="Tahoma"/>
                <w:sz w:val="18"/>
                <w:szCs w:val="16"/>
              </w:rPr>
            </w:pPr>
          </w:p>
        </w:tc>
        <w:tc>
          <w:tcPr>
            <w:tcW w:w="856" w:type="dxa"/>
            <w:vAlign w:val="center"/>
          </w:tcPr>
          <w:p w14:paraId="6EE342C8" w14:textId="77777777" w:rsidR="0066714F" w:rsidRPr="0066714F" w:rsidRDefault="0066714F" w:rsidP="00605A50">
            <w:pPr>
              <w:jc w:val="center"/>
              <w:rPr>
                <w:rFonts w:ascii="Tahoma" w:hAnsi="Tahoma" w:cs="Tahoma"/>
                <w:sz w:val="18"/>
                <w:szCs w:val="16"/>
              </w:rPr>
            </w:pPr>
            <w:r w:rsidRPr="0066714F">
              <w:rPr>
                <w:rFonts w:ascii="Tahoma" w:hAnsi="Tahoma" w:cs="Tahoma"/>
                <w:sz w:val="18"/>
                <w:szCs w:val="16"/>
              </w:rPr>
              <w:t>18-69</w:t>
            </w:r>
          </w:p>
        </w:tc>
        <w:tc>
          <w:tcPr>
            <w:tcW w:w="703" w:type="dxa"/>
            <w:vAlign w:val="center"/>
          </w:tcPr>
          <w:p w14:paraId="1F85D33E" w14:textId="77777777" w:rsidR="0066714F" w:rsidRPr="0066714F" w:rsidRDefault="0066714F" w:rsidP="00605A50">
            <w:pPr>
              <w:jc w:val="center"/>
              <w:rPr>
                <w:rFonts w:ascii="Tahoma" w:hAnsi="Tahoma" w:cs="Tahoma"/>
                <w:sz w:val="18"/>
                <w:szCs w:val="16"/>
              </w:rPr>
            </w:pPr>
            <w:r w:rsidRPr="0066714F">
              <w:rPr>
                <w:rFonts w:ascii="Tahoma" w:hAnsi="Tahoma" w:cs="Tahoma"/>
                <w:sz w:val="18"/>
                <w:szCs w:val="16"/>
              </w:rPr>
              <w:t>44%</w:t>
            </w:r>
          </w:p>
        </w:tc>
        <w:tc>
          <w:tcPr>
            <w:tcW w:w="992" w:type="dxa"/>
            <w:vAlign w:val="center"/>
          </w:tcPr>
          <w:p w14:paraId="6C05AA3E" w14:textId="77777777" w:rsidR="0066714F" w:rsidRPr="0066714F" w:rsidRDefault="0066714F" w:rsidP="00605A50">
            <w:pPr>
              <w:jc w:val="center"/>
              <w:rPr>
                <w:rFonts w:ascii="Tahoma" w:hAnsi="Tahoma" w:cs="Tahoma"/>
                <w:sz w:val="18"/>
                <w:szCs w:val="16"/>
              </w:rPr>
            </w:pPr>
            <w:r w:rsidRPr="0066714F">
              <w:rPr>
                <w:rFonts w:ascii="Tahoma" w:hAnsi="Tahoma" w:cs="Tahoma"/>
                <w:sz w:val="18"/>
                <w:szCs w:val="16"/>
              </w:rPr>
              <w:t>46%</w:t>
            </w:r>
          </w:p>
        </w:tc>
        <w:tc>
          <w:tcPr>
            <w:tcW w:w="1276" w:type="dxa"/>
            <w:vAlign w:val="center"/>
          </w:tcPr>
          <w:p w14:paraId="3060F99F" w14:textId="77777777" w:rsidR="0066714F" w:rsidRPr="0066714F" w:rsidRDefault="0066714F" w:rsidP="00605A50">
            <w:pPr>
              <w:jc w:val="center"/>
              <w:rPr>
                <w:rFonts w:ascii="Tahoma" w:hAnsi="Tahoma" w:cs="Tahoma"/>
                <w:sz w:val="18"/>
                <w:szCs w:val="16"/>
              </w:rPr>
            </w:pPr>
            <w:r w:rsidRPr="0066714F">
              <w:rPr>
                <w:rFonts w:ascii="Tahoma" w:hAnsi="Tahoma" w:cs="Tahoma"/>
                <w:sz w:val="18"/>
                <w:szCs w:val="16"/>
              </w:rPr>
              <w:t>50%</w:t>
            </w:r>
          </w:p>
        </w:tc>
      </w:tr>
      <w:tr w:rsidR="0066714F" w:rsidRPr="0066714F" w14:paraId="2EFE13B6" w14:textId="77777777" w:rsidTr="00FF31AC">
        <w:trPr>
          <w:trHeight w:val="283"/>
          <w:jc w:val="center"/>
        </w:trPr>
        <w:tc>
          <w:tcPr>
            <w:tcW w:w="1129" w:type="dxa"/>
            <w:vMerge/>
            <w:vAlign w:val="center"/>
          </w:tcPr>
          <w:p w14:paraId="410F62CB" w14:textId="77777777" w:rsidR="0066714F" w:rsidRPr="0066714F" w:rsidRDefault="0066714F" w:rsidP="00605A50">
            <w:pPr>
              <w:jc w:val="center"/>
              <w:rPr>
                <w:rFonts w:ascii="Tahoma" w:hAnsi="Tahoma" w:cs="Tahoma"/>
                <w:b/>
                <w:sz w:val="18"/>
                <w:szCs w:val="16"/>
              </w:rPr>
            </w:pPr>
          </w:p>
        </w:tc>
        <w:tc>
          <w:tcPr>
            <w:tcW w:w="2410" w:type="dxa"/>
            <w:vMerge/>
          </w:tcPr>
          <w:p w14:paraId="064DE788" w14:textId="77777777" w:rsidR="0066714F" w:rsidRPr="0066714F" w:rsidRDefault="0066714F" w:rsidP="00605A50">
            <w:pPr>
              <w:rPr>
                <w:rFonts w:ascii="Tahoma" w:hAnsi="Tahoma" w:cs="Tahoma"/>
                <w:sz w:val="18"/>
                <w:szCs w:val="16"/>
              </w:rPr>
            </w:pPr>
          </w:p>
        </w:tc>
        <w:tc>
          <w:tcPr>
            <w:tcW w:w="1276" w:type="dxa"/>
            <w:vMerge/>
          </w:tcPr>
          <w:p w14:paraId="75B80174" w14:textId="77777777" w:rsidR="0066714F" w:rsidRPr="0066714F" w:rsidRDefault="0066714F" w:rsidP="00605A50">
            <w:pPr>
              <w:rPr>
                <w:rFonts w:ascii="Tahoma" w:hAnsi="Tahoma" w:cs="Tahoma"/>
                <w:sz w:val="18"/>
                <w:szCs w:val="16"/>
              </w:rPr>
            </w:pPr>
          </w:p>
        </w:tc>
        <w:tc>
          <w:tcPr>
            <w:tcW w:w="1701" w:type="dxa"/>
            <w:vMerge/>
          </w:tcPr>
          <w:p w14:paraId="2F1CB00F" w14:textId="77777777" w:rsidR="0066714F" w:rsidRPr="0066714F" w:rsidRDefault="0066714F" w:rsidP="00605A50">
            <w:pPr>
              <w:rPr>
                <w:rFonts w:ascii="Tahoma" w:hAnsi="Tahoma" w:cs="Tahoma"/>
                <w:sz w:val="18"/>
                <w:szCs w:val="16"/>
              </w:rPr>
            </w:pPr>
          </w:p>
        </w:tc>
        <w:tc>
          <w:tcPr>
            <w:tcW w:w="856" w:type="dxa"/>
            <w:vAlign w:val="center"/>
          </w:tcPr>
          <w:p w14:paraId="7A9AFF18" w14:textId="77777777" w:rsidR="0066714F" w:rsidRPr="0066714F" w:rsidRDefault="0066714F" w:rsidP="00605A50">
            <w:pPr>
              <w:jc w:val="center"/>
              <w:rPr>
                <w:rFonts w:ascii="Tahoma" w:hAnsi="Tahoma" w:cs="Tahoma"/>
                <w:sz w:val="18"/>
                <w:szCs w:val="16"/>
              </w:rPr>
            </w:pPr>
            <w:r w:rsidRPr="0066714F">
              <w:rPr>
                <w:rFonts w:ascii="Tahoma" w:hAnsi="Tahoma" w:cs="Tahoma"/>
                <w:sz w:val="18"/>
                <w:szCs w:val="16"/>
              </w:rPr>
              <w:t>70+</w:t>
            </w:r>
          </w:p>
        </w:tc>
        <w:tc>
          <w:tcPr>
            <w:tcW w:w="703" w:type="dxa"/>
            <w:vAlign w:val="center"/>
          </w:tcPr>
          <w:p w14:paraId="27393F25" w14:textId="77777777" w:rsidR="0066714F" w:rsidRPr="0066714F" w:rsidRDefault="008C4D66" w:rsidP="00605A50">
            <w:pPr>
              <w:jc w:val="center"/>
              <w:rPr>
                <w:rFonts w:ascii="Tahoma" w:hAnsi="Tahoma" w:cs="Tahoma"/>
                <w:sz w:val="18"/>
                <w:szCs w:val="16"/>
              </w:rPr>
            </w:pPr>
            <w:r>
              <w:rPr>
                <w:rFonts w:ascii="Tahoma" w:hAnsi="Tahoma" w:cs="Tahoma"/>
                <w:sz w:val="18"/>
                <w:szCs w:val="16"/>
              </w:rPr>
              <w:t>42</w:t>
            </w:r>
            <w:r w:rsidR="0066714F" w:rsidRPr="0066714F">
              <w:rPr>
                <w:rFonts w:ascii="Tahoma" w:hAnsi="Tahoma" w:cs="Tahoma"/>
                <w:sz w:val="18"/>
                <w:szCs w:val="16"/>
              </w:rPr>
              <w:t>%</w:t>
            </w:r>
          </w:p>
        </w:tc>
        <w:tc>
          <w:tcPr>
            <w:tcW w:w="992" w:type="dxa"/>
            <w:vAlign w:val="center"/>
          </w:tcPr>
          <w:p w14:paraId="5A3838FE" w14:textId="77777777" w:rsidR="0066714F" w:rsidRPr="0066714F" w:rsidRDefault="0066714F" w:rsidP="00605A50">
            <w:pPr>
              <w:jc w:val="center"/>
              <w:rPr>
                <w:rFonts w:ascii="Tahoma" w:hAnsi="Tahoma" w:cs="Tahoma"/>
                <w:sz w:val="18"/>
                <w:szCs w:val="16"/>
              </w:rPr>
            </w:pPr>
            <w:r w:rsidRPr="0066714F">
              <w:rPr>
                <w:rFonts w:ascii="Tahoma" w:hAnsi="Tahoma" w:cs="Tahoma"/>
                <w:sz w:val="18"/>
                <w:szCs w:val="16"/>
              </w:rPr>
              <w:t>37%</w:t>
            </w:r>
          </w:p>
        </w:tc>
        <w:tc>
          <w:tcPr>
            <w:tcW w:w="1276" w:type="dxa"/>
            <w:vAlign w:val="center"/>
          </w:tcPr>
          <w:p w14:paraId="39EF5E36" w14:textId="77777777" w:rsidR="0066714F" w:rsidRPr="0066714F" w:rsidRDefault="0066714F" w:rsidP="00605A50">
            <w:pPr>
              <w:jc w:val="center"/>
              <w:rPr>
                <w:rFonts w:ascii="Tahoma" w:hAnsi="Tahoma" w:cs="Tahoma"/>
                <w:sz w:val="18"/>
                <w:szCs w:val="16"/>
              </w:rPr>
            </w:pPr>
            <w:r w:rsidRPr="0066714F">
              <w:rPr>
                <w:rFonts w:ascii="Tahoma" w:hAnsi="Tahoma" w:cs="Tahoma"/>
                <w:sz w:val="18"/>
                <w:szCs w:val="16"/>
              </w:rPr>
              <w:t>30%</w:t>
            </w:r>
          </w:p>
        </w:tc>
      </w:tr>
      <w:tr w:rsidR="0066714F" w:rsidRPr="0066714F" w14:paraId="7376AB51" w14:textId="77777777" w:rsidTr="00FF31AC">
        <w:trPr>
          <w:jc w:val="center"/>
        </w:trPr>
        <w:tc>
          <w:tcPr>
            <w:tcW w:w="1129" w:type="dxa"/>
            <w:vMerge/>
            <w:vAlign w:val="center"/>
          </w:tcPr>
          <w:p w14:paraId="6446FBA4" w14:textId="77777777" w:rsidR="0066714F" w:rsidRPr="0066714F" w:rsidRDefault="0066714F" w:rsidP="00605A50">
            <w:pPr>
              <w:jc w:val="center"/>
              <w:rPr>
                <w:rFonts w:ascii="Tahoma" w:hAnsi="Tahoma" w:cs="Tahoma"/>
                <w:b/>
                <w:sz w:val="18"/>
                <w:szCs w:val="16"/>
              </w:rPr>
            </w:pPr>
          </w:p>
        </w:tc>
        <w:tc>
          <w:tcPr>
            <w:tcW w:w="2410" w:type="dxa"/>
          </w:tcPr>
          <w:p w14:paraId="1230AA35" w14:textId="77777777" w:rsidR="0066714F" w:rsidRPr="0066714F" w:rsidRDefault="0066714F" w:rsidP="00605A50">
            <w:pPr>
              <w:rPr>
                <w:rFonts w:ascii="Tahoma" w:hAnsi="Tahoma" w:cs="Tahoma"/>
                <w:sz w:val="18"/>
                <w:szCs w:val="16"/>
              </w:rPr>
            </w:pPr>
            <w:r w:rsidRPr="0066714F">
              <w:rPr>
                <w:rFonts w:ascii="Tahoma" w:hAnsi="Tahoma" w:cs="Tahoma"/>
                <w:sz w:val="18"/>
                <w:szCs w:val="16"/>
              </w:rPr>
              <w:t>Create projects that develop partnerships between churches and schools that enable an encounter with the Christian faith</w:t>
            </w:r>
          </w:p>
        </w:tc>
        <w:tc>
          <w:tcPr>
            <w:tcW w:w="1276" w:type="dxa"/>
          </w:tcPr>
          <w:p w14:paraId="6FFE6EBF" w14:textId="77777777" w:rsidR="0066714F" w:rsidRPr="0066714F" w:rsidRDefault="0066714F" w:rsidP="00FF31AC">
            <w:pPr>
              <w:rPr>
                <w:rFonts w:ascii="Tahoma" w:hAnsi="Tahoma" w:cs="Tahoma"/>
                <w:sz w:val="18"/>
                <w:szCs w:val="16"/>
              </w:rPr>
            </w:pPr>
            <w:r w:rsidRPr="0066714F">
              <w:rPr>
                <w:rFonts w:ascii="Tahoma" w:hAnsi="Tahoma" w:cs="Tahoma"/>
                <w:sz w:val="18"/>
                <w:szCs w:val="16"/>
              </w:rPr>
              <w:t>Number of projects</w:t>
            </w:r>
          </w:p>
        </w:tc>
        <w:tc>
          <w:tcPr>
            <w:tcW w:w="1701" w:type="dxa"/>
            <w:vAlign w:val="center"/>
          </w:tcPr>
          <w:p w14:paraId="0EEB77C5" w14:textId="77777777" w:rsidR="0066714F" w:rsidRPr="0066714F" w:rsidRDefault="0066714F" w:rsidP="00605A50">
            <w:pPr>
              <w:rPr>
                <w:rFonts w:ascii="Tahoma" w:hAnsi="Tahoma" w:cs="Tahoma"/>
                <w:sz w:val="18"/>
                <w:szCs w:val="16"/>
              </w:rPr>
            </w:pPr>
            <w:r w:rsidRPr="0066714F">
              <w:rPr>
                <w:rFonts w:ascii="Tahoma" w:hAnsi="Tahoma" w:cs="Tahoma"/>
                <w:sz w:val="18"/>
                <w:szCs w:val="16"/>
              </w:rPr>
              <w:t>Diocesan Board of Education</w:t>
            </w:r>
          </w:p>
        </w:tc>
        <w:tc>
          <w:tcPr>
            <w:tcW w:w="1559" w:type="dxa"/>
            <w:gridSpan w:val="2"/>
            <w:vAlign w:val="center"/>
          </w:tcPr>
          <w:p w14:paraId="7A5E8712" w14:textId="77777777" w:rsidR="0066714F" w:rsidRPr="0066714F" w:rsidRDefault="0066714F" w:rsidP="00605A50">
            <w:pPr>
              <w:jc w:val="center"/>
              <w:rPr>
                <w:rFonts w:ascii="Tahoma" w:hAnsi="Tahoma" w:cs="Tahoma"/>
                <w:sz w:val="18"/>
                <w:szCs w:val="16"/>
              </w:rPr>
            </w:pPr>
            <w:r w:rsidRPr="0066714F">
              <w:rPr>
                <w:rFonts w:ascii="Tahoma" w:hAnsi="Tahoma" w:cs="Tahoma"/>
                <w:sz w:val="18"/>
                <w:szCs w:val="16"/>
              </w:rPr>
              <w:t>0</w:t>
            </w:r>
          </w:p>
        </w:tc>
        <w:tc>
          <w:tcPr>
            <w:tcW w:w="992" w:type="dxa"/>
            <w:vAlign w:val="center"/>
          </w:tcPr>
          <w:p w14:paraId="1770BAD2" w14:textId="77777777" w:rsidR="0066714F" w:rsidRPr="0066714F" w:rsidRDefault="0066714F" w:rsidP="00605A50">
            <w:pPr>
              <w:jc w:val="center"/>
              <w:rPr>
                <w:rFonts w:ascii="Tahoma" w:hAnsi="Tahoma" w:cs="Tahoma"/>
                <w:sz w:val="18"/>
                <w:szCs w:val="16"/>
              </w:rPr>
            </w:pPr>
            <w:r w:rsidRPr="0066714F">
              <w:rPr>
                <w:rFonts w:ascii="Tahoma" w:hAnsi="Tahoma" w:cs="Tahoma"/>
                <w:sz w:val="18"/>
                <w:szCs w:val="16"/>
              </w:rPr>
              <w:t>1</w:t>
            </w:r>
          </w:p>
        </w:tc>
        <w:tc>
          <w:tcPr>
            <w:tcW w:w="1276" w:type="dxa"/>
            <w:vAlign w:val="center"/>
          </w:tcPr>
          <w:p w14:paraId="5ABBD8BD" w14:textId="77777777" w:rsidR="0066714F" w:rsidRPr="0066714F" w:rsidRDefault="0066714F" w:rsidP="00605A50">
            <w:pPr>
              <w:jc w:val="center"/>
              <w:rPr>
                <w:rFonts w:ascii="Tahoma" w:hAnsi="Tahoma" w:cs="Tahoma"/>
                <w:sz w:val="18"/>
                <w:szCs w:val="16"/>
              </w:rPr>
            </w:pPr>
            <w:r w:rsidRPr="0066714F">
              <w:rPr>
                <w:rFonts w:ascii="Tahoma" w:hAnsi="Tahoma" w:cs="Tahoma"/>
                <w:sz w:val="18"/>
                <w:szCs w:val="16"/>
              </w:rPr>
              <w:t>5</w:t>
            </w:r>
          </w:p>
        </w:tc>
      </w:tr>
      <w:bookmarkEnd w:id="2"/>
    </w:tbl>
    <w:p w14:paraId="2A972868" w14:textId="77777777" w:rsidR="0066714F" w:rsidRDefault="0066714F" w:rsidP="00B926B5">
      <w:pPr>
        <w:rPr>
          <w:rFonts w:ascii="Century Gothic" w:hAnsi="Century Gothic" w:cs="Tahoma"/>
          <w:b/>
          <w:sz w:val="28"/>
          <w:szCs w:val="22"/>
        </w:rPr>
        <w:sectPr w:rsidR="0066714F" w:rsidSect="000A4E5F">
          <w:pgSz w:w="11900" w:h="16840"/>
          <w:pgMar w:top="720" w:right="720" w:bottom="720" w:left="720" w:header="426" w:footer="138" w:gutter="0"/>
          <w:cols w:space="720"/>
          <w:titlePg/>
          <w:docGrid w:linePitch="360"/>
        </w:sectPr>
      </w:pPr>
    </w:p>
    <w:p w14:paraId="03F5D981" w14:textId="77777777" w:rsidR="00CD665C" w:rsidRPr="00F12FBE" w:rsidRDefault="00FF31AC" w:rsidP="00B926B5">
      <w:pPr>
        <w:rPr>
          <w:rFonts w:ascii="Century Gothic" w:hAnsi="Century Gothic" w:cs="Tahoma"/>
          <w:b/>
          <w:sz w:val="28"/>
          <w:szCs w:val="22"/>
        </w:rPr>
      </w:pPr>
      <w:r>
        <w:rPr>
          <w:rFonts w:ascii="Century Gothic" w:hAnsi="Century Gothic" w:cs="Tahoma"/>
          <w:b/>
          <w:sz w:val="28"/>
          <w:szCs w:val="22"/>
        </w:rPr>
        <w:lastRenderedPageBreak/>
        <w:t xml:space="preserve">Growing in </w:t>
      </w:r>
      <w:r w:rsidR="00CD665C" w:rsidRPr="00F12FBE">
        <w:rPr>
          <w:rFonts w:ascii="Century Gothic" w:hAnsi="Century Gothic" w:cs="Tahoma"/>
          <w:b/>
          <w:sz w:val="28"/>
          <w:szCs w:val="22"/>
        </w:rPr>
        <w:t>Depth</w:t>
      </w:r>
    </w:p>
    <w:p w14:paraId="09A5D46D" w14:textId="77777777" w:rsidR="00CD665C" w:rsidRPr="00BD6021" w:rsidRDefault="00CD665C">
      <w:pPr>
        <w:rPr>
          <w:rFonts w:ascii="Tahoma" w:hAnsi="Tahoma" w:cs="Tahoma"/>
          <w:sz w:val="22"/>
          <w:szCs w:val="22"/>
        </w:rPr>
      </w:pPr>
      <w:r w:rsidRPr="00BD6021">
        <w:rPr>
          <w:rFonts w:ascii="Tahoma" w:hAnsi="Tahoma" w:cs="Tahoma"/>
          <w:sz w:val="22"/>
          <w:szCs w:val="22"/>
        </w:rPr>
        <w:tab/>
      </w:r>
      <w:r w:rsidRPr="00BD6021">
        <w:rPr>
          <w:rFonts w:ascii="Tahoma" w:hAnsi="Tahoma" w:cs="Tahoma"/>
          <w:sz w:val="22"/>
          <w:szCs w:val="22"/>
        </w:rPr>
        <w:tab/>
      </w:r>
    </w:p>
    <w:p w14:paraId="39D313AB" w14:textId="77777777" w:rsidR="00CD665C" w:rsidRPr="00F12FBE" w:rsidRDefault="00CD665C" w:rsidP="00F12FBE">
      <w:pPr>
        <w:pBdr>
          <w:top w:val="single" w:sz="4" w:space="1" w:color="auto"/>
          <w:left w:val="single" w:sz="4" w:space="1" w:color="auto"/>
          <w:bottom w:val="single" w:sz="4" w:space="1" w:color="auto"/>
          <w:right w:val="single" w:sz="4" w:space="4" w:color="auto"/>
        </w:pBdr>
        <w:rPr>
          <w:rFonts w:ascii="Tahoma" w:hAnsi="Tahoma" w:cs="Tahoma"/>
          <w:b/>
          <w:sz w:val="20"/>
          <w:szCs w:val="22"/>
        </w:rPr>
      </w:pPr>
      <w:r w:rsidRPr="00F12FBE">
        <w:rPr>
          <w:rFonts w:ascii="Tahoma" w:hAnsi="Tahoma" w:cs="Tahoma"/>
          <w:b/>
          <w:sz w:val="20"/>
          <w:szCs w:val="22"/>
        </w:rPr>
        <w:t>Consider:</w:t>
      </w:r>
    </w:p>
    <w:p w14:paraId="71A65831" w14:textId="77777777" w:rsidR="00CD665C" w:rsidRPr="00F12FBE" w:rsidRDefault="006D190B" w:rsidP="00F12FBE">
      <w:pPr>
        <w:pStyle w:val="ColorfulList-Accent11"/>
        <w:numPr>
          <w:ilvl w:val="0"/>
          <w:numId w:val="3"/>
        </w:numPr>
        <w:pBdr>
          <w:top w:val="single" w:sz="4" w:space="1" w:color="auto"/>
          <w:left w:val="single" w:sz="4" w:space="1" w:color="auto"/>
          <w:bottom w:val="single" w:sz="4" w:space="1" w:color="auto"/>
          <w:right w:val="single" w:sz="4" w:space="4" w:color="auto"/>
        </w:pBdr>
        <w:ind w:left="709" w:hanging="709"/>
        <w:rPr>
          <w:rFonts w:ascii="Tahoma" w:hAnsi="Tahoma" w:cs="Tahoma"/>
          <w:sz w:val="20"/>
          <w:szCs w:val="22"/>
        </w:rPr>
      </w:pPr>
      <w:r>
        <w:rPr>
          <w:rFonts w:ascii="Tahoma" w:hAnsi="Tahoma" w:cs="Tahoma"/>
          <w:sz w:val="20"/>
          <w:szCs w:val="22"/>
        </w:rPr>
        <w:t xml:space="preserve">Baptisms, </w:t>
      </w:r>
      <w:r w:rsidR="00CD665C" w:rsidRPr="00F12FBE">
        <w:rPr>
          <w:rFonts w:ascii="Tahoma" w:hAnsi="Tahoma" w:cs="Tahoma"/>
          <w:sz w:val="20"/>
          <w:szCs w:val="22"/>
        </w:rPr>
        <w:t>Confirmations</w:t>
      </w:r>
      <w:r w:rsidR="00B40563">
        <w:rPr>
          <w:rFonts w:ascii="Tahoma" w:hAnsi="Tahoma" w:cs="Tahoma"/>
          <w:sz w:val="20"/>
          <w:szCs w:val="22"/>
        </w:rPr>
        <w:t xml:space="preserve"> and extra-</w:t>
      </w:r>
      <w:r w:rsidR="00CD665C" w:rsidRPr="00F12FBE">
        <w:rPr>
          <w:rFonts w:ascii="Tahoma" w:hAnsi="Tahoma" w:cs="Tahoma"/>
          <w:sz w:val="20"/>
          <w:szCs w:val="22"/>
        </w:rPr>
        <w:t xml:space="preserve">parochial teaching events </w:t>
      </w:r>
    </w:p>
    <w:p w14:paraId="15923E2C" w14:textId="77777777" w:rsidR="00CD665C" w:rsidRPr="00F12FBE" w:rsidRDefault="00CD665C" w:rsidP="00F12FBE">
      <w:pPr>
        <w:pStyle w:val="ColorfulList-Accent11"/>
        <w:numPr>
          <w:ilvl w:val="0"/>
          <w:numId w:val="3"/>
        </w:numPr>
        <w:pBdr>
          <w:top w:val="single" w:sz="4" w:space="1" w:color="auto"/>
          <w:left w:val="single" w:sz="4" w:space="1" w:color="auto"/>
          <w:bottom w:val="single" w:sz="4" w:space="1" w:color="auto"/>
          <w:right w:val="single" w:sz="4" w:space="4" w:color="auto"/>
        </w:pBdr>
        <w:ind w:left="709" w:hanging="709"/>
        <w:rPr>
          <w:rFonts w:ascii="Tahoma" w:hAnsi="Tahoma" w:cs="Tahoma"/>
          <w:sz w:val="20"/>
          <w:szCs w:val="22"/>
        </w:rPr>
      </w:pPr>
      <w:r w:rsidRPr="00F12FBE">
        <w:rPr>
          <w:rFonts w:ascii="Tahoma" w:hAnsi="Tahoma" w:cs="Tahoma"/>
          <w:sz w:val="20"/>
          <w:szCs w:val="22"/>
        </w:rPr>
        <w:t>Daily prayer; Bible study, Quiet Days, Retreats – using Diocesan Spirituality Group, Pilgrimages</w:t>
      </w:r>
    </w:p>
    <w:p w14:paraId="2667E6E4" w14:textId="77777777" w:rsidR="00CD665C" w:rsidRPr="00F12FBE" w:rsidRDefault="00CD665C" w:rsidP="00F12FBE">
      <w:pPr>
        <w:pStyle w:val="ColorfulList-Accent11"/>
        <w:numPr>
          <w:ilvl w:val="0"/>
          <w:numId w:val="3"/>
        </w:numPr>
        <w:pBdr>
          <w:top w:val="single" w:sz="4" w:space="1" w:color="auto"/>
          <w:left w:val="single" w:sz="4" w:space="1" w:color="auto"/>
          <w:bottom w:val="single" w:sz="4" w:space="1" w:color="auto"/>
          <w:right w:val="single" w:sz="4" w:space="4" w:color="auto"/>
        </w:pBdr>
        <w:ind w:left="709" w:hanging="709"/>
        <w:rPr>
          <w:rFonts w:ascii="Tahoma" w:hAnsi="Tahoma" w:cs="Tahoma"/>
          <w:sz w:val="20"/>
          <w:szCs w:val="22"/>
        </w:rPr>
      </w:pPr>
      <w:r w:rsidRPr="00F12FBE">
        <w:rPr>
          <w:rFonts w:ascii="Tahoma" w:hAnsi="Tahoma" w:cs="Tahoma"/>
          <w:sz w:val="20"/>
          <w:szCs w:val="22"/>
        </w:rPr>
        <w:t xml:space="preserve">Developing </w:t>
      </w:r>
      <w:r w:rsidR="0017462E">
        <w:rPr>
          <w:rFonts w:ascii="Tahoma" w:hAnsi="Tahoma" w:cs="Tahoma"/>
          <w:sz w:val="20"/>
          <w:szCs w:val="22"/>
        </w:rPr>
        <w:t xml:space="preserve">discipleship </w:t>
      </w:r>
      <w:r w:rsidRPr="00F12FBE">
        <w:rPr>
          <w:rFonts w:ascii="Tahoma" w:hAnsi="Tahoma" w:cs="Tahoma"/>
          <w:sz w:val="20"/>
          <w:szCs w:val="22"/>
        </w:rPr>
        <w:t xml:space="preserve">amongst the Laity </w:t>
      </w:r>
      <w:r w:rsidRPr="00F12FBE">
        <w:rPr>
          <w:rFonts w:ascii="Tahoma" w:hAnsi="Tahoma" w:cs="Tahoma"/>
          <w:i/>
          <w:sz w:val="20"/>
          <w:szCs w:val="22"/>
        </w:rPr>
        <w:t>(Setting God’s People Free)</w:t>
      </w:r>
    </w:p>
    <w:p w14:paraId="7B11888C" w14:textId="77777777" w:rsidR="00CD665C" w:rsidRPr="00F12FBE" w:rsidRDefault="00CD665C" w:rsidP="00F12FBE">
      <w:pPr>
        <w:pStyle w:val="ColorfulList-Accent11"/>
        <w:numPr>
          <w:ilvl w:val="0"/>
          <w:numId w:val="3"/>
        </w:numPr>
        <w:pBdr>
          <w:top w:val="single" w:sz="4" w:space="1" w:color="auto"/>
          <w:left w:val="single" w:sz="4" w:space="1" w:color="auto"/>
          <w:bottom w:val="single" w:sz="4" w:space="1" w:color="auto"/>
          <w:right w:val="single" w:sz="4" w:space="4" w:color="auto"/>
        </w:pBdr>
        <w:ind w:left="709" w:hanging="709"/>
        <w:rPr>
          <w:rFonts w:ascii="Tahoma" w:hAnsi="Tahoma" w:cs="Tahoma"/>
          <w:sz w:val="20"/>
          <w:szCs w:val="22"/>
        </w:rPr>
      </w:pPr>
      <w:r w:rsidRPr="00F12FBE">
        <w:rPr>
          <w:rFonts w:ascii="Tahoma" w:hAnsi="Tahoma" w:cs="Tahoma"/>
          <w:sz w:val="20"/>
          <w:szCs w:val="22"/>
        </w:rPr>
        <w:t>Increase numbers of planned givers (plus 5%), and their level of giving</w:t>
      </w:r>
    </w:p>
    <w:p w14:paraId="6AB06D40" w14:textId="77777777" w:rsidR="00CD665C" w:rsidRPr="00F12FBE" w:rsidRDefault="00CD665C" w:rsidP="00F12FBE">
      <w:pPr>
        <w:pStyle w:val="ColorfulList-Accent11"/>
        <w:numPr>
          <w:ilvl w:val="0"/>
          <w:numId w:val="3"/>
        </w:numPr>
        <w:pBdr>
          <w:top w:val="single" w:sz="4" w:space="1" w:color="auto"/>
          <w:left w:val="single" w:sz="4" w:space="1" w:color="auto"/>
          <w:bottom w:val="single" w:sz="4" w:space="1" w:color="auto"/>
          <w:right w:val="single" w:sz="4" w:space="4" w:color="auto"/>
        </w:pBdr>
        <w:ind w:left="709" w:hanging="709"/>
        <w:rPr>
          <w:rFonts w:ascii="Tahoma" w:hAnsi="Tahoma" w:cs="Tahoma"/>
          <w:sz w:val="20"/>
          <w:szCs w:val="22"/>
        </w:rPr>
      </w:pPr>
      <w:r w:rsidRPr="00F12FBE">
        <w:rPr>
          <w:rFonts w:ascii="Tahoma" w:hAnsi="Tahoma" w:cs="Tahoma"/>
          <w:sz w:val="20"/>
          <w:szCs w:val="22"/>
        </w:rPr>
        <w:t xml:space="preserve">Increase </w:t>
      </w:r>
      <w:proofErr w:type="spellStart"/>
      <w:r w:rsidRPr="00F12FBE">
        <w:rPr>
          <w:rFonts w:ascii="Tahoma" w:hAnsi="Tahoma" w:cs="Tahoma"/>
          <w:sz w:val="20"/>
          <w:szCs w:val="22"/>
        </w:rPr>
        <w:t>Ordinands</w:t>
      </w:r>
      <w:proofErr w:type="spellEnd"/>
      <w:r w:rsidRPr="00F12FBE">
        <w:rPr>
          <w:rFonts w:ascii="Tahoma" w:hAnsi="Tahoma" w:cs="Tahoma"/>
          <w:sz w:val="20"/>
          <w:szCs w:val="22"/>
        </w:rPr>
        <w:t xml:space="preserve"> (plus 50% across the Diocese) and Pioneers and Evangelists (20 of each across the diocese)</w:t>
      </w:r>
    </w:p>
    <w:p w14:paraId="0D5C1CF9" w14:textId="77777777" w:rsidR="00CD665C" w:rsidRPr="00F12FBE" w:rsidRDefault="00F12FBE" w:rsidP="00F12FBE">
      <w:pPr>
        <w:pStyle w:val="ColorfulList-Accent11"/>
        <w:numPr>
          <w:ilvl w:val="0"/>
          <w:numId w:val="3"/>
        </w:numPr>
        <w:pBdr>
          <w:top w:val="single" w:sz="4" w:space="1" w:color="auto"/>
          <w:left w:val="single" w:sz="4" w:space="1" w:color="auto"/>
          <w:bottom w:val="single" w:sz="4" w:space="1" w:color="auto"/>
          <w:right w:val="single" w:sz="4" w:space="4" w:color="auto"/>
        </w:pBdr>
        <w:ind w:left="709" w:hanging="709"/>
        <w:rPr>
          <w:rFonts w:ascii="Tahoma" w:hAnsi="Tahoma" w:cs="Tahoma"/>
          <w:sz w:val="20"/>
          <w:szCs w:val="22"/>
        </w:rPr>
      </w:pPr>
      <w:r w:rsidRPr="00F12FBE">
        <w:rPr>
          <w:rFonts w:ascii="Tahoma" w:hAnsi="Tahoma" w:cs="Tahoma"/>
          <w:sz w:val="20"/>
          <w:szCs w:val="22"/>
        </w:rPr>
        <w:t>Other:</w:t>
      </w:r>
    </w:p>
    <w:p w14:paraId="21D04570" w14:textId="77777777" w:rsidR="00CD665C" w:rsidRPr="00BD6021" w:rsidRDefault="00CD665C">
      <w:pPr>
        <w:ind w:left="709" w:hanging="709"/>
        <w:rPr>
          <w:rFonts w:ascii="Tahoma" w:hAnsi="Tahoma" w:cs="Tahoma"/>
          <w:sz w:val="22"/>
          <w:szCs w:val="22"/>
        </w:rPr>
      </w:pPr>
    </w:p>
    <w:tbl>
      <w:tblPr>
        <w:tblStyle w:val="TableGrid"/>
        <w:tblW w:w="0" w:type="auto"/>
        <w:tblLook w:val="04A0" w:firstRow="1" w:lastRow="0" w:firstColumn="1" w:lastColumn="0" w:noHBand="0" w:noVBand="1"/>
      </w:tblPr>
      <w:tblGrid>
        <w:gridCol w:w="10450"/>
      </w:tblGrid>
      <w:tr w:rsidR="00F12FBE" w14:paraId="24EF5926" w14:textId="77777777" w:rsidTr="00F12FBE">
        <w:tc>
          <w:tcPr>
            <w:tcW w:w="10450" w:type="dxa"/>
            <w:shd w:val="clear" w:color="auto" w:fill="000000" w:themeFill="text1"/>
          </w:tcPr>
          <w:p w14:paraId="4E04B061" w14:textId="77777777" w:rsidR="00F12FBE" w:rsidRDefault="00F12FBE" w:rsidP="00F12FBE">
            <w:pPr>
              <w:rPr>
                <w:rFonts w:ascii="Tahoma" w:hAnsi="Tahoma" w:cs="Tahoma"/>
                <w:sz w:val="22"/>
                <w:szCs w:val="22"/>
              </w:rPr>
            </w:pPr>
            <w:r>
              <w:rPr>
                <w:rFonts w:ascii="Tahoma" w:hAnsi="Tahoma" w:cs="Tahoma"/>
                <w:b/>
                <w:sz w:val="22"/>
                <w:szCs w:val="22"/>
              </w:rPr>
              <w:t>What we do now:</w:t>
            </w:r>
          </w:p>
        </w:tc>
      </w:tr>
      <w:tr w:rsidR="00F12FBE" w14:paraId="78D3D2C1" w14:textId="77777777" w:rsidTr="00F12FBE">
        <w:tc>
          <w:tcPr>
            <w:tcW w:w="10450" w:type="dxa"/>
          </w:tcPr>
          <w:p w14:paraId="0D3BCD77" w14:textId="77777777" w:rsidR="00F12FBE" w:rsidRDefault="00F12FBE">
            <w:pPr>
              <w:rPr>
                <w:rFonts w:ascii="Tahoma" w:hAnsi="Tahoma" w:cs="Tahoma"/>
                <w:sz w:val="22"/>
                <w:szCs w:val="22"/>
              </w:rPr>
            </w:pPr>
          </w:p>
          <w:p w14:paraId="4A460CB8" w14:textId="77777777" w:rsidR="0066714F" w:rsidRDefault="0066714F">
            <w:pPr>
              <w:rPr>
                <w:rFonts w:ascii="Tahoma" w:hAnsi="Tahoma" w:cs="Tahoma"/>
                <w:sz w:val="22"/>
                <w:szCs w:val="22"/>
              </w:rPr>
            </w:pPr>
          </w:p>
          <w:p w14:paraId="7C62DB69" w14:textId="77777777" w:rsidR="0066714F" w:rsidRDefault="0066714F">
            <w:pPr>
              <w:rPr>
                <w:rFonts w:ascii="Tahoma" w:hAnsi="Tahoma" w:cs="Tahoma"/>
                <w:sz w:val="22"/>
                <w:szCs w:val="22"/>
              </w:rPr>
            </w:pPr>
          </w:p>
          <w:p w14:paraId="778852E9" w14:textId="77777777" w:rsidR="0066714F" w:rsidRDefault="0066714F">
            <w:pPr>
              <w:rPr>
                <w:rFonts w:ascii="Tahoma" w:hAnsi="Tahoma" w:cs="Tahoma"/>
                <w:sz w:val="22"/>
                <w:szCs w:val="22"/>
              </w:rPr>
            </w:pPr>
          </w:p>
          <w:p w14:paraId="43E1B9F1" w14:textId="77777777" w:rsidR="00F12FBE" w:rsidRDefault="00F12FBE">
            <w:pPr>
              <w:rPr>
                <w:rFonts w:ascii="Tahoma" w:hAnsi="Tahoma" w:cs="Tahoma"/>
                <w:sz w:val="22"/>
                <w:szCs w:val="22"/>
              </w:rPr>
            </w:pPr>
          </w:p>
          <w:p w14:paraId="45A731C9" w14:textId="77777777" w:rsidR="00F12FBE" w:rsidRDefault="00F12FBE">
            <w:pPr>
              <w:rPr>
                <w:rFonts w:ascii="Tahoma" w:hAnsi="Tahoma" w:cs="Tahoma"/>
                <w:sz w:val="22"/>
                <w:szCs w:val="22"/>
              </w:rPr>
            </w:pPr>
          </w:p>
          <w:p w14:paraId="3A2DC0B0" w14:textId="77777777" w:rsidR="00F12FBE" w:rsidRDefault="00F12FBE">
            <w:pPr>
              <w:rPr>
                <w:rFonts w:ascii="Tahoma" w:hAnsi="Tahoma" w:cs="Tahoma"/>
                <w:sz w:val="22"/>
                <w:szCs w:val="22"/>
              </w:rPr>
            </w:pPr>
          </w:p>
          <w:p w14:paraId="08460385" w14:textId="77777777" w:rsidR="00FF31AC" w:rsidRDefault="00FF31AC">
            <w:pPr>
              <w:rPr>
                <w:rFonts w:ascii="Tahoma" w:hAnsi="Tahoma" w:cs="Tahoma"/>
                <w:sz w:val="22"/>
                <w:szCs w:val="22"/>
              </w:rPr>
            </w:pPr>
          </w:p>
          <w:p w14:paraId="0101C828" w14:textId="77777777" w:rsidR="00FF31AC" w:rsidRDefault="00FF31AC">
            <w:pPr>
              <w:rPr>
                <w:rFonts w:ascii="Tahoma" w:hAnsi="Tahoma" w:cs="Tahoma"/>
                <w:sz w:val="22"/>
                <w:szCs w:val="22"/>
              </w:rPr>
            </w:pPr>
          </w:p>
          <w:p w14:paraId="3C685AE8" w14:textId="77777777" w:rsidR="00F12FBE" w:rsidRDefault="00F12FBE">
            <w:pPr>
              <w:rPr>
                <w:rFonts w:ascii="Tahoma" w:hAnsi="Tahoma" w:cs="Tahoma"/>
                <w:sz w:val="22"/>
                <w:szCs w:val="22"/>
              </w:rPr>
            </w:pPr>
          </w:p>
          <w:p w14:paraId="0A744EDA" w14:textId="77777777" w:rsidR="00F12FBE" w:rsidRDefault="00F12FBE">
            <w:pPr>
              <w:rPr>
                <w:rFonts w:ascii="Tahoma" w:hAnsi="Tahoma" w:cs="Tahoma"/>
                <w:sz w:val="22"/>
                <w:szCs w:val="22"/>
              </w:rPr>
            </w:pPr>
          </w:p>
          <w:p w14:paraId="2B01B499" w14:textId="77777777" w:rsidR="00F12FBE" w:rsidRDefault="00F12FBE">
            <w:pPr>
              <w:rPr>
                <w:rFonts w:ascii="Tahoma" w:hAnsi="Tahoma" w:cs="Tahoma"/>
                <w:sz w:val="22"/>
                <w:szCs w:val="22"/>
              </w:rPr>
            </w:pPr>
          </w:p>
          <w:p w14:paraId="7B7A1C48" w14:textId="77777777" w:rsidR="0066714F" w:rsidRDefault="0066714F">
            <w:pPr>
              <w:rPr>
                <w:rFonts w:ascii="Tahoma" w:hAnsi="Tahoma" w:cs="Tahoma"/>
                <w:sz w:val="22"/>
                <w:szCs w:val="22"/>
              </w:rPr>
            </w:pPr>
          </w:p>
          <w:p w14:paraId="169BFA08" w14:textId="77777777" w:rsidR="00F12FBE" w:rsidRDefault="00F12FBE">
            <w:pPr>
              <w:rPr>
                <w:rFonts w:ascii="Tahoma" w:hAnsi="Tahoma" w:cs="Tahoma"/>
                <w:sz w:val="22"/>
                <w:szCs w:val="22"/>
              </w:rPr>
            </w:pPr>
          </w:p>
        </w:tc>
      </w:tr>
      <w:tr w:rsidR="00F12FBE" w14:paraId="1F20457C" w14:textId="77777777" w:rsidTr="00F12FBE">
        <w:tc>
          <w:tcPr>
            <w:tcW w:w="10450" w:type="dxa"/>
            <w:shd w:val="clear" w:color="auto" w:fill="000000" w:themeFill="text1"/>
          </w:tcPr>
          <w:p w14:paraId="71492BBF" w14:textId="77777777" w:rsidR="00F12FBE" w:rsidRPr="00F12FBE" w:rsidRDefault="00F12FBE">
            <w:pPr>
              <w:rPr>
                <w:rFonts w:ascii="Tahoma" w:hAnsi="Tahoma" w:cs="Tahoma"/>
                <w:b/>
                <w:sz w:val="22"/>
                <w:szCs w:val="22"/>
              </w:rPr>
            </w:pPr>
            <w:proofErr w:type="gramStart"/>
            <w:r w:rsidRPr="00BD6021">
              <w:rPr>
                <w:rFonts w:ascii="Tahoma" w:hAnsi="Tahoma" w:cs="Tahoma"/>
                <w:b/>
                <w:sz w:val="22"/>
                <w:szCs w:val="22"/>
              </w:rPr>
              <w:t>Plans for the future</w:t>
            </w:r>
            <w:proofErr w:type="gramEnd"/>
            <w:r w:rsidRPr="00BD6021">
              <w:rPr>
                <w:rFonts w:ascii="Tahoma" w:hAnsi="Tahoma" w:cs="Tahoma"/>
                <w:b/>
                <w:sz w:val="22"/>
                <w:szCs w:val="22"/>
              </w:rPr>
              <w:t>, with timescale:</w:t>
            </w:r>
          </w:p>
        </w:tc>
      </w:tr>
      <w:tr w:rsidR="00F12FBE" w14:paraId="1F63FD11" w14:textId="77777777" w:rsidTr="00F12FBE">
        <w:tc>
          <w:tcPr>
            <w:tcW w:w="10450" w:type="dxa"/>
          </w:tcPr>
          <w:p w14:paraId="34166CB5" w14:textId="77777777" w:rsidR="00F12FBE" w:rsidRDefault="00F12FBE">
            <w:pPr>
              <w:rPr>
                <w:rFonts w:ascii="Tahoma" w:hAnsi="Tahoma" w:cs="Tahoma"/>
                <w:sz w:val="22"/>
                <w:szCs w:val="22"/>
              </w:rPr>
            </w:pPr>
          </w:p>
          <w:p w14:paraId="5B551A3E" w14:textId="77777777" w:rsidR="0066714F" w:rsidRDefault="0066714F">
            <w:pPr>
              <w:rPr>
                <w:rFonts w:ascii="Tahoma" w:hAnsi="Tahoma" w:cs="Tahoma"/>
                <w:sz w:val="22"/>
                <w:szCs w:val="22"/>
              </w:rPr>
            </w:pPr>
          </w:p>
          <w:p w14:paraId="6ADCA918" w14:textId="77777777" w:rsidR="0066714F" w:rsidRDefault="0066714F">
            <w:pPr>
              <w:rPr>
                <w:rFonts w:ascii="Tahoma" w:hAnsi="Tahoma" w:cs="Tahoma"/>
                <w:sz w:val="22"/>
                <w:szCs w:val="22"/>
              </w:rPr>
            </w:pPr>
          </w:p>
          <w:p w14:paraId="2E4FDF20" w14:textId="77777777" w:rsidR="00FF31AC" w:rsidRDefault="00FF31AC">
            <w:pPr>
              <w:rPr>
                <w:rFonts w:ascii="Tahoma" w:hAnsi="Tahoma" w:cs="Tahoma"/>
                <w:sz w:val="22"/>
                <w:szCs w:val="22"/>
              </w:rPr>
            </w:pPr>
          </w:p>
          <w:p w14:paraId="492FAD8F" w14:textId="77777777" w:rsidR="00FF31AC" w:rsidRDefault="00FF31AC">
            <w:pPr>
              <w:rPr>
                <w:rFonts w:ascii="Tahoma" w:hAnsi="Tahoma" w:cs="Tahoma"/>
                <w:sz w:val="22"/>
                <w:szCs w:val="22"/>
              </w:rPr>
            </w:pPr>
          </w:p>
          <w:p w14:paraId="4522261C" w14:textId="77777777" w:rsidR="0066714F" w:rsidRDefault="0066714F">
            <w:pPr>
              <w:rPr>
                <w:rFonts w:ascii="Tahoma" w:hAnsi="Tahoma" w:cs="Tahoma"/>
                <w:sz w:val="22"/>
                <w:szCs w:val="22"/>
              </w:rPr>
            </w:pPr>
          </w:p>
          <w:p w14:paraId="4A1CCDDF" w14:textId="77777777" w:rsidR="00F12FBE" w:rsidRDefault="00F12FBE">
            <w:pPr>
              <w:rPr>
                <w:rFonts w:ascii="Tahoma" w:hAnsi="Tahoma" w:cs="Tahoma"/>
                <w:sz w:val="22"/>
                <w:szCs w:val="22"/>
              </w:rPr>
            </w:pPr>
          </w:p>
          <w:p w14:paraId="4E12CBB6" w14:textId="77777777" w:rsidR="00F12FBE" w:rsidRDefault="00F12FBE">
            <w:pPr>
              <w:rPr>
                <w:rFonts w:ascii="Tahoma" w:hAnsi="Tahoma" w:cs="Tahoma"/>
                <w:sz w:val="22"/>
                <w:szCs w:val="22"/>
              </w:rPr>
            </w:pPr>
          </w:p>
          <w:p w14:paraId="421DEDF1" w14:textId="77777777" w:rsidR="00F12FBE" w:rsidRDefault="00F12FBE">
            <w:pPr>
              <w:rPr>
                <w:rFonts w:ascii="Tahoma" w:hAnsi="Tahoma" w:cs="Tahoma"/>
                <w:sz w:val="22"/>
                <w:szCs w:val="22"/>
              </w:rPr>
            </w:pPr>
          </w:p>
          <w:p w14:paraId="113E14D0" w14:textId="77777777" w:rsidR="00F12FBE" w:rsidRDefault="00F12FBE">
            <w:pPr>
              <w:rPr>
                <w:rFonts w:ascii="Tahoma" w:hAnsi="Tahoma" w:cs="Tahoma"/>
                <w:sz w:val="22"/>
                <w:szCs w:val="22"/>
              </w:rPr>
            </w:pPr>
          </w:p>
          <w:p w14:paraId="15B1365F" w14:textId="77777777" w:rsidR="00F12FBE" w:rsidRDefault="00F12FBE">
            <w:pPr>
              <w:rPr>
                <w:rFonts w:ascii="Tahoma" w:hAnsi="Tahoma" w:cs="Tahoma"/>
                <w:sz w:val="22"/>
                <w:szCs w:val="22"/>
              </w:rPr>
            </w:pPr>
          </w:p>
          <w:p w14:paraId="4A7FA6F0" w14:textId="77777777" w:rsidR="00F12FBE" w:rsidRDefault="00F12FBE">
            <w:pPr>
              <w:rPr>
                <w:rFonts w:ascii="Tahoma" w:hAnsi="Tahoma" w:cs="Tahoma"/>
                <w:sz w:val="22"/>
                <w:szCs w:val="22"/>
              </w:rPr>
            </w:pPr>
          </w:p>
          <w:p w14:paraId="1E342985" w14:textId="77777777" w:rsidR="0066714F" w:rsidRDefault="0066714F">
            <w:pPr>
              <w:rPr>
                <w:rFonts w:ascii="Tahoma" w:hAnsi="Tahoma" w:cs="Tahoma"/>
                <w:sz w:val="22"/>
                <w:szCs w:val="22"/>
              </w:rPr>
            </w:pPr>
          </w:p>
          <w:p w14:paraId="52298F1C" w14:textId="77777777" w:rsidR="00F12FBE" w:rsidRDefault="00F12FBE">
            <w:pPr>
              <w:rPr>
                <w:rFonts w:ascii="Tahoma" w:hAnsi="Tahoma" w:cs="Tahoma"/>
                <w:sz w:val="22"/>
                <w:szCs w:val="22"/>
              </w:rPr>
            </w:pPr>
          </w:p>
        </w:tc>
      </w:tr>
      <w:tr w:rsidR="00F12FBE" w14:paraId="6DB33C12" w14:textId="77777777" w:rsidTr="00F12FBE">
        <w:tc>
          <w:tcPr>
            <w:tcW w:w="10450" w:type="dxa"/>
            <w:shd w:val="clear" w:color="auto" w:fill="000000" w:themeFill="text1"/>
          </w:tcPr>
          <w:p w14:paraId="59F02B1F" w14:textId="77777777" w:rsidR="00F12FBE" w:rsidRDefault="00F12FBE" w:rsidP="00F12FBE">
            <w:pPr>
              <w:rPr>
                <w:rFonts w:ascii="Tahoma" w:hAnsi="Tahoma" w:cs="Tahoma"/>
                <w:sz w:val="22"/>
                <w:szCs w:val="22"/>
              </w:rPr>
            </w:pPr>
            <w:r w:rsidRPr="00BD6021">
              <w:rPr>
                <w:rFonts w:ascii="Tahoma" w:hAnsi="Tahoma" w:cs="Tahoma"/>
                <w:b/>
                <w:sz w:val="22"/>
                <w:szCs w:val="22"/>
              </w:rPr>
              <w:t>Extra resources needed and cost:</w:t>
            </w:r>
          </w:p>
        </w:tc>
      </w:tr>
      <w:tr w:rsidR="00F12FBE" w14:paraId="05207AAA" w14:textId="77777777" w:rsidTr="00F12FBE">
        <w:tc>
          <w:tcPr>
            <w:tcW w:w="10450" w:type="dxa"/>
          </w:tcPr>
          <w:p w14:paraId="10146964" w14:textId="77777777" w:rsidR="00F12FBE" w:rsidRDefault="00F12FBE">
            <w:pPr>
              <w:rPr>
                <w:rFonts w:ascii="Tahoma" w:hAnsi="Tahoma" w:cs="Tahoma"/>
                <w:sz w:val="22"/>
                <w:szCs w:val="22"/>
              </w:rPr>
            </w:pPr>
          </w:p>
          <w:p w14:paraId="7A1BD5B3" w14:textId="77777777" w:rsidR="0066714F" w:rsidRDefault="0066714F">
            <w:pPr>
              <w:rPr>
                <w:rFonts w:ascii="Tahoma" w:hAnsi="Tahoma" w:cs="Tahoma"/>
                <w:sz w:val="22"/>
                <w:szCs w:val="22"/>
              </w:rPr>
            </w:pPr>
          </w:p>
          <w:p w14:paraId="18E232F5" w14:textId="77777777" w:rsidR="0066714F" w:rsidRDefault="0066714F">
            <w:pPr>
              <w:rPr>
                <w:rFonts w:ascii="Tahoma" w:hAnsi="Tahoma" w:cs="Tahoma"/>
                <w:sz w:val="22"/>
                <w:szCs w:val="22"/>
              </w:rPr>
            </w:pPr>
          </w:p>
          <w:p w14:paraId="38C9AF74" w14:textId="77777777" w:rsidR="0066714F" w:rsidRDefault="0066714F">
            <w:pPr>
              <w:rPr>
                <w:rFonts w:ascii="Tahoma" w:hAnsi="Tahoma" w:cs="Tahoma"/>
                <w:sz w:val="22"/>
                <w:szCs w:val="22"/>
              </w:rPr>
            </w:pPr>
          </w:p>
          <w:p w14:paraId="2C5CD5CD" w14:textId="77777777" w:rsidR="0066714F" w:rsidRDefault="0066714F">
            <w:pPr>
              <w:rPr>
                <w:rFonts w:ascii="Tahoma" w:hAnsi="Tahoma" w:cs="Tahoma"/>
                <w:sz w:val="22"/>
                <w:szCs w:val="22"/>
              </w:rPr>
            </w:pPr>
          </w:p>
          <w:p w14:paraId="0082D917" w14:textId="77777777" w:rsidR="00F12FBE" w:rsidRDefault="00F12FBE">
            <w:pPr>
              <w:rPr>
                <w:rFonts w:ascii="Tahoma" w:hAnsi="Tahoma" w:cs="Tahoma"/>
                <w:sz w:val="22"/>
                <w:szCs w:val="22"/>
              </w:rPr>
            </w:pPr>
          </w:p>
          <w:p w14:paraId="36CF0300" w14:textId="77777777" w:rsidR="00FF31AC" w:rsidRDefault="00FF31AC">
            <w:pPr>
              <w:rPr>
                <w:rFonts w:ascii="Tahoma" w:hAnsi="Tahoma" w:cs="Tahoma"/>
                <w:sz w:val="22"/>
                <w:szCs w:val="22"/>
              </w:rPr>
            </w:pPr>
          </w:p>
          <w:p w14:paraId="3EB2E0F5" w14:textId="77777777" w:rsidR="00FF31AC" w:rsidRDefault="00FF31AC">
            <w:pPr>
              <w:rPr>
                <w:rFonts w:ascii="Tahoma" w:hAnsi="Tahoma" w:cs="Tahoma"/>
                <w:sz w:val="22"/>
                <w:szCs w:val="22"/>
              </w:rPr>
            </w:pPr>
          </w:p>
          <w:p w14:paraId="6F6CE0A8" w14:textId="77777777" w:rsidR="00F12FBE" w:rsidRDefault="00F12FBE">
            <w:pPr>
              <w:rPr>
                <w:rFonts w:ascii="Tahoma" w:hAnsi="Tahoma" w:cs="Tahoma"/>
                <w:sz w:val="22"/>
                <w:szCs w:val="22"/>
              </w:rPr>
            </w:pPr>
          </w:p>
          <w:p w14:paraId="3EF37C13" w14:textId="77777777" w:rsidR="00F12FBE" w:rsidRDefault="00F12FBE">
            <w:pPr>
              <w:rPr>
                <w:rFonts w:ascii="Tahoma" w:hAnsi="Tahoma" w:cs="Tahoma"/>
                <w:sz w:val="22"/>
                <w:szCs w:val="22"/>
              </w:rPr>
            </w:pPr>
          </w:p>
          <w:p w14:paraId="1DEBC63D" w14:textId="77777777" w:rsidR="00F12FBE" w:rsidRDefault="00F12FBE">
            <w:pPr>
              <w:rPr>
                <w:rFonts w:ascii="Tahoma" w:hAnsi="Tahoma" w:cs="Tahoma"/>
                <w:sz w:val="22"/>
                <w:szCs w:val="22"/>
              </w:rPr>
            </w:pPr>
          </w:p>
          <w:p w14:paraId="7920C3C2" w14:textId="77777777" w:rsidR="00F12FBE" w:rsidRDefault="00F12FBE">
            <w:pPr>
              <w:rPr>
                <w:rFonts w:ascii="Tahoma" w:hAnsi="Tahoma" w:cs="Tahoma"/>
                <w:sz w:val="22"/>
                <w:szCs w:val="22"/>
              </w:rPr>
            </w:pPr>
          </w:p>
          <w:p w14:paraId="7902F31E" w14:textId="77777777" w:rsidR="00F12FBE" w:rsidRDefault="00F12FBE">
            <w:pPr>
              <w:rPr>
                <w:rFonts w:ascii="Tahoma" w:hAnsi="Tahoma" w:cs="Tahoma"/>
                <w:sz w:val="22"/>
                <w:szCs w:val="22"/>
              </w:rPr>
            </w:pPr>
          </w:p>
          <w:p w14:paraId="0135B9AB" w14:textId="77777777" w:rsidR="00F12FBE" w:rsidRDefault="00F12FBE">
            <w:pPr>
              <w:rPr>
                <w:rFonts w:ascii="Tahoma" w:hAnsi="Tahoma" w:cs="Tahoma"/>
                <w:sz w:val="22"/>
                <w:szCs w:val="22"/>
              </w:rPr>
            </w:pPr>
          </w:p>
        </w:tc>
      </w:tr>
    </w:tbl>
    <w:p w14:paraId="4A0E7F4F" w14:textId="77777777" w:rsidR="00CD665C" w:rsidRPr="00BD6021" w:rsidRDefault="00CD665C" w:rsidP="00B926B5">
      <w:pPr>
        <w:pStyle w:val="Heading7"/>
        <w:ind w:firstLine="0"/>
        <w:rPr>
          <w:rFonts w:ascii="Century Gothic" w:hAnsi="Century Gothic" w:cs="Tahoma"/>
          <w:sz w:val="22"/>
          <w:szCs w:val="22"/>
        </w:rPr>
      </w:pPr>
      <w:r w:rsidRPr="00BD6021">
        <w:rPr>
          <w:rFonts w:ascii="Tahoma" w:hAnsi="Tahoma" w:cs="Tahoma"/>
          <w:sz w:val="22"/>
          <w:szCs w:val="22"/>
        </w:rPr>
        <w:br w:type="page"/>
      </w:r>
      <w:r w:rsidRPr="00BD6021">
        <w:rPr>
          <w:rFonts w:ascii="Century Gothic" w:hAnsi="Century Gothic" w:cs="Tahoma"/>
          <w:sz w:val="28"/>
          <w:szCs w:val="22"/>
        </w:rPr>
        <w:lastRenderedPageBreak/>
        <w:t xml:space="preserve">Growing in Influence </w:t>
      </w:r>
    </w:p>
    <w:p w14:paraId="2936DDD7" w14:textId="77777777" w:rsidR="00CD665C" w:rsidRPr="00BD6021" w:rsidRDefault="00CD665C">
      <w:pPr>
        <w:rPr>
          <w:rFonts w:ascii="Tahoma" w:hAnsi="Tahoma" w:cs="Tahoma"/>
          <w:sz w:val="22"/>
          <w:szCs w:val="22"/>
        </w:rPr>
      </w:pPr>
    </w:p>
    <w:p w14:paraId="38E9370E" w14:textId="77777777" w:rsidR="00CD665C" w:rsidRPr="006B689E" w:rsidRDefault="00CD665C" w:rsidP="00733690">
      <w:pPr>
        <w:pBdr>
          <w:top w:val="single" w:sz="4" w:space="1" w:color="auto"/>
          <w:left w:val="single" w:sz="4" w:space="4" w:color="auto"/>
          <w:bottom w:val="single" w:sz="4" w:space="1" w:color="auto"/>
          <w:right w:val="single" w:sz="4" w:space="4" w:color="auto"/>
        </w:pBdr>
        <w:rPr>
          <w:rFonts w:ascii="Tahoma" w:hAnsi="Tahoma" w:cs="Tahoma"/>
          <w:b/>
          <w:sz w:val="20"/>
          <w:szCs w:val="20"/>
        </w:rPr>
      </w:pPr>
      <w:r w:rsidRPr="006B689E">
        <w:rPr>
          <w:rFonts w:ascii="Tahoma" w:hAnsi="Tahoma" w:cs="Tahoma"/>
          <w:b/>
          <w:sz w:val="20"/>
          <w:szCs w:val="20"/>
        </w:rPr>
        <w:t>Consider:</w:t>
      </w:r>
    </w:p>
    <w:p w14:paraId="65F1E588" w14:textId="77777777" w:rsidR="00CD665C" w:rsidRPr="006B689E" w:rsidRDefault="00CD665C" w:rsidP="00733690">
      <w:pPr>
        <w:pStyle w:val="ColorfulList-Accent11"/>
        <w:numPr>
          <w:ilvl w:val="0"/>
          <w:numId w:val="5"/>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0"/>
        </w:rPr>
      </w:pPr>
      <w:r w:rsidRPr="006B689E">
        <w:rPr>
          <w:rFonts w:ascii="Tahoma" w:hAnsi="Tahoma" w:cs="Tahoma"/>
          <w:sz w:val="20"/>
          <w:szCs w:val="20"/>
        </w:rPr>
        <w:t>Community Projects</w:t>
      </w:r>
    </w:p>
    <w:p w14:paraId="0BFF7D42" w14:textId="77777777" w:rsidR="00CD665C" w:rsidRPr="006B689E" w:rsidRDefault="00CD665C" w:rsidP="00733690">
      <w:pPr>
        <w:pStyle w:val="ColorfulList-Accent11"/>
        <w:numPr>
          <w:ilvl w:val="0"/>
          <w:numId w:val="5"/>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0"/>
        </w:rPr>
      </w:pPr>
      <w:r w:rsidRPr="006B689E">
        <w:rPr>
          <w:rFonts w:ascii="Tahoma" w:hAnsi="Tahoma" w:cs="Tahoma"/>
          <w:sz w:val="20"/>
          <w:szCs w:val="20"/>
        </w:rPr>
        <w:t xml:space="preserve">Support Church </w:t>
      </w:r>
      <w:r w:rsidRPr="006B689E">
        <w:rPr>
          <w:rFonts w:ascii="Tahoma" w:hAnsi="Tahoma" w:cs="Tahoma"/>
          <w:b/>
          <w:sz w:val="20"/>
          <w:szCs w:val="20"/>
        </w:rPr>
        <w:t xml:space="preserve">and </w:t>
      </w:r>
      <w:r w:rsidRPr="006B689E">
        <w:rPr>
          <w:rFonts w:ascii="Tahoma" w:hAnsi="Tahoma" w:cs="Tahoma"/>
          <w:sz w:val="20"/>
          <w:szCs w:val="20"/>
        </w:rPr>
        <w:t>Community schools</w:t>
      </w:r>
    </w:p>
    <w:p w14:paraId="63750133" w14:textId="77777777" w:rsidR="00CD665C" w:rsidRPr="006B689E" w:rsidRDefault="00CD665C" w:rsidP="00AE15B0">
      <w:pPr>
        <w:pStyle w:val="ColorfulList-Accent11"/>
        <w:numPr>
          <w:ilvl w:val="0"/>
          <w:numId w:val="5"/>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0"/>
        </w:rPr>
      </w:pPr>
      <w:r w:rsidRPr="006B689E">
        <w:rPr>
          <w:rFonts w:ascii="Tahoma" w:hAnsi="Tahoma" w:cs="Tahoma"/>
          <w:sz w:val="20"/>
          <w:szCs w:val="20"/>
        </w:rPr>
        <w:t xml:space="preserve">Challenge injustice and promote </w:t>
      </w:r>
      <w:r w:rsidRPr="006B689E">
        <w:rPr>
          <w:rFonts w:ascii="Tahoma" w:hAnsi="Tahoma" w:cs="Tahoma"/>
          <w:i/>
          <w:sz w:val="20"/>
          <w:szCs w:val="20"/>
        </w:rPr>
        <w:t xml:space="preserve">The Common Good </w:t>
      </w:r>
      <w:r w:rsidR="005B112B" w:rsidRPr="006B689E">
        <w:rPr>
          <w:rFonts w:ascii="Tahoma" w:hAnsi="Tahoma" w:cs="Tahoma"/>
          <w:sz w:val="20"/>
          <w:szCs w:val="20"/>
        </w:rPr>
        <w:t>working with d</w:t>
      </w:r>
      <w:r w:rsidRPr="006B689E">
        <w:rPr>
          <w:rFonts w:ascii="Tahoma" w:hAnsi="Tahoma" w:cs="Tahoma"/>
          <w:sz w:val="20"/>
          <w:szCs w:val="20"/>
        </w:rPr>
        <w:t xml:space="preserve">iocesan </w:t>
      </w:r>
      <w:r w:rsidR="005B112B" w:rsidRPr="006B689E">
        <w:rPr>
          <w:rFonts w:ascii="Tahoma" w:hAnsi="Tahoma" w:cs="Tahoma"/>
          <w:sz w:val="20"/>
          <w:szCs w:val="20"/>
        </w:rPr>
        <w:t>campaigns</w:t>
      </w:r>
      <w:r w:rsidRPr="006B689E">
        <w:rPr>
          <w:rFonts w:ascii="Tahoma" w:hAnsi="Tahoma" w:cs="Tahoma"/>
          <w:sz w:val="20"/>
          <w:szCs w:val="20"/>
        </w:rPr>
        <w:t xml:space="preserve"> and groups such as Christian Aid, Christians Against Poverty, etc.</w:t>
      </w:r>
    </w:p>
    <w:p w14:paraId="1ABBF286" w14:textId="77777777" w:rsidR="00CD665C" w:rsidRPr="006B689E" w:rsidRDefault="00CD665C" w:rsidP="00733690">
      <w:pPr>
        <w:pStyle w:val="ColorfulList-Accent11"/>
        <w:numPr>
          <w:ilvl w:val="0"/>
          <w:numId w:val="7"/>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0"/>
        </w:rPr>
      </w:pPr>
      <w:r w:rsidRPr="006B689E">
        <w:rPr>
          <w:rFonts w:ascii="Tahoma" w:hAnsi="Tahoma" w:cs="Tahoma"/>
          <w:sz w:val="20"/>
          <w:szCs w:val="20"/>
        </w:rPr>
        <w:t>New partnerships with chaplains in schools, hospitals and uniformed groups</w:t>
      </w:r>
    </w:p>
    <w:p w14:paraId="3753AEDC" w14:textId="77777777" w:rsidR="00CD665C" w:rsidRPr="006B689E" w:rsidRDefault="00CD665C" w:rsidP="00733690">
      <w:pPr>
        <w:pStyle w:val="ColorfulList-Accent11"/>
        <w:numPr>
          <w:ilvl w:val="0"/>
          <w:numId w:val="7"/>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0"/>
        </w:rPr>
      </w:pPr>
      <w:r w:rsidRPr="006B689E">
        <w:rPr>
          <w:rFonts w:ascii="Tahoma" w:hAnsi="Tahoma" w:cs="Tahoma"/>
          <w:sz w:val="20"/>
          <w:szCs w:val="20"/>
        </w:rPr>
        <w:t>Promoting inclusion and access for those with visible and hidden disabilities</w:t>
      </w:r>
    </w:p>
    <w:p w14:paraId="2067FFE5" w14:textId="77777777" w:rsidR="00CD665C" w:rsidRPr="006B689E" w:rsidRDefault="00CD665C" w:rsidP="00733690">
      <w:pPr>
        <w:pStyle w:val="ColorfulList-Accent11"/>
        <w:numPr>
          <w:ilvl w:val="0"/>
          <w:numId w:val="7"/>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0"/>
        </w:rPr>
      </w:pPr>
      <w:r w:rsidRPr="006B689E">
        <w:rPr>
          <w:rFonts w:ascii="Tahoma" w:hAnsi="Tahoma" w:cs="Tahoma"/>
          <w:sz w:val="20"/>
          <w:szCs w:val="20"/>
        </w:rPr>
        <w:t>Other:</w:t>
      </w:r>
    </w:p>
    <w:p w14:paraId="50D0C317" w14:textId="77777777" w:rsidR="00CD665C" w:rsidRPr="00BD6021" w:rsidRDefault="00CD665C">
      <w:pPr>
        <w:rPr>
          <w:rFonts w:ascii="Tahoma" w:hAnsi="Tahoma" w:cs="Tahoma"/>
          <w:sz w:val="22"/>
          <w:szCs w:val="22"/>
        </w:rPr>
      </w:pPr>
    </w:p>
    <w:tbl>
      <w:tblPr>
        <w:tblStyle w:val="TableGrid"/>
        <w:tblW w:w="0" w:type="auto"/>
        <w:tblLook w:val="04A0" w:firstRow="1" w:lastRow="0" w:firstColumn="1" w:lastColumn="0" w:noHBand="0" w:noVBand="1"/>
      </w:tblPr>
      <w:tblGrid>
        <w:gridCol w:w="10450"/>
      </w:tblGrid>
      <w:tr w:rsidR="00733690" w14:paraId="6DB1D51E" w14:textId="77777777" w:rsidTr="0052418A">
        <w:tc>
          <w:tcPr>
            <w:tcW w:w="10450" w:type="dxa"/>
            <w:shd w:val="clear" w:color="auto" w:fill="000000" w:themeFill="text1"/>
          </w:tcPr>
          <w:p w14:paraId="73D92D75" w14:textId="77777777" w:rsidR="00733690" w:rsidRDefault="00733690" w:rsidP="0052418A">
            <w:pPr>
              <w:rPr>
                <w:rFonts w:ascii="Tahoma" w:hAnsi="Tahoma" w:cs="Tahoma"/>
                <w:sz w:val="22"/>
                <w:szCs w:val="22"/>
              </w:rPr>
            </w:pPr>
            <w:r>
              <w:rPr>
                <w:rFonts w:ascii="Tahoma" w:hAnsi="Tahoma" w:cs="Tahoma"/>
                <w:b/>
                <w:sz w:val="22"/>
                <w:szCs w:val="22"/>
              </w:rPr>
              <w:t>What we do now:</w:t>
            </w:r>
          </w:p>
        </w:tc>
      </w:tr>
      <w:tr w:rsidR="00733690" w14:paraId="5DB9ECB4" w14:textId="77777777" w:rsidTr="0052418A">
        <w:tc>
          <w:tcPr>
            <w:tcW w:w="10450" w:type="dxa"/>
          </w:tcPr>
          <w:p w14:paraId="5A49C43A" w14:textId="77777777" w:rsidR="00733690" w:rsidRDefault="00733690" w:rsidP="0052418A">
            <w:pPr>
              <w:rPr>
                <w:rFonts w:ascii="Tahoma" w:hAnsi="Tahoma" w:cs="Tahoma"/>
                <w:sz w:val="22"/>
                <w:szCs w:val="22"/>
              </w:rPr>
            </w:pPr>
          </w:p>
          <w:p w14:paraId="5AF9C74D" w14:textId="77777777" w:rsidR="005B112B" w:rsidRDefault="005B112B" w:rsidP="0052418A">
            <w:pPr>
              <w:rPr>
                <w:rFonts w:ascii="Tahoma" w:hAnsi="Tahoma" w:cs="Tahoma"/>
                <w:sz w:val="22"/>
                <w:szCs w:val="22"/>
              </w:rPr>
            </w:pPr>
          </w:p>
          <w:p w14:paraId="3B5FB3D5" w14:textId="77777777" w:rsidR="0066714F" w:rsidRDefault="0066714F" w:rsidP="0052418A">
            <w:pPr>
              <w:rPr>
                <w:rFonts w:ascii="Tahoma" w:hAnsi="Tahoma" w:cs="Tahoma"/>
                <w:sz w:val="22"/>
                <w:szCs w:val="22"/>
              </w:rPr>
            </w:pPr>
          </w:p>
          <w:p w14:paraId="6182CA91" w14:textId="77777777" w:rsidR="0066714F" w:rsidRDefault="0066714F" w:rsidP="0052418A">
            <w:pPr>
              <w:rPr>
                <w:rFonts w:ascii="Tahoma" w:hAnsi="Tahoma" w:cs="Tahoma"/>
                <w:sz w:val="22"/>
                <w:szCs w:val="22"/>
              </w:rPr>
            </w:pPr>
          </w:p>
          <w:p w14:paraId="71A214DC" w14:textId="77777777" w:rsidR="0066714F" w:rsidRDefault="0066714F" w:rsidP="0052418A">
            <w:pPr>
              <w:rPr>
                <w:rFonts w:ascii="Tahoma" w:hAnsi="Tahoma" w:cs="Tahoma"/>
                <w:sz w:val="22"/>
                <w:szCs w:val="22"/>
              </w:rPr>
            </w:pPr>
          </w:p>
          <w:p w14:paraId="7207233F" w14:textId="77777777" w:rsidR="00733690" w:rsidRDefault="00733690" w:rsidP="0052418A">
            <w:pPr>
              <w:rPr>
                <w:rFonts w:ascii="Tahoma" w:hAnsi="Tahoma" w:cs="Tahoma"/>
                <w:sz w:val="22"/>
                <w:szCs w:val="22"/>
              </w:rPr>
            </w:pPr>
          </w:p>
          <w:p w14:paraId="16E01450" w14:textId="77777777" w:rsidR="00733690" w:rsidRDefault="00733690" w:rsidP="0052418A">
            <w:pPr>
              <w:rPr>
                <w:rFonts w:ascii="Tahoma" w:hAnsi="Tahoma" w:cs="Tahoma"/>
                <w:sz w:val="22"/>
                <w:szCs w:val="22"/>
              </w:rPr>
            </w:pPr>
          </w:p>
          <w:p w14:paraId="2D77EE3F" w14:textId="77777777" w:rsidR="00733690" w:rsidRDefault="00733690" w:rsidP="0052418A">
            <w:pPr>
              <w:rPr>
                <w:rFonts w:ascii="Tahoma" w:hAnsi="Tahoma" w:cs="Tahoma"/>
                <w:sz w:val="22"/>
                <w:szCs w:val="22"/>
              </w:rPr>
            </w:pPr>
          </w:p>
          <w:p w14:paraId="6CFBAEAA" w14:textId="77777777" w:rsidR="00733690" w:rsidRDefault="00733690" w:rsidP="0052418A">
            <w:pPr>
              <w:rPr>
                <w:rFonts w:ascii="Tahoma" w:hAnsi="Tahoma" w:cs="Tahoma"/>
                <w:sz w:val="22"/>
                <w:szCs w:val="22"/>
              </w:rPr>
            </w:pPr>
          </w:p>
          <w:p w14:paraId="0E68B06A" w14:textId="77777777" w:rsidR="00733690" w:rsidRDefault="00733690" w:rsidP="0052418A">
            <w:pPr>
              <w:rPr>
                <w:rFonts w:ascii="Tahoma" w:hAnsi="Tahoma" w:cs="Tahoma"/>
                <w:sz w:val="22"/>
                <w:szCs w:val="22"/>
              </w:rPr>
            </w:pPr>
          </w:p>
          <w:p w14:paraId="61448156" w14:textId="77777777" w:rsidR="0066714F" w:rsidRDefault="0066714F" w:rsidP="0052418A">
            <w:pPr>
              <w:rPr>
                <w:rFonts w:ascii="Tahoma" w:hAnsi="Tahoma" w:cs="Tahoma"/>
                <w:sz w:val="22"/>
                <w:szCs w:val="22"/>
              </w:rPr>
            </w:pPr>
          </w:p>
          <w:p w14:paraId="1C22AE3D" w14:textId="77777777" w:rsidR="00733690" w:rsidRDefault="00733690" w:rsidP="0052418A">
            <w:pPr>
              <w:rPr>
                <w:rFonts w:ascii="Tahoma" w:hAnsi="Tahoma" w:cs="Tahoma"/>
                <w:sz w:val="22"/>
                <w:szCs w:val="22"/>
              </w:rPr>
            </w:pPr>
          </w:p>
          <w:p w14:paraId="79832682" w14:textId="77777777" w:rsidR="005B112B" w:rsidRDefault="005B112B" w:rsidP="0052418A">
            <w:pPr>
              <w:rPr>
                <w:rFonts w:ascii="Tahoma" w:hAnsi="Tahoma" w:cs="Tahoma"/>
                <w:sz w:val="22"/>
                <w:szCs w:val="22"/>
              </w:rPr>
            </w:pPr>
          </w:p>
          <w:p w14:paraId="37694CF4" w14:textId="77777777" w:rsidR="00733690" w:rsidRDefault="00733690" w:rsidP="0052418A">
            <w:pPr>
              <w:rPr>
                <w:rFonts w:ascii="Tahoma" w:hAnsi="Tahoma" w:cs="Tahoma"/>
                <w:sz w:val="22"/>
                <w:szCs w:val="22"/>
              </w:rPr>
            </w:pPr>
          </w:p>
        </w:tc>
      </w:tr>
      <w:tr w:rsidR="00733690" w14:paraId="51D3280F" w14:textId="77777777" w:rsidTr="0052418A">
        <w:tc>
          <w:tcPr>
            <w:tcW w:w="10450" w:type="dxa"/>
            <w:shd w:val="clear" w:color="auto" w:fill="000000" w:themeFill="text1"/>
          </w:tcPr>
          <w:p w14:paraId="40BA9AD8" w14:textId="77777777" w:rsidR="00733690" w:rsidRPr="00F12FBE" w:rsidRDefault="00733690" w:rsidP="0052418A">
            <w:pPr>
              <w:rPr>
                <w:rFonts w:ascii="Tahoma" w:hAnsi="Tahoma" w:cs="Tahoma"/>
                <w:b/>
                <w:sz w:val="22"/>
                <w:szCs w:val="22"/>
              </w:rPr>
            </w:pPr>
            <w:proofErr w:type="gramStart"/>
            <w:r w:rsidRPr="00BD6021">
              <w:rPr>
                <w:rFonts w:ascii="Tahoma" w:hAnsi="Tahoma" w:cs="Tahoma"/>
                <w:b/>
                <w:sz w:val="22"/>
                <w:szCs w:val="22"/>
              </w:rPr>
              <w:t>Plans for the future</w:t>
            </w:r>
            <w:proofErr w:type="gramEnd"/>
            <w:r w:rsidRPr="00BD6021">
              <w:rPr>
                <w:rFonts w:ascii="Tahoma" w:hAnsi="Tahoma" w:cs="Tahoma"/>
                <w:b/>
                <w:sz w:val="22"/>
                <w:szCs w:val="22"/>
              </w:rPr>
              <w:t>, with timescale:</w:t>
            </w:r>
          </w:p>
        </w:tc>
      </w:tr>
      <w:tr w:rsidR="00733690" w14:paraId="401E461B" w14:textId="77777777" w:rsidTr="0052418A">
        <w:tc>
          <w:tcPr>
            <w:tcW w:w="10450" w:type="dxa"/>
          </w:tcPr>
          <w:p w14:paraId="2CB4AE41" w14:textId="77777777" w:rsidR="00733690" w:rsidRDefault="00733690" w:rsidP="0052418A">
            <w:pPr>
              <w:rPr>
                <w:rFonts w:ascii="Tahoma" w:hAnsi="Tahoma" w:cs="Tahoma"/>
                <w:sz w:val="22"/>
                <w:szCs w:val="22"/>
              </w:rPr>
            </w:pPr>
          </w:p>
          <w:p w14:paraId="2A8DAF2F" w14:textId="77777777" w:rsidR="005B112B" w:rsidRDefault="005B112B" w:rsidP="0052418A">
            <w:pPr>
              <w:rPr>
                <w:rFonts w:ascii="Tahoma" w:hAnsi="Tahoma" w:cs="Tahoma"/>
                <w:sz w:val="22"/>
                <w:szCs w:val="22"/>
              </w:rPr>
            </w:pPr>
          </w:p>
          <w:p w14:paraId="18866110" w14:textId="77777777" w:rsidR="0066714F" w:rsidRDefault="0066714F" w:rsidP="0052418A">
            <w:pPr>
              <w:rPr>
                <w:rFonts w:ascii="Tahoma" w:hAnsi="Tahoma" w:cs="Tahoma"/>
                <w:sz w:val="22"/>
                <w:szCs w:val="22"/>
              </w:rPr>
            </w:pPr>
          </w:p>
          <w:p w14:paraId="7646651F" w14:textId="77777777" w:rsidR="0066714F" w:rsidRDefault="0066714F" w:rsidP="0052418A">
            <w:pPr>
              <w:rPr>
                <w:rFonts w:ascii="Tahoma" w:hAnsi="Tahoma" w:cs="Tahoma"/>
                <w:sz w:val="22"/>
                <w:szCs w:val="22"/>
              </w:rPr>
            </w:pPr>
          </w:p>
          <w:p w14:paraId="05A24CF4" w14:textId="77777777" w:rsidR="0066714F" w:rsidRDefault="0066714F" w:rsidP="0052418A">
            <w:pPr>
              <w:rPr>
                <w:rFonts w:ascii="Tahoma" w:hAnsi="Tahoma" w:cs="Tahoma"/>
                <w:sz w:val="22"/>
                <w:szCs w:val="22"/>
              </w:rPr>
            </w:pPr>
          </w:p>
          <w:p w14:paraId="3E6ED554" w14:textId="77777777" w:rsidR="00733690" w:rsidRDefault="00733690" w:rsidP="0052418A">
            <w:pPr>
              <w:rPr>
                <w:rFonts w:ascii="Tahoma" w:hAnsi="Tahoma" w:cs="Tahoma"/>
                <w:sz w:val="22"/>
                <w:szCs w:val="22"/>
              </w:rPr>
            </w:pPr>
          </w:p>
          <w:p w14:paraId="3CFAC332" w14:textId="77777777" w:rsidR="00733690" w:rsidRDefault="00733690" w:rsidP="0052418A">
            <w:pPr>
              <w:rPr>
                <w:rFonts w:ascii="Tahoma" w:hAnsi="Tahoma" w:cs="Tahoma"/>
                <w:sz w:val="22"/>
                <w:szCs w:val="22"/>
              </w:rPr>
            </w:pPr>
          </w:p>
          <w:p w14:paraId="7B1F1A2B" w14:textId="77777777" w:rsidR="00733690" w:rsidRDefault="00733690" w:rsidP="0052418A">
            <w:pPr>
              <w:rPr>
                <w:rFonts w:ascii="Tahoma" w:hAnsi="Tahoma" w:cs="Tahoma"/>
                <w:sz w:val="22"/>
                <w:szCs w:val="22"/>
              </w:rPr>
            </w:pPr>
          </w:p>
          <w:p w14:paraId="733BEEFC" w14:textId="77777777" w:rsidR="0066714F" w:rsidRDefault="0066714F" w:rsidP="0052418A">
            <w:pPr>
              <w:rPr>
                <w:rFonts w:ascii="Tahoma" w:hAnsi="Tahoma" w:cs="Tahoma"/>
                <w:sz w:val="22"/>
                <w:szCs w:val="22"/>
              </w:rPr>
            </w:pPr>
          </w:p>
          <w:p w14:paraId="5D4C340E" w14:textId="77777777" w:rsidR="00733690" w:rsidRDefault="00733690" w:rsidP="0052418A">
            <w:pPr>
              <w:rPr>
                <w:rFonts w:ascii="Tahoma" w:hAnsi="Tahoma" w:cs="Tahoma"/>
                <w:sz w:val="22"/>
                <w:szCs w:val="22"/>
              </w:rPr>
            </w:pPr>
          </w:p>
          <w:p w14:paraId="4F75D653" w14:textId="77777777" w:rsidR="005B112B" w:rsidRDefault="005B112B" w:rsidP="0052418A">
            <w:pPr>
              <w:rPr>
                <w:rFonts w:ascii="Tahoma" w:hAnsi="Tahoma" w:cs="Tahoma"/>
                <w:sz w:val="22"/>
                <w:szCs w:val="22"/>
              </w:rPr>
            </w:pPr>
          </w:p>
          <w:p w14:paraId="76AC14CD" w14:textId="77777777" w:rsidR="00733690" w:rsidRDefault="00733690" w:rsidP="0052418A">
            <w:pPr>
              <w:rPr>
                <w:rFonts w:ascii="Tahoma" w:hAnsi="Tahoma" w:cs="Tahoma"/>
                <w:sz w:val="22"/>
                <w:szCs w:val="22"/>
              </w:rPr>
            </w:pPr>
          </w:p>
          <w:p w14:paraId="42A6F6D5" w14:textId="77777777" w:rsidR="00733690" w:rsidRDefault="00733690" w:rsidP="0052418A">
            <w:pPr>
              <w:rPr>
                <w:rFonts w:ascii="Tahoma" w:hAnsi="Tahoma" w:cs="Tahoma"/>
                <w:sz w:val="22"/>
                <w:szCs w:val="22"/>
              </w:rPr>
            </w:pPr>
          </w:p>
          <w:p w14:paraId="1A5814AF" w14:textId="77777777" w:rsidR="00733690" w:rsidRDefault="00733690" w:rsidP="0052418A">
            <w:pPr>
              <w:rPr>
                <w:rFonts w:ascii="Tahoma" w:hAnsi="Tahoma" w:cs="Tahoma"/>
                <w:sz w:val="22"/>
                <w:szCs w:val="22"/>
              </w:rPr>
            </w:pPr>
          </w:p>
        </w:tc>
      </w:tr>
      <w:tr w:rsidR="00733690" w14:paraId="5CBCE45B" w14:textId="77777777" w:rsidTr="0052418A">
        <w:tc>
          <w:tcPr>
            <w:tcW w:w="10450" w:type="dxa"/>
            <w:shd w:val="clear" w:color="auto" w:fill="000000" w:themeFill="text1"/>
          </w:tcPr>
          <w:p w14:paraId="64744D0D" w14:textId="77777777" w:rsidR="00733690" w:rsidRDefault="00733690" w:rsidP="0052418A">
            <w:pPr>
              <w:rPr>
                <w:rFonts w:ascii="Tahoma" w:hAnsi="Tahoma" w:cs="Tahoma"/>
                <w:sz w:val="22"/>
                <w:szCs w:val="22"/>
              </w:rPr>
            </w:pPr>
            <w:r w:rsidRPr="00BD6021">
              <w:rPr>
                <w:rFonts w:ascii="Tahoma" w:hAnsi="Tahoma" w:cs="Tahoma"/>
                <w:b/>
                <w:sz w:val="22"/>
                <w:szCs w:val="22"/>
              </w:rPr>
              <w:t>Extra resources needed and cost:</w:t>
            </w:r>
          </w:p>
        </w:tc>
      </w:tr>
      <w:tr w:rsidR="00733690" w14:paraId="2B92AD2A" w14:textId="77777777" w:rsidTr="0052418A">
        <w:tc>
          <w:tcPr>
            <w:tcW w:w="10450" w:type="dxa"/>
          </w:tcPr>
          <w:p w14:paraId="559161D5" w14:textId="77777777" w:rsidR="00733690" w:rsidRDefault="00733690" w:rsidP="0052418A">
            <w:pPr>
              <w:rPr>
                <w:rFonts w:ascii="Tahoma" w:hAnsi="Tahoma" w:cs="Tahoma"/>
                <w:sz w:val="22"/>
                <w:szCs w:val="22"/>
              </w:rPr>
            </w:pPr>
          </w:p>
          <w:p w14:paraId="4562FC00" w14:textId="77777777" w:rsidR="005B112B" w:rsidRDefault="005B112B" w:rsidP="0052418A">
            <w:pPr>
              <w:rPr>
                <w:rFonts w:ascii="Tahoma" w:hAnsi="Tahoma" w:cs="Tahoma"/>
                <w:sz w:val="22"/>
                <w:szCs w:val="22"/>
              </w:rPr>
            </w:pPr>
          </w:p>
          <w:p w14:paraId="016A5AC1" w14:textId="77777777" w:rsidR="0066714F" w:rsidRDefault="0066714F" w:rsidP="0052418A">
            <w:pPr>
              <w:rPr>
                <w:rFonts w:ascii="Tahoma" w:hAnsi="Tahoma" w:cs="Tahoma"/>
                <w:sz w:val="22"/>
                <w:szCs w:val="22"/>
              </w:rPr>
            </w:pPr>
          </w:p>
          <w:p w14:paraId="68284DEA" w14:textId="77777777" w:rsidR="0066714F" w:rsidRDefault="0066714F" w:rsidP="0052418A">
            <w:pPr>
              <w:rPr>
                <w:rFonts w:ascii="Tahoma" w:hAnsi="Tahoma" w:cs="Tahoma"/>
                <w:sz w:val="22"/>
                <w:szCs w:val="22"/>
              </w:rPr>
            </w:pPr>
          </w:p>
          <w:p w14:paraId="6D4205DD" w14:textId="77777777" w:rsidR="0066714F" w:rsidRDefault="0066714F" w:rsidP="0052418A">
            <w:pPr>
              <w:rPr>
                <w:rFonts w:ascii="Tahoma" w:hAnsi="Tahoma" w:cs="Tahoma"/>
                <w:sz w:val="22"/>
                <w:szCs w:val="22"/>
              </w:rPr>
            </w:pPr>
          </w:p>
          <w:p w14:paraId="18E7DE42" w14:textId="77777777" w:rsidR="0066714F" w:rsidRDefault="0066714F" w:rsidP="0052418A">
            <w:pPr>
              <w:rPr>
                <w:rFonts w:ascii="Tahoma" w:hAnsi="Tahoma" w:cs="Tahoma"/>
                <w:sz w:val="22"/>
                <w:szCs w:val="22"/>
              </w:rPr>
            </w:pPr>
          </w:p>
          <w:p w14:paraId="12463DE8" w14:textId="77777777" w:rsidR="00733690" w:rsidRDefault="00733690" w:rsidP="0052418A">
            <w:pPr>
              <w:rPr>
                <w:rFonts w:ascii="Tahoma" w:hAnsi="Tahoma" w:cs="Tahoma"/>
                <w:sz w:val="22"/>
                <w:szCs w:val="22"/>
              </w:rPr>
            </w:pPr>
          </w:p>
          <w:p w14:paraId="2BC19C0A" w14:textId="77777777" w:rsidR="00733690" w:rsidRDefault="00733690" w:rsidP="0052418A">
            <w:pPr>
              <w:rPr>
                <w:rFonts w:ascii="Tahoma" w:hAnsi="Tahoma" w:cs="Tahoma"/>
                <w:sz w:val="22"/>
                <w:szCs w:val="22"/>
              </w:rPr>
            </w:pPr>
          </w:p>
          <w:p w14:paraId="3D8BEC4C" w14:textId="77777777" w:rsidR="00733690" w:rsidRDefault="00733690" w:rsidP="0052418A">
            <w:pPr>
              <w:rPr>
                <w:rFonts w:ascii="Tahoma" w:hAnsi="Tahoma" w:cs="Tahoma"/>
                <w:sz w:val="22"/>
                <w:szCs w:val="22"/>
              </w:rPr>
            </w:pPr>
          </w:p>
          <w:p w14:paraId="3BF4F015" w14:textId="77777777" w:rsidR="00733690" w:rsidRDefault="00733690" w:rsidP="0052418A">
            <w:pPr>
              <w:rPr>
                <w:rFonts w:ascii="Tahoma" w:hAnsi="Tahoma" w:cs="Tahoma"/>
                <w:sz w:val="22"/>
                <w:szCs w:val="22"/>
              </w:rPr>
            </w:pPr>
          </w:p>
          <w:p w14:paraId="3EAB329E" w14:textId="77777777" w:rsidR="00733690" w:rsidRDefault="00733690" w:rsidP="0052418A">
            <w:pPr>
              <w:rPr>
                <w:rFonts w:ascii="Tahoma" w:hAnsi="Tahoma" w:cs="Tahoma"/>
                <w:sz w:val="22"/>
                <w:szCs w:val="22"/>
              </w:rPr>
            </w:pPr>
          </w:p>
          <w:p w14:paraId="48C19AD5" w14:textId="77777777" w:rsidR="00733690" w:rsidRDefault="00733690" w:rsidP="0052418A">
            <w:pPr>
              <w:rPr>
                <w:rFonts w:ascii="Tahoma" w:hAnsi="Tahoma" w:cs="Tahoma"/>
                <w:sz w:val="22"/>
                <w:szCs w:val="22"/>
              </w:rPr>
            </w:pPr>
          </w:p>
          <w:p w14:paraId="465DC980" w14:textId="77777777" w:rsidR="005B112B" w:rsidRDefault="005B112B" w:rsidP="0052418A">
            <w:pPr>
              <w:rPr>
                <w:rFonts w:ascii="Tahoma" w:hAnsi="Tahoma" w:cs="Tahoma"/>
                <w:sz w:val="22"/>
                <w:szCs w:val="22"/>
              </w:rPr>
            </w:pPr>
          </w:p>
          <w:p w14:paraId="17081177" w14:textId="77777777" w:rsidR="00733690" w:rsidRDefault="00733690" w:rsidP="0052418A">
            <w:pPr>
              <w:rPr>
                <w:rFonts w:ascii="Tahoma" w:hAnsi="Tahoma" w:cs="Tahoma"/>
                <w:sz w:val="22"/>
                <w:szCs w:val="22"/>
              </w:rPr>
            </w:pPr>
          </w:p>
        </w:tc>
      </w:tr>
    </w:tbl>
    <w:p w14:paraId="350A012B" w14:textId="77777777" w:rsidR="00CD665C" w:rsidRPr="00BD6021" w:rsidRDefault="00CD665C" w:rsidP="00B926B5">
      <w:pPr>
        <w:rPr>
          <w:rFonts w:ascii="Century Gothic" w:eastAsia="Times New Roman" w:hAnsi="Century Gothic" w:cs="Tahoma"/>
          <w:b/>
          <w:sz w:val="22"/>
          <w:szCs w:val="22"/>
          <w:lang w:eastAsia="en-GB"/>
        </w:rPr>
      </w:pPr>
      <w:r w:rsidRPr="00BD6021">
        <w:rPr>
          <w:rFonts w:ascii="Tahoma" w:hAnsi="Tahoma" w:cs="Tahoma"/>
          <w:sz w:val="22"/>
          <w:szCs w:val="22"/>
        </w:rPr>
        <w:br w:type="page"/>
      </w:r>
      <w:r w:rsidRPr="00BD6021">
        <w:rPr>
          <w:rFonts w:ascii="Century Gothic" w:hAnsi="Century Gothic" w:cs="Tahoma"/>
          <w:b/>
          <w:sz w:val="28"/>
          <w:szCs w:val="22"/>
        </w:rPr>
        <w:lastRenderedPageBreak/>
        <w:t>Growing in Number</w:t>
      </w:r>
    </w:p>
    <w:p w14:paraId="5BDBB173" w14:textId="77777777" w:rsidR="00CD665C" w:rsidRPr="00BD6021" w:rsidRDefault="00CD665C">
      <w:pPr>
        <w:rPr>
          <w:rFonts w:ascii="Tahoma" w:hAnsi="Tahoma" w:cs="Tahoma"/>
          <w:sz w:val="22"/>
          <w:szCs w:val="22"/>
        </w:rPr>
      </w:pPr>
    </w:p>
    <w:p w14:paraId="16337906" w14:textId="77777777" w:rsidR="00CD665C" w:rsidRPr="006B689E" w:rsidRDefault="00CD665C" w:rsidP="0083798C">
      <w:pPr>
        <w:pBdr>
          <w:top w:val="single" w:sz="4" w:space="1" w:color="auto"/>
          <w:left w:val="single" w:sz="4" w:space="4" w:color="auto"/>
          <w:bottom w:val="single" w:sz="4" w:space="1" w:color="auto"/>
          <w:right w:val="single" w:sz="4" w:space="4" w:color="auto"/>
        </w:pBdr>
        <w:rPr>
          <w:rFonts w:ascii="Tahoma" w:hAnsi="Tahoma" w:cs="Tahoma"/>
          <w:b/>
          <w:sz w:val="20"/>
          <w:szCs w:val="20"/>
        </w:rPr>
      </w:pPr>
      <w:r w:rsidRPr="006B689E">
        <w:rPr>
          <w:rFonts w:ascii="Tahoma" w:hAnsi="Tahoma" w:cs="Tahoma"/>
          <w:b/>
          <w:sz w:val="20"/>
          <w:szCs w:val="20"/>
        </w:rPr>
        <w:t>Consider:</w:t>
      </w:r>
    </w:p>
    <w:p w14:paraId="4FB69267" w14:textId="77777777" w:rsidR="00CD665C" w:rsidRPr="006B689E" w:rsidRDefault="00CD665C" w:rsidP="0083798C">
      <w:pPr>
        <w:pStyle w:val="ColorfulList-Accent11"/>
        <w:numPr>
          <w:ilvl w:val="0"/>
          <w:numId w:val="4"/>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0"/>
        </w:rPr>
      </w:pPr>
      <w:r w:rsidRPr="006B689E">
        <w:rPr>
          <w:rFonts w:ascii="Tahoma" w:hAnsi="Tahoma" w:cs="Tahoma"/>
          <w:sz w:val="20"/>
          <w:szCs w:val="20"/>
        </w:rPr>
        <w:t>Reverse fall in attendance</w:t>
      </w:r>
    </w:p>
    <w:p w14:paraId="2A1B4E3D" w14:textId="77777777" w:rsidR="00CD665C" w:rsidRPr="006B689E" w:rsidRDefault="00CD665C" w:rsidP="0083798C">
      <w:pPr>
        <w:pStyle w:val="ColorfulList-Accent11"/>
        <w:numPr>
          <w:ilvl w:val="0"/>
          <w:numId w:val="4"/>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0"/>
        </w:rPr>
      </w:pPr>
      <w:r w:rsidRPr="006B689E">
        <w:rPr>
          <w:rFonts w:ascii="Tahoma" w:hAnsi="Tahoma" w:cs="Tahoma"/>
          <w:sz w:val="20"/>
          <w:szCs w:val="20"/>
        </w:rPr>
        <w:t>Reverse fall in electoral roll</w:t>
      </w:r>
    </w:p>
    <w:p w14:paraId="7495454F" w14:textId="77777777" w:rsidR="00CD665C" w:rsidRPr="006B689E" w:rsidRDefault="008E7220" w:rsidP="0083798C">
      <w:pPr>
        <w:pStyle w:val="ColorfulList-Accent11"/>
        <w:numPr>
          <w:ilvl w:val="0"/>
          <w:numId w:val="4"/>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0"/>
        </w:rPr>
      </w:pPr>
      <w:r w:rsidRPr="006B689E">
        <w:rPr>
          <w:rFonts w:ascii="Tahoma" w:hAnsi="Tahoma" w:cs="Tahoma"/>
          <w:sz w:val="20"/>
          <w:szCs w:val="20"/>
        </w:rPr>
        <w:t>Fresh Expressions of church</w:t>
      </w:r>
    </w:p>
    <w:p w14:paraId="1D90EF06" w14:textId="77777777" w:rsidR="00CD665C" w:rsidRPr="006B689E" w:rsidRDefault="00CD665C" w:rsidP="0083798C">
      <w:pPr>
        <w:pStyle w:val="ColorfulList-Accent11"/>
        <w:numPr>
          <w:ilvl w:val="0"/>
          <w:numId w:val="4"/>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0"/>
        </w:rPr>
      </w:pPr>
      <w:r w:rsidRPr="006B689E">
        <w:rPr>
          <w:rFonts w:ascii="Tahoma" w:hAnsi="Tahoma" w:cs="Tahoma"/>
          <w:sz w:val="20"/>
          <w:szCs w:val="20"/>
        </w:rPr>
        <w:t>Christian communities and new housing</w:t>
      </w:r>
    </w:p>
    <w:p w14:paraId="5C2E6E74" w14:textId="77777777" w:rsidR="00CD665C" w:rsidRPr="006B689E" w:rsidRDefault="00CD665C" w:rsidP="0083798C">
      <w:pPr>
        <w:pStyle w:val="ColorfulList-Accent11"/>
        <w:numPr>
          <w:ilvl w:val="0"/>
          <w:numId w:val="4"/>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0"/>
        </w:rPr>
      </w:pPr>
      <w:r w:rsidRPr="006B689E">
        <w:rPr>
          <w:rFonts w:ascii="Tahoma" w:hAnsi="Tahoma" w:cs="Tahoma"/>
          <w:sz w:val="20"/>
          <w:szCs w:val="20"/>
        </w:rPr>
        <w:t xml:space="preserve">Occasional Offices:  </w:t>
      </w:r>
      <w:r w:rsidR="006D190B">
        <w:rPr>
          <w:rFonts w:ascii="Tahoma" w:hAnsi="Tahoma" w:cs="Tahoma"/>
          <w:sz w:val="20"/>
          <w:szCs w:val="20"/>
        </w:rPr>
        <w:t>Weddings and Funerals</w:t>
      </w:r>
      <w:r w:rsidRPr="006B689E">
        <w:rPr>
          <w:rFonts w:ascii="Tahoma" w:hAnsi="Tahoma" w:cs="Tahoma"/>
          <w:sz w:val="20"/>
          <w:szCs w:val="20"/>
        </w:rPr>
        <w:t xml:space="preserve"> – use resources from Church of England Life Events website www.churchsupporthub.org</w:t>
      </w:r>
    </w:p>
    <w:p w14:paraId="7C503799" w14:textId="77777777" w:rsidR="00CD665C" w:rsidRPr="006B689E" w:rsidRDefault="00CD665C" w:rsidP="0083798C">
      <w:pPr>
        <w:pStyle w:val="ColorfulList-Accent11"/>
        <w:numPr>
          <w:ilvl w:val="0"/>
          <w:numId w:val="4"/>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0"/>
        </w:rPr>
      </w:pPr>
      <w:r w:rsidRPr="006B689E">
        <w:rPr>
          <w:rFonts w:ascii="Tahoma" w:hAnsi="Tahoma" w:cs="Tahoma"/>
          <w:sz w:val="20"/>
          <w:szCs w:val="20"/>
        </w:rPr>
        <w:t>Other:</w:t>
      </w:r>
    </w:p>
    <w:p w14:paraId="2C71D228" w14:textId="77777777" w:rsidR="00CD665C" w:rsidRPr="00BD6021" w:rsidRDefault="00CD665C">
      <w:pPr>
        <w:rPr>
          <w:rFonts w:ascii="Tahoma" w:hAnsi="Tahoma" w:cs="Tahoma"/>
          <w:sz w:val="22"/>
          <w:szCs w:val="22"/>
        </w:rPr>
      </w:pPr>
    </w:p>
    <w:tbl>
      <w:tblPr>
        <w:tblStyle w:val="TableGrid"/>
        <w:tblW w:w="0" w:type="auto"/>
        <w:tblLook w:val="04A0" w:firstRow="1" w:lastRow="0" w:firstColumn="1" w:lastColumn="0" w:noHBand="0" w:noVBand="1"/>
      </w:tblPr>
      <w:tblGrid>
        <w:gridCol w:w="10450"/>
      </w:tblGrid>
      <w:tr w:rsidR="008E7220" w14:paraId="5809AC94" w14:textId="77777777" w:rsidTr="0052418A">
        <w:tc>
          <w:tcPr>
            <w:tcW w:w="10450" w:type="dxa"/>
            <w:shd w:val="clear" w:color="auto" w:fill="000000" w:themeFill="text1"/>
          </w:tcPr>
          <w:p w14:paraId="25981FD3" w14:textId="77777777" w:rsidR="008E7220" w:rsidRDefault="008E7220" w:rsidP="0052418A">
            <w:pPr>
              <w:rPr>
                <w:rFonts w:ascii="Tahoma" w:hAnsi="Tahoma" w:cs="Tahoma"/>
                <w:sz w:val="22"/>
                <w:szCs w:val="22"/>
              </w:rPr>
            </w:pPr>
            <w:r>
              <w:rPr>
                <w:rFonts w:ascii="Tahoma" w:hAnsi="Tahoma" w:cs="Tahoma"/>
                <w:b/>
                <w:sz w:val="22"/>
                <w:szCs w:val="22"/>
              </w:rPr>
              <w:t>What we do now:</w:t>
            </w:r>
          </w:p>
        </w:tc>
      </w:tr>
      <w:tr w:rsidR="008E7220" w14:paraId="0695DFDE" w14:textId="77777777" w:rsidTr="0052418A">
        <w:tc>
          <w:tcPr>
            <w:tcW w:w="10450" w:type="dxa"/>
          </w:tcPr>
          <w:p w14:paraId="062E9C2F" w14:textId="77777777" w:rsidR="008E7220" w:rsidRDefault="008E7220" w:rsidP="0052418A">
            <w:pPr>
              <w:rPr>
                <w:rFonts w:ascii="Tahoma" w:hAnsi="Tahoma" w:cs="Tahoma"/>
                <w:sz w:val="22"/>
                <w:szCs w:val="22"/>
              </w:rPr>
            </w:pPr>
          </w:p>
          <w:p w14:paraId="452A7890" w14:textId="77777777" w:rsidR="008E7220" w:rsidRDefault="008E7220" w:rsidP="0052418A">
            <w:pPr>
              <w:rPr>
                <w:rFonts w:ascii="Tahoma" w:hAnsi="Tahoma" w:cs="Tahoma"/>
                <w:sz w:val="22"/>
                <w:szCs w:val="22"/>
              </w:rPr>
            </w:pPr>
          </w:p>
          <w:p w14:paraId="095FFCB7" w14:textId="77777777" w:rsidR="008E7220" w:rsidRDefault="008E7220" w:rsidP="0052418A">
            <w:pPr>
              <w:rPr>
                <w:rFonts w:ascii="Tahoma" w:hAnsi="Tahoma" w:cs="Tahoma"/>
                <w:sz w:val="22"/>
                <w:szCs w:val="22"/>
              </w:rPr>
            </w:pPr>
          </w:p>
          <w:p w14:paraId="426EA823" w14:textId="77777777" w:rsidR="0066714F" w:rsidRDefault="0066714F" w:rsidP="0052418A">
            <w:pPr>
              <w:rPr>
                <w:rFonts w:ascii="Tahoma" w:hAnsi="Tahoma" w:cs="Tahoma"/>
                <w:sz w:val="22"/>
                <w:szCs w:val="22"/>
              </w:rPr>
            </w:pPr>
          </w:p>
          <w:p w14:paraId="2A350E46" w14:textId="77777777" w:rsidR="0066714F" w:rsidRDefault="0066714F" w:rsidP="0052418A">
            <w:pPr>
              <w:rPr>
                <w:rFonts w:ascii="Tahoma" w:hAnsi="Tahoma" w:cs="Tahoma"/>
                <w:sz w:val="22"/>
                <w:szCs w:val="22"/>
              </w:rPr>
            </w:pPr>
          </w:p>
          <w:p w14:paraId="507158D0" w14:textId="77777777" w:rsidR="0066714F" w:rsidRDefault="0066714F" w:rsidP="0052418A">
            <w:pPr>
              <w:rPr>
                <w:rFonts w:ascii="Tahoma" w:hAnsi="Tahoma" w:cs="Tahoma"/>
                <w:sz w:val="22"/>
                <w:szCs w:val="22"/>
              </w:rPr>
            </w:pPr>
          </w:p>
          <w:p w14:paraId="2769050C" w14:textId="77777777" w:rsidR="0066714F" w:rsidRDefault="0066714F" w:rsidP="0052418A">
            <w:pPr>
              <w:rPr>
                <w:rFonts w:ascii="Tahoma" w:hAnsi="Tahoma" w:cs="Tahoma"/>
                <w:sz w:val="22"/>
                <w:szCs w:val="22"/>
              </w:rPr>
            </w:pPr>
          </w:p>
          <w:p w14:paraId="02F35CE7" w14:textId="77777777" w:rsidR="008E7220" w:rsidRDefault="008E7220" w:rsidP="0052418A">
            <w:pPr>
              <w:rPr>
                <w:rFonts w:ascii="Tahoma" w:hAnsi="Tahoma" w:cs="Tahoma"/>
                <w:sz w:val="22"/>
                <w:szCs w:val="22"/>
              </w:rPr>
            </w:pPr>
          </w:p>
          <w:p w14:paraId="4D3FBE98" w14:textId="77777777" w:rsidR="008E7220" w:rsidRDefault="008E7220" w:rsidP="0052418A">
            <w:pPr>
              <w:rPr>
                <w:rFonts w:ascii="Tahoma" w:hAnsi="Tahoma" w:cs="Tahoma"/>
                <w:sz w:val="22"/>
                <w:szCs w:val="22"/>
              </w:rPr>
            </w:pPr>
          </w:p>
          <w:p w14:paraId="217F9B4C" w14:textId="77777777" w:rsidR="008E7220" w:rsidRDefault="008E7220" w:rsidP="0052418A">
            <w:pPr>
              <w:rPr>
                <w:rFonts w:ascii="Tahoma" w:hAnsi="Tahoma" w:cs="Tahoma"/>
                <w:sz w:val="22"/>
                <w:szCs w:val="22"/>
              </w:rPr>
            </w:pPr>
          </w:p>
          <w:p w14:paraId="3775876E" w14:textId="77777777" w:rsidR="008E7220" w:rsidRDefault="008E7220" w:rsidP="0052418A">
            <w:pPr>
              <w:rPr>
                <w:rFonts w:ascii="Tahoma" w:hAnsi="Tahoma" w:cs="Tahoma"/>
                <w:sz w:val="22"/>
                <w:szCs w:val="22"/>
              </w:rPr>
            </w:pPr>
          </w:p>
          <w:p w14:paraId="32D9521D" w14:textId="77777777" w:rsidR="008E7220" w:rsidRDefault="008E7220" w:rsidP="0052418A">
            <w:pPr>
              <w:rPr>
                <w:rFonts w:ascii="Tahoma" w:hAnsi="Tahoma" w:cs="Tahoma"/>
                <w:sz w:val="22"/>
                <w:szCs w:val="22"/>
              </w:rPr>
            </w:pPr>
          </w:p>
          <w:p w14:paraId="5630037E" w14:textId="77777777" w:rsidR="008E7220" w:rsidRDefault="008E7220" w:rsidP="0052418A">
            <w:pPr>
              <w:rPr>
                <w:rFonts w:ascii="Tahoma" w:hAnsi="Tahoma" w:cs="Tahoma"/>
                <w:sz w:val="22"/>
                <w:szCs w:val="22"/>
              </w:rPr>
            </w:pPr>
          </w:p>
          <w:p w14:paraId="0B02D444" w14:textId="77777777" w:rsidR="008E7220" w:rsidRDefault="008E7220" w:rsidP="0052418A">
            <w:pPr>
              <w:rPr>
                <w:rFonts w:ascii="Tahoma" w:hAnsi="Tahoma" w:cs="Tahoma"/>
                <w:sz w:val="22"/>
                <w:szCs w:val="22"/>
              </w:rPr>
            </w:pPr>
          </w:p>
        </w:tc>
      </w:tr>
      <w:tr w:rsidR="008E7220" w14:paraId="7DBBE520" w14:textId="77777777" w:rsidTr="0052418A">
        <w:tc>
          <w:tcPr>
            <w:tcW w:w="10450" w:type="dxa"/>
            <w:shd w:val="clear" w:color="auto" w:fill="000000" w:themeFill="text1"/>
          </w:tcPr>
          <w:p w14:paraId="3EB9ECBD" w14:textId="77777777" w:rsidR="008E7220" w:rsidRPr="00F12FBE" w:rsidRDefault="008E7220" w:rsidP="0052418A">
            <w:pPr>
              <w:rPr>
                <w:rFonts w:ascii="Tahoma" w:hAnsi="Tahoma" w:cs="Tahoma"/>
                <w:b/>
                <w:sz w:val="22"/>
                <w:szCs w:val="22"/>
              </w:rPr>
            </w:pPr>
            <w:proofErr w:type="gramStart"/>
            <w:r w:rsidRPr="00BD6021">
              <w:rPr>
                <w:rFonts w:ascii="Tahoma" w:hAnsi="Tahoma" w:cs="Tahoma"/>
                <w:b/>
                <w:sz w:val="22"/>
                <w:szCs w:val="22"/>
              </w:rPr>
              <w:t>Plans for the future</w:t>
            </w:r>
            <w:proofErr w:type="gramEnd"/>
            <w:r w:rsidRPr="00BD6021">
              <w:rPr>
                <w:rFonts w:ascii="Tahoma" w:hAnsi="Tahoma" w:cs="Tahoma"/>
                <w:b/>
                <w:sz w:val="22"/>
                <w:szCs w:val="22"/>
              </w:rPr>
              <w:t>, with timescale:</w:t>
            </w:r>
          </w:p>
        </w:tc>
      </w:tr>
      <w:tr w:rsidR="008E7220" w14:paraId="55370662" w14:textId="77777777" w:rsidTr="0052418A">
        <w:tc>
          <w:tcPr>
            <w:tcW w:w="10450" w:type="dxa"/>
          </w:tcPr>
          <w:p w14:paraId="2C51EDFE" w14:textId="77777777" w:rsidR="008E7220" w:rsidRDefault="008E7220" w:rsidP="0052418A">
            <w:pPr>
              <w:rPr>
                <w:rFonts w:ascii="Tahoma" w:hAnsi="Tahoma" w:cs="Tahoma"/>
                <w:sz w:val="22"/>
                <w:szCs w:val="22"/>
              </w:rPr>
            </w:pPr>
          </w:p>
          <w:p w14:paraId="5E23FC5E" w14:textId="77777777" w:rsidR="008E7220" w:rsidRDefault="008E7220" w:rsidP="0052418A">
            <w:pPr>
              <w:rPr>
                <w:rFonts w:ascii="Tahoma" w:hAnsi="Tahoma" w:cs="Tahoma"/>
                <w:sz w:val="22"/>
                <w:szCs w:val="22"/>
              </w:rPr>
            </w:pPr>
          </w:p>
          <w:p w14:paraId="25958CD9" w14:textId="77777777" w:rsidR="0066714F" w:rsidRDefault="0066714F" w:rsidP="0052418A">
            <w:pPr>
              <w:rPr>
                <w:rFonts w:ascii="Tahoma" w:hAnsi="Tahoma" w:cs="Tahoma"/>
                <w:sz w:val="22"/>
                <w:szCs w:val="22"/>
              </w:rPr>
            </w:pPr>
          </w:p>
          <w:p w14:paraId="75492D7B" w14:textId="77777777" w:rsidR="0066714F" w:rsidRDefault="0066714F" w:rsidP="0052418A">
            <w:pPr>
              <w:rPr>
                <w:rFonts w:ascii="Tahoma" w:hAnsi="Tahoma" w:cs="Tahoma"/>
                <w:sz w:val="22"/>
                <w:szCs w:val="22"/>
              </w:rPr>
            </w:pPr>
          </w:p>
          <w:p w14:paraId="1362C0EC" w14:textId="77777777" w:rsidR="0066714F" w:rsidRDefault="0066714F" w:rsidP="0052418A">
            <w:pPr>
              <w:rPr>
                <w:rFonts w:ascii="Tahoma" w:hAnsi="Tahoma" w:cs="Tahoma"/>
                <w:sz w:val="22"/>
                <w:szCs w:val="22"/>
              </w:rPr>
            </w:pPr>
          </w:p>
          <w:p w14:paraId="4E8FCD50" w14:textId="77777777" w:rsidR="0066714F" w:rsidRDefault="0066714F" w:rsidP="0052418A">
            <w:pPr>
              <w:rPr>
                <w:rFonts w:ascii="Tahoma" w:hAnsi="Tahoma" w:cs="Tahoma"/>
                <w:sz w:val="22"/>
                <w:szCs w:val="22"/>
              </w:rPr>
            </w:pPr>
          </w:p>
          <w:p w14:paraId="7DC45D03" w14:textId="77777777" w:rsidR="008E7220" w:rsidRDefault="008E7220" w:rsidP="0052418A">
            <w:pPr>
              <w:rPr>
                <w:rFonts w:ascii="Tahoma" w:hAnsi="Tahoma" w:cs="Tahoma"/>
                <w:sz w:val="22"/>
                <w:szCs w:val="22"/>
              </w:rPr>
            </w:pPr>
          </w:p>
          <w:p w14:paraId="71312BF5" w14:textId="77777777" w:rsidR="008E7220" w:rsidRDefault="008E7220" w:rsidP="0052418A">
            <w:pPr>
              <w:rPr>
                <w:rFonts w:ascii="Tahoma" w:hAnsi="Tahoma" w:cs="Tahoma"/>
                <w:sz w:val="22"/>
                <w:szCs w:val="22"/>
              </w:rPr>
            </w:pPr>
          </w:p>
          <w:p w14:paraId="06703731" w14:textId="77777777" w:rsidR="008E7220" w:rsidRDefault="008E7220" w:rsidP="0052418A">
            <w:pPr>
              <w:rPr>
                <w:rFonts w:ascii="Tahoma" w:hAnsi="Tahoma" w:cs="Tahoma"/>
                <w:sz w:val="22"/>
                <w:szCs w:val="22"/>
              </w:rPr>
            </w:pPr>
          </w:p>
          <w:p w14:paraId="1A01F68B" w14:textId="77777777" w:rsidR="008E7220" w:rsidRDefault="008E7220" w:rsidP="0052418A">
            <w:pPr>
              <w:rPr>
                <w:rFonts w:ascii="Tahoma" w:hAnsi="Tahoma" w:cs="Tahoma"/>
                <w:sz w:val="22"/>
                <w:szCs w:val="22"/>
              </w:rPr>
            </w:pPr>
          </w:p>
          <w:p w14:paraId="585BFE9F" w14:textId="77777777" w:rsidR="008E7220" w:rsidRDefault="008E7220" w:rsidP="0052418A">
            <w:pPr>
              <w:rPr>
                <w:rFonts w:ascii="Tahoma" w:hAnsi="Tahoma" w:cs="Tahoma"/>
                <w:sz w:val="22"/>
                <w:szCs w:val="22"/>
              </w:rPr>
            </w:pPr>
          </w:p>
          <w:p w14:paraId="5C440894" w14:textId="77777777" w:rsidR="008E7220" w:rsidRDefault="008E7220" w:rsidP="0052418A">
            <w:pPr>
              <w:rPr>
                <w:rFonts w:ascii="Tahoma" w:hAnsi="Tahoma" w:cs="Tahoma"/>
                <w:sz w:val="22"/>
                <w:szCs w:val="22"/>
              </w:rPr>
            </w:pPr>
          </w:p>
          <w:p w14:paraId="390A0868" w14:textId="77777777" w:rsidR="008E7220" w:rsidRDefault="008E7220" w:rsidP="0052418A">
            <w:pPr>
              <w:rPr>
                <w:rFonts w:ascii="Tahoma" w:hAnsi="Tahoma" w:cs="Tahoma"/>
                <w:sz w:val="22"/>
                <w:szCs w:val="22"/>
              </w:rPr>
            </w:pPr>
          </w:p>
          <w:p w14:paraId="50F1542C" w14:textId="77777777" w:rsidR="008E7220" w:rsidRDefault="008E7220" w:rsidP="0052418A">
            <w:pPr>
              <w:rPr>
                <w:rFonts w:ascii="Tahoma" w:hAnsi="Tahoma" w:cs="Tahoma"/>
                <w:sz w:val="22"/>
                <w:szCs w:val="22"/>
              </w:rPr>
            </w:pPr>
          </w:p>
        </w:tc>
      </w:tr>
      <w:tr w:rsidR="008E7220" w14:paraId="0BAEC062" w14:textId="77777777" w:rsidTr="0052418A">
        <w:tc>
          <w:tcPr>
            <w:tcW w:w="10450" w:type="dxa"/>
            <w:shd w:val="clear" w:color="auto" w:fill="000000" w:themeFill="text1"/>
          </w:tcPr>
          <w:p w14:paraId="3AFCB4BE" w14:textId="77777777" w:rsidR="008E7220" w:rsidRDefault="008E7220" w:rsidP="0052418A">
            <w:pPr>
              <w:rPr>
                <w:rFonts w:ascii="Tahoma" w:hAnsi="Tahoma" w:cs="Tahoma"/>
                <w:sz w:val="22"/>
                <w:szCs w:val="22"/>
              </w:rPr>
            </w:pPr>
            <w:r w:rsidRPr="00BD6021">
              <w:rPr>
                <w:rFonts w:ascii="Tahoma" w:hAnsi="Tahoma" w:cs="Tahoma"/>
                <w:b/>
                <w:sz w:val="22"/>
                <w:szCs w:val="22"/>
              </w:rPr>
              <w:t>Extra resources needed and cost:</w:t>
            </w:r>
          </w:p>
        </w:tc>
      </w:tr>
      <w:tr w:rsidR="008E7220" w14:paraId="2231551A" w14:textId="77777777" w:rsidTr="0052418A">
        <w:tc>
          <w:tcPr>
            <w:tcW w:w="10450" w:type="dxa"/>
          </w:tcPr>
          <w:p w14:paraId="4A171D88" w14:textId="77777777" w:rsidR="008E7220" w:rsidRDefault="008E7220" w:rsidP="0052418A">
            <w:pPr>
              <w:rPr>
                <w:rFonts w:ascii="Tahoma" w:hAnsi="Tahoma" w:cs="Tahoma"/>
                <w:sz w:val="22"/>
                <w:szCs w:val="22"/>
              </w:rPr>
            </w:pPr>
          </w:p>
          <w:p w14:paraId="73D4D181" w14:textId="77777777" w:rsidR="008E7220" w:rsidRDefault="008E7220" w:rsidP="0052418A">
            <w:pPr>
              <w:rPr>
                <w:rFonts w:ascii="Tahoma" w:hAnsi="Tahoma" w:cs="Tahoma"/>
                <w:sz w:val="22"/>
                <w:szCs w:val="22"/>
              </w:rPr>
            </w:pPr>
          </w:p>
          <w:p w14:paraId="46763FAB" w14:textId="77777777" w:rsidR="0066714F" w:rsidRDefault="0066714F" w:rsidP="0052418A">
            <w:pPr>
              <w:rPr>
                <w:rFonts w:ascii="Tahoma" w:hAnsi="Tahoma" w:cs="Tahoma"/>
                <w:sz w:val="22"/>
                <w:szCs w:val="22"/>
              </w:rPr>
            </w:pPr>
          </w:p>
          <w:p w14:paraId="41755C10" w14:textId="77777777" w:rsidR="0066714F" w:rsidRDefault="0066714F" w:rsidP="0052418A">
            <w:pPr>
              <w:rPr>
                <w:rFonts w:ascii="Tahoma" w:hAnsi="Tahoma" w:cs="Tahoma"/>
                <w:sz w:val="22"/>
                <w:szCs w:val="22"/>
              </w:rPr>
            </w:pPr>
          </w:p>
          <w:p w14:paraId="4E599C97" w14:textId="77777777" w:rsidR="0066714F" w:rsidRDefault="0066714F" w:rsidP="0052418A">
            <w:pPr>
              <w:rPr>
                <w:rFonts w:ascii="Tahoma" w:hAnsi="Tahoma" w:cs="Tahoma"/>
                <w:sz w:val="22"/>
                <w:szCs w:val="22"/>
              </w:rPr>
            </w:pPr>
          </w:p>
          <w:p w14:paraId="5ED93155" w14:textId="77777777" w:rsidR="0066714F" w:rsidRDefault="0066714F" w:rsidP="0052418A">
            <w:pPr>
              <w:rPr>
                <w:rFonts w:ascii="Tahoma" w:hAnsi="Tahoma" w:cs="Tahoma"/>
                <w:sz w:val="22"/>
                <w:szCs w:val="22"/>
              </w:rPr>
            </w:pPr>
          </w:p>
          <w:p w14:paraId="4D4679F9" w14:textId="77777777" w:rsidR="008E7220" w:rsidRDefault="008E7220" w:rsidP="0052418A">
            <w:pPr>
              <w:rPr>
                <w:rFonts w:ascii="Tahoma" w:hAnsi="Tahoma" w:cs="Tahoma"/>
                <w:sz w:val="22"/>
                <w:szCs w:val="22"/>
              </w:rPr>
            </w:pPr>
          </w:p>
          <w:p w14:paraId="23C2151C" w14:textId="77777777" w:rsidR="008E7220" w:rsidRDefault="008E7220" w:rsidP="0052418A">
            <w:pPr>
              <w:rPr>
                <w:rFonts w:ascii="Tahoma" w:hAnsi="Tahoma" w:cs="Tahoma"/>
                <w:sz w:val="22"/>
                <w:szCs w:val="22"/>
              </w:rPr>
            </w:pPr>
          </w:p>
          <w:p w14:paraId="67B089DE" w14:textId="77777777" w:rsidR="008E7220" w:rsidRDefault="008E7220" w:rsidP="0052418A">
            <w:pPr>
              <w:rPr>
                <w:rFonts w:ascii="Tahoma" w:hAnsi="Tahoma" w:cs="Tahoma"/>
                <w:sz w:val="22"/>
                <w:szCs w:val="22"/>
              </w:rPr>
            </w:pPr>
          </w:p>
          <w:p w14:paraId="7AA5FA6A" w14:textId="77777777" w:rsidR="008E7220" w:rsidRDefault="008E7220" w:rsidP="0052418A">
            <w:pPr>
              <w:rPr>
                <w:rFonts w:ascii="Tahoma" w:hAnsi="Tahoma" w:cs="Tahoma"/>
                <w:sz w:val="22"/>
                <w:szCs w:val="22"/>
              </w:rPr>
            </w:pPr>
          </w:p>
          <w:p w14:paraId="4C849C82" w14:textId="77777777" w:rsidR="008E7220" w:rsidRDefault="008E7220" w:rsidP="0052418A">
            <w:pPr>
              <w:rPr>
                <w:rFonts w:ascii="Tahoma" w:hAnsi="Tahoma" w:cs="Tahoma"/>
                <w:sz w:val="22"/>
                <w:szCs w:val="22"/>
              </w:rPr>
            </w:pPr>
          </w:p>
          <w:p w14:paraId="16750590" w14:textId="77777777" w:rsidR="008E7220" w:rsidRDefault="008E7220" w:rsidP="0052418A">
            <w:pPr>
              <w:rPr>
                <w:rFonts w:ascii="Tahoma" w:hAnsi="Tahoma" w:cs="Tahoma"/>
                <w:sz w:val="22"/>
                <w:szCs w:val="22"/>
              </w:rPr>
            </w:pPr>
          </w:p>
          <w:p w14:paraId="22633317" w14:textId="77777777" w:rsidR="008E7220" w:rsidRDefault="008E7220" w:rsidP="0052418A">
            <w:pPr>
              <w:rPr>
                <w:rFonts w:ascii="Tahoma" w:hAnsi="Tahoma" w:cs="Tahoma"/>
                <w:sz w:val="22"/>
                <w:szCs w:val="22"/>
              </w:rPr>
            </w:pPr>
          </w:p>
          <w:p w14:paraId="52ABC1A9" w14:textId="77777777" w:rsidR="008E7220" w:rsidRDefault="008E7220" w:rsidP="0052418A">
            <w:pPr>
              <w:rPr>
                <w:rFonts w:ascii="Tahoma" w:hAnsi="Tahoma" w:cs="Tahoma"/>
                <w:sz w:val="22"/>
                <w:szCs w:val="22"/>
              </w:rPr>
            </w:pPr>
          </w:p>
        </w:tc>
      </w:tr>
    </w:tbl>
    <w:p w14:paraId="599A7EB7" w14:textId="77777777" w:rsidR="00CD665C" w:rsidRPr="00BD6021" w:rsidRDefault="00CD665C">
      <w:pPr>
        <w:rPr>
          <w:rFonts w:ascii="Century Gothic" w:eastAsia="Times New Roman" w:hAnsi="Century Gothic" w:cs="Tahoma"/>
          <w:b/>
          <w:sz w:val="28"/>
          <w:szCs w:val="22"/>
          <w:lang w:eastAsia="en-GB"/>
        </w:rPr>
      </w:pPr>
      <w:r w:rsidRPr="00BD6021">
        <w:rPr>
          <w:rFonts w:ascii="Tahoma" w:hAnsi="Tahoma" w:cs="Tahoma"/>
          <w:sz w:val="22"/>
          <w:szCs w:val="22"/>
        </w:rPr>
        <w:br w:type="page"/>
      </w:r>
      <w:r w:rsidRPr="00BD6021">
        <w:rPr>
          <w:rFonts w:ascii="Century Gothic" w:hAnsi="Century Gothic" w:cs="Tahoma"/>
          <w:b/>
          <w:sz w:val="28"/>
          <w:szCs w:val="22"/>
        </w:rPr>
        <w:lastRenderedPageBreak/>
        <w:t>Growing Younger</w:t>
      </w:r>
    </w:p>
    <w:p w14:paraId="16FC1C22" w14:textId="77777777" w:rsidR="00CD665C" w:rsidRPr="00BD6021" w:rsidRDefault="00CD665C">
      <w:pPr>
        <w:rPr>
          <w:rFonts w:ascii="Tahoma" w:hAnsi="Tahoma" w:cs="Tahoma"/>
          <w:b/>
          <w:sz w:val="22"/>
          <w:szCs w:val="22"/>
        </w:rPr>
      </w:pPr>
    </w:p>
    <w:p w14:paraId="60CFFC2C" w14:textId="77777777" w:rsidR="00CD665C" w:rsidRPr="006B689E" w:rsidRDefault="00CD665C" w:rsidP="008E7220">
      <w:pPr>
        <w:pBdr>
          <w:top w:val="single" w:sz="4" w:space="1" w:color="auto"/>
          <w:left w:val="single" w:sz="4" w:space="4" w:color="auto"/>
          <w:bottom w:val="single" w:sz="4" w:space="1" w:color="auto"/>
          <w:right w:val="single" w:sz="4" w:space="4" w:color="auto"/>
        </w:pBdr>
        <w:rPr>
          <w:rFonts w:ascii="Tahoma" w:hAnsi="Tahoma" w:cs="Tahoma"/>
          <w:b/>
          <w:sz w:val="20"/>
          <w:szCs w:val="22"/>
        </w:rPr>
      </w:pPr>
      <w:r w:rsidRPr="006B689E">
        <w:rPr>
          <w:rFonts w:ascii="Tahoma" w:hAnsi="Tahoma" w:cs="Tahoma"/>
          <w:b/>
          <w:sz w:val="20"/>
          <w:szCs w:val="22"/>
        </w:rPr>
        <w:t>Consider:</w:t>
      </w:r>
    </w:p>
    <w:p w14:paraId="260A0A30" w14:textId="77777777" w:rsidR="00CD665C" w:rsidRPr="006B689E" w:rsidRDefault="00CD665C" w:rsidP="008E7220">
      <w:pPr>
        <w:pStyle w:val="ColorfulList-Accent11"/>
        <w:numPr>
          <w:ilvl w:val="0"/>
          <w:numId w:val="8"/>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2"/>
        </w:rPr>
      </w:pPr>
      <w:r w:rsidRPr="006B689E">
        <w:rPr>
          <w:rFonts w:ascii="Tahoma" w:hAnsi="Tahoma" w:cs="Tahoma"/>
          <w:sz w:val="20"/>
          <w:szCs w:val="22"/>
        </w:rPr>
        <w:t xml:space="preserve">Decrease in congregations’ average age </w:t>
      </w:r>
    </w:p>
    <w:p w14:paraId="6A35A3FC" w14:textId="77777777" w:rsidR="00CD665C" w:rsidRPr="006B689E" w:rsidRDefault="00CD665C" w:rsidP="008E7220">
      <w:pPr>
        <w:pStyle w:val="ColorfulList-Accent11"/>
        <w:numPr>
          <w:ilvl w:val="0"/>
          <w:numId w:val="8"/>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2"/>
        </w:rPr>
      </w:pPr>
      <w:r w:rsidRPr="006B689E">
        <w:rPr>
          <w:rFonts w:ascii="Tahoma" w:hAnsi="Tahoma" w:cs="Tahoma"/>
          <w:sz w:val="20"/>
          <w:szCs w:val="22"/>
        </w:rPr>
        <w:t>Increase in ‘Under 18s’</w:t>
      </w:r>
    </w:p>
    <w:p w14:paraId="26E0DE81" w14:textId="77777777" w:rsidR="00CD665C" w:rsidRPr="006B689E" w:rsidRDefault="00CD665C" w:rsidP="008E7220">
      <w:pPr>
        <w:pStyle w:val="ColorfulList-Accent11"/>
        <w:numPr>
          <w:ilvl w:val="0"/>
          <w:numId w:val="8"/>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2"/>
        </w:rPr>
      </w:pPr>
      <w:r w:rsidRPr="006B689E">
        <w:rPr>
          <w:rFonts w:ascii="Tahoma" w:hAnsi="Tahoma" w:cs="Tahoma"/>
          <w:sz w:val="20"/>
          <w:szCs w:val="22"/>
        </w:rPr>
        <w:t>Church / School partnerships</w:t>
      </w:r>
    </w:p>
    <w:p w14:paraId="1BC4BA2E" w14:textId="77777777" w:rsidR="00CD665C" w:rsidRPr="006B689E" w:rsidRDefault="00CD665C" w:rsidP="008E7220">
      <w:pPr>
        <w:pStyle w:val="ColorfulList-Accent11"/>
        <w:numPr>
          <w:ilvl w:val="0"/>
          <w:numId w:val="8"/>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2"/>
        </w:rPr>
      </w:pPr>
      <w:r w:rsidRPr="006B689E">
        <w:rPr>
          <w:rFonts w:ascii="Tahoma" w:hAnsi="Tahoma" w:cs="Tahoma"/>
          <w:sz w:val="20"/>
          <w:szCs w:val="22"/>
        </w:rPr>
        <w:t>Commission children’s and youth workers</w:t>
      </w:r>
    </w:p>
    <w:p w14:paraId="65273CD8" w14:textId="77777777" w:rsidR="00CD665C" w:rsidRPr="006B689E" w:rsidRDefault="00CD665C" w:rsidP="008E7220">
      <w:pPr>
        <w:pStyle w:val="ColorfulList-Accent11"/>
        <w:numPr>
          <w:ilvl w:val="0"/>
          <w:numId w:val="8"/>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2"/>
        </w:rPr>
      </w:pPr>
      <w:r w:rsidRPr="006B689E">
        <w:rPr>
          <w:rFonts w:ascii="Tahoma" w:hAnsi="Tahoma" w:cs="Tahoma"/>
          <w:sz w:val="20"/>
          <w:szCs w:val="22"/>
        </w:rPr>
        <w:t>Other:</w:t>
      </w:r>
    </w:p>
    <w:p w14:paraId="2D5604E9" w14:textId="77777777" w:rsidR="00CD665C" w:rsidRDefault="00CD665C">
      <w:pPr>
        <w:rPr>
          <w:rFonts w:ascii="Tahoma" w:hAnsi="Tahoma" w:cs="Tahoma"/>
          <w:sz w:val="22"/>
          <w:szCs w:val="22"/>
        </w:rPr>
      </w:pPr>
    </w:p>
    <w:tbl>
      <w:tblPr>
        <w:tblStyle w:val="TableGrid"/>
        <w:tblW w:w="0" w:type="auto"/>
        <w:tblLook w:val="04A0" w:firstRow="1" w:lastRow="0" w:firstColumn="1" w:lastColumn="0" w:noHBand="0" w:noVBand="1"/>
      </w:tblPr>
      <w:tblGrid>
        <w:gridCol w:w="10450"/>
      </w:tblGrid>
      <w:tr w:rsidR="008E7220" w14:paraId="23B09107" w14:textId="77777777" w:rsidTr="0052418A">
        <w:tc>
          <w:tcPr>
            <w:tcW w:w="10450" w:type="dxa"/>
            <w:shd w:val="clear" w:color="auto" w:fill="000000" w:themeFill="text1"/>
          </w:tcPr>
          <w:p w14:paraId="58071B56" w14:textId="77777777" w:rsidR="008E7220" w:rsidRDefault="008E7220" w:rsidP="0052418A">
            <w:pPr>
              <w:rPr>
                <w:rFonts w:ascii="Tahoma" w:hAnsi="Tahoma" w:cs="Tahoma"/>
                <w:sz w:val="22"/>
                <w:szCs w:val="22"/>
              </w:rPr>
            </w:pPr>
            <w:r>
              <w:rPr>
                <w:rFonts w:ascii="Tahoma" w:hAnsi="Tahoma" w:cs="Tahoma"/>
                <w:b/>
                <w:sz w:val="22"/>
                <w:szCs w:val="22"/>
              </w:rPr>
              <w:t>What we do now:</w:t>
            </w:r>
          </w:p>
        </w:tc>
      </w:tr>
      <w:tr w:rsidR="008E7220" w14:paraId="779556A7" w14:textId="77777777" w:rsidTr="0052418A">
        <w:tc>
          <w:tcPr>
            <w:tcW w:w="10450" w:type="dxa"/>
          </w:tcPr>
          <w:p w14:paraId="47B88AC4" w14:textId="77777777" w:rsidR="008E7220" w:rsidRDefault="008E7220" w:rsidP="0052418A">
            <w:pPr>
              <w:rPr>
                <w:rFonts w:ascii="Tahoma" w:hAnsi="Tahoma" w:cs="Tahoma"/>
                <w:sz w:val="22"/>
                <w:szCs w:val="22"/>
              </w:rPr>
            </w:pPr>
          </w:p>
          <w:p w14:paraId="0DB05726" w14:textId="77777777" w:rsidR="008E7220" w:rsidRDefault="008E7220" w:rsidP="0052418A">
            <w:pPr>
              <w:rPr>
                <w:rFonts w:ascii="Tahoma" w:hAnsi="Tahoma" w:cs="Tahoma"/>
                <w:sz w:val="22"/>
                <w:szCs w:val="22"/>
              </w:rPr>
            </w:pPr>
          </w:p>
          <w:p w14:paraId="410C0D65" w14:textId="77777777" w:rsidR="0066714F" w:rsidRDefault="0066714F" w:rsidP="0052418A">
            <w:pPr>
              <w:rPr>
                <w:rFonts w:ascii="Tahoma" w:hAnsi="Tahoma" w:cs="Tahoma"/>
                <w:sz w:val="22"/>
                <w:szCs w:val="22"/>
              </w:rPr>
            </w:pPr>
          </w:p>
          <w:p w14:paraId="066AA533" w14:textId="77777777" w:rsidR="0066714F" w:rsidRDefault="0066714F" w:rsidP="0052418A">
            <w:pPr>
              <w:rPr>
                <w:rFonts w:ascii="Tahoma" w:hAnsi="Tahoma" w:cs="Tahoma"/>
                <w:sz w:val="22"/>
                <w:szCs w:val="22"/>
              </w:rPr>
            </w:pPr>
          </w:p>
          <w:p w14:paraId="44505045" w14:textId="77777777" w:rsidR="0066714F" w:rsidRDefault="0066714F" w:rsidP="0052418A">
            <w:pPr>
              <w:rPr>
                <w:rFonts w:ascii="Tahoma" w:hAnsi="Tahoma" w:cs="Tahoma"/>
                <w:sz w:val="22"/>
                <w:szCs w:val="22"/>
              </w:rPr>
            </w:pPr>
          </w:p>
          <w:p w14:paraId="5824507D" w14:textId="77777777" w:rsidR="0066714F" w:rsidRDefault="0066714F" w:rsidP="0052418A">
            <w:pPr>
              <w:rPr>
                <w:rFonts w:ascii="Tahoma" w:hAnsi="Tahoma" w:cs="Tahoma"/>
                <w:sz w:val="22"/>
                <w:szCs w:val="22"/>
              </w:rPr>
            </w:pPr>
          </w:p>
          <w:p w14:paraId="0430BB0F" w14:textId="77777777" w:rsidR="008E7220" w:rsidRDefault="008E7220" w:rsidP="0052418A">
            <w:pPr>
              <w:rPr>
                <w:rFonts w:ascii="Tahoma" w:hAnsi="Tahoma" w:cs="Tahoma"/>
                <w:sz w:val="22"/>
                <w:szCs w:val="22"/>
              </w:rPr>
            </w:pPr>
          </w:p>
          <w:p w14:paraId="5C84D449" w14:textId="77777777" w:rsidR="008E7220" w:rsidRDefault="008E7220" w:rsidP="0052418A">
            <w:pPr>
              <w:rPr>
                <w:rFonts w:ascii="Tahoma" w:hAnsi="Tahoma" w:cs="Tahoma"/>
                <w:sz w:val="22"/>
                <w:szCs w:val="22"/>
              </w:rPr>
            </w:pPr>
          </w:p>
          <w:p w14:paraId="6ED0EA4E" w14:textId="77777777" w:rsidR="008E7220" w:rsidRDefault="008E7220" w:rsidP="0052418A">
            <w:pPr>
              <w:rPr>
                <w:rFonts w:ascii="Tahoma" w:hAnsi="Tahoma" w:cs="Tahoma"/>
                <w:sz w:val="22"/>
                <w:szCs w:val="22"/>
              </w:rPr>
            </w:pPr>
          </w:p>
          <w:p w14:paraId="5FB9A0DB" w14:textId="77777777" w:rsidR="008E7220" w:rsidRDefault="008E7220" w:rsidP="0052418A">
            <w:pPr>
              <w:rPr>
                <w:rFonts w:ascii="Tahoma" w:hAnsi="Tahoma" w:cs="Tahoma"/>
                <w:sz w:val="22"/>
                <w:szCs w:val="22"/>
              </w:rPr>
            </w:pPr>
          </w:p>
          <w:p w14:paraId="6F5CC866" w14:textId="77777777" w:rsidR="003B390F" w:rsidRDefault="003B390F" w:rsidP="0052418A">
            <w:pPr>
              <w:rPr>
                <w:rFonts w:ascii="Tahoma" w:hAnsi="Tahoma" w:cs="Tahoma"/>
                <w:sz w:val="22"/>
                <w:szCs w:val="22"/>
              </w:rPr>
            </w:pPr>
          </w:p>
          <w:p w14:paraId="5580DEE6" w14:textId="77777777" w:rsidR="008E7220" w:rsidRDefault="008E7220" w:rsidP="0052418A">
            <w:pPr>
              <w:rPr>
                <w:rFonts w:ascii="Tahoma" w:hAnsi="Tahoma" w:cs="Tahoma"/>
                <w:sz w:val="22"/>
                <w:szCs w:val="22"/>
              </w:rPr>
            </w:pPr>
          </w:p>
          <w:p w14:paraId="4BF4027C" w14:textId="77777777" w:rsidR="008E7220" w:rsidRDefault="008E7220" w:rsidP="0052418A">
            <w:pPr>
              <w:rPr>
                <w:rFonts w:ascii="Tahoma" w:hAnsi="Tahoma" w:cs="Tahoma"/>
                <w:sz w:val="22"/>
                <w:szCs w:val="22"/>
              </w:rPr>
            </w:pPr>
          </w:p>
          <w:p w14:paraId="6B101C39" w14:textId="77777777" w:rsidR="008E7220" w:rsidRDefault="008E7220" w:rsidP="0052418A">
            <w:pPr>
              <w:rPr>
                <w:rFonts w:ascii="Tahoma" w:hAnsi="Tahoma" w:cs="Tahoma"/>
                <w:sz w:val="22"/>
                <w:szCs w:val="22"/>
              </w:rPr>
            </w:pPr>
          </w:p>
          <w:p w14:paraId="641793FE" w14:textId="77777777" w:rsidR="008E7220" w:rsidRDefault="008E7220" w:rsidP="0052418A">
            <w:pPr>
              <w:rPr>
                <w:rFonts w:ascii="Tahoma" w:hAnsi="Tahoma" w:cs="Tahoma"/>
                <w:sz w:val="22"/>
                <w:szCs w:val="22"/>
              </w:rPr>
            </w:pPr>
          </w:p>
        </w:tc>
      </w:tr>
      <w:tr w:rsidR="008E7220" w14:paraId="6CF1418D" w14:textId="77777777" w:rsidTr="0052418A">
        <w:tc>
          <w:tcPr>
            <w:tcW w:w="10450" w:type="dxa"/>
            <w:shd w:val="clear" w:color="auto" w:fill="000000" w:themeFill="text1"/>
          </w:tcPr>
          <w:p w14:paraId="372A4DA3" w14:textId="77777777" w:rsidR="008E7220" w:rsidRPr="00F12FBE" w:rsidRDefault="008E7220" w:rsidP="0052418A">
            <w:pPr>
              <w:rPr>
                <w:rFonts w:ascii="Tahoma" w:hAnsi="Tahoma" w:cs="Tahoma"/>
                <w:b/>
                <w:sz w:val="22"/>
                <w:szCs w:val="22"/>
              </w:rPr>
            </w:pPr>
            <w:proofErr w:type="gramStart"/>
            <w:r w:rsidRPr="00BD6021">
              <w:rPr>
                <w:rFonts w:ascii="Tahoma" w:hAnsi="Tahoma" w:cs="Tahoma"/>
                <w:b/>
                <w:sz w:val="22"/>
                <w:szCs w:val="22"/>
              </w:rPr>
              <w:t>Plans for the future</w:t>
            </w:r>
            <w:proofErr w:type="gramEnd"/>
            <w:r w:rsidRPr="00BD6021">
              <w:rPr>
                <w:rFonts w:ascii="Tahoma" w:hAnsi="Tahoma" w:cs="Tahoma"/>
                <w:b/>
                <w:sz w:val="22"/>
                <w:szCs w:val="22"/>
              </w:rPr>
              <w:t>, with timescale:</w:t>
            </w:r>
          </w:p>
        </w:tc>
      </w:tr>
      <w:tr w:rsidR="008E7220" w14:paraId="33C3DD27" w14:textId="77777777" w:rsidTr="0052418A">
        <w:tc>
          <w:tcPr>
            <w:tcW w:w="10450" w:type="dxa"/>
          </w:tcPr>
          <w:p w14:paraId="7E6CA82B" w14:textId="77777777" w:rsidR="008E7220" w:rsidRDefault="008E7220" w:rsidP="0052418A">
            <w:pPr>
              <w:rPr>
                <w:rFonts w:ascii="Tahoma" w:hAnsi="Tahoma" w:cs="Tahoma"/>
                <w:sz w:val="22"/>
                <w:szCs w:val="22"/>
              </w:rPr>
            </w:pPr>
          </w:p>
          <w:p w14:paraId="297C73D5" w14:textId="77777777" w:rsidR="008E7220" w:rsidRDefault="008E7220" w:rsidP="0052418A">
            <w:pPr>
              <w:rPr>
                <w:rFonts w:ascii="Tahoma" w:hAnsi="Tahoma" w:cs="Tahoma"/>
                <w:sz w:val="22"/>
                <w:szCs w:val="22"/>
              </w:rPr>
            </w:pPr>
          </w:p>
          <w:p w14:paraId="26746FBF" w14:textId="77777777" w:rsidR="008E7220" w:rsidRDefault="008E7220" w:rsidP="0052418A">
            <w:pPr>
              <w:rPr>
                <w:rFonts w:ascii="Tahoma" w:hAnsi="Tahoma" w:cs="Tahoma"/>
                <w:sz w:val="22"/>
                <w:szCs w:val="22"/>
              </w:rPr>
            </w:pPr>
          </w:p>
          <w:p w14:paraId="5BEFC328" w14:textId="77777777" w:rsidR="0066714F" w:rsidRDefault="0066714F" w:rsidP="0052418A">
            <w:pPr>
              <w:rPr>
                <w:rFonts w:ascii="Tahoma" w:hAnsi="Tahoma" w:cs="Tahoma"/>
                <w:sz w:val="22"/>
                <w:szCs w:val="22"/>
              </w:rPr>
            </w:pPr>
          </w:p>
          <w:p w14:paraId="181ECE65" w14:textId="77777777" w:rsidR="0066714F" w:rsidRDefault="0066714F" w:rsidP="0052418A">
            <w:pPr>
              <w:rPr>
                <w:rFonts w:ascii="Tahoma" w:hAnsi="Tahoma" w:cs="Tahoma"/>
                <w:sz w:val="22"/>
                <w:szCs w:val="22"/>
              </w:rPr>
            </w:pPr>
          </w:p>
          <w:p w14:paraId="70E0ABA4" w14:textId="77777777" w:rsidR="003B390F" w:rsidRDefault="003B390F" w:rsidP="0052418A">
            <w:pPr>
              <w:rPr>
                <w:rFonts w:ascii="Tahoma" w:hAnsi="Tahoma" w:cs="Tahoma"/>
                <w:sz w:val="22"/>
                <w:szCs w:val="22"/>
              </w:rPr>
            </w:pPr>
          </w:p>
          <w:p w14:paraId="7625A032" w14:textId="77777777" w:rsidR="0066714F" w:rsidRDefault="0066714F" w:rsidP="0052418A">
            <w:pPr>
              <w:rPr>
                <w:rFonts w:ascii="Tahoma" w:hAnsi="Tahoma" w:cs="Tahoma"/>
                <w:sz w:val="22"/>
                <w:szCs w:val="22"/>
              </w:rPr>
            </w:pPr>
          </w:p>
          <w:p w14:paraId="1C7F947A" w14:textId="77777777" w:rsidR="0066714F" w:rsidRDefault="0066714F" w:rsidP="0052418A">
            <w:pPr>
              <w:rPr>
                <w:rFonts w:ascii="Tahoma" w:hAnsi="Tahoma" w:cs="Tahoma"/>
                <w:sz w:val="22"/>
                <w:szCs w:val="22"/>
              </w:rPr>
            </w:pPr>
          </w:p>
          <w:p w14:paraId="656FDEF7" w14:textId="77777777" w:rsidR="008E7220" w:rsidRDefault="008E7220" w:rsidP="0052418A">
            <w:pPr>
              <w:rPr>
                <w:rFonts w:ascii="Tahoma" w:hAnsi="Tahoma" w:cs="Tahoma"/>
                <w:sz w:val="22"/>
                <w:szCs w:val="22"/>
              </w:rPr>
            </w:pPr>
          </w:p>
          <w:p w14:paraId="0FC990FC" w14:textId="77777777" w:rsidR="008E7220" w:rsidRDefault="008E7220" w:rsidP="0052418A">
            <w:pPr>
              <w:rPr>
                <w:rFonts w:ascii="Tahoma" w:hAnsi="Tahoma" w:cs="Tahoma"/>
                <w:sz w:val="22"/>
                <w:szCs w:val="22"/>
              </w:rPr>
            </w:pPr>
          </w:p>
          <w:p w14:paraId="42CBD290" w14:textId="77777777" w:rsidR="008E7220" w:rsidRDefault="008E7220" w:rsidP="0052418A">
            <w:pPr>
              <w:rPr>
                <w:rFonts w:ascii="Tahoma" w:hAnsi="Tahoma" w:cs="Tahoma"/>
                <w:sz w:val="22"/>
                <w:szCs w:val="22"/>
              </w:rPr>
            </w:pPr>
          </w:p>
          <w:p w14:paraId="2059AEF0" w14:textId="77777777" w:rsidR="008E7220" w:rsidRDefault="008E7220" w:rsidP="0052418A">
            <w:pPr>
              <w:rPr>
                <w:rFonts w:ascii="Tahoma" w:hAnsi="Tahoma" w:cs="Tahoma"/>
                <w:sz w:val="22"/>
                <w:szCs w:val="22"/>
              </w:rPr>
            </w:pPr>
          </w:p>
          <w:p w14:paraId="2B98F1C0" w14:textId="77777777" w:rsidR="008E7220" w:rsidRDefault="008E7220" w:rsidP="0052418A">
            <w:pPr>
              <w:rPr>
                <w:rFonts w:ascii="Tahoma" w:hAnsi="Tahoma" w:cs="Tahoma"/>
                <w:sz w:val="22"/>
                <w:szCs w:val="22"/>
              </w:rPr>
            </w:pPr>
          </w:p>
          <w:p w14:paraId="257F0DF2" w14:textId="77777777" w:rsidR="008E7220" w:rsidRDefault="008E7220" w:rsidP="0052418A">
            <w:pPr>
              <w:rPr>
                <w:rFonts w:ascii="Tahoma" w:hAnsi="Tahoma" w:cs="Tahoma"/>
                <w:sz w:val="22"/>
                <w:szCs w:val="22"/>
              </w:rPr>
            </w:pPr>
          </w:p>
          <w:p w14:paraId="1646C36D" w14:textId="77777777" w:rsidR="008E7220" w:rsidRDefault="008E7220" w:rsidP="0052418A">
            <w:pPr>
              <w:rPr>
                <w:rFonts w:ascii="Tahoma" w:hAnsi="Tahoma" w:cs="Tahoma"/>
                <w:sz w:val="22"/>
                <w:szCs w:val="22"/>
              </w:rPr>
            </w:pPr>
          </w:p>
        </w:tc>
      </w:tr>
      <w:tr w:rsidR="008E7220" w14:paraId="5780610E" w14:textId="77777777" w:rsidTr="0052418A">
        <w:tc>
          <w:tcPr>
            <w:tcW w:w="10450" w:type="dxa"/>
            <w:shd w:val="clear" w:color="auto" w:fill="000000" w:themeFill="text1"/>
          </w:tcPr>
          <w:p w14:paraId="7C07EF9D" w14:textId="77777777" w:rsidR="008E7220" w:rsidRDefault="008E7220" w:rsidP="0052418A">
            <w:pPr>
              <w:rPr>
                <w:rFonts w:ascii="Tahoma" w:hAnsi="Tahoma" w:cs="Tahoma"/>
                <w:sz w:val="22"/>
                <w:szCs w:val="22"/>
              </w:rPr>
            </w:pPr>
            <w:r w:rsidRPr="00BD6021">
              <w:rPr>
                <w:rFonts w:ascii="Tahoma" w:hAnsi="Tahoma" w:cs="Tahoma"/>
                <w:b/>
                <w:sz w:val="22"/>
                <w:szCs w:val="22"/>
              </w:rPr>
              <w:t>Extra resources needed and cost:</w:t>
            </w:r>
          </w:p>
        </w:tc>
      </w:tr>
      <w:tr w:rsidR="008E7220" w14:paraId="484BBB45" w14:textId="77777777" w:rsidTr="0052418A">
        <w:tc>
          <w:tcPr>
            <w:tcW w:w="10450" w:type="dxa"/>
          </w:tcPr>
          <w:p w14:paraId="73183C36" w14:textId="77777777" w:rsidR="008E7220" w:rsidRDefault="008E7220" w:rsidP="0052418A">
            <w:pPr>
              <w:rPr>
                <w:rFonts w:ascii="Tahoma" w:hAnsi="Tahoma" w:cs="Tahoma"/>
                <w:sz w:val="22"/>
                <w:szCs w:val="22"/>
              </w:rPr>
            </w:pPr>
          </w:p>
          <w:p w14:paraId="03CAD390" w14:textId="77777777" w:rsidR="008E7220" w:rsidRDefault="008E7220" w:rsidP="0052418A">
            <w:pPr>
              <w:rPr>
                <w:rFonts w:ascii="Tahoma" w:hAnsi="Tahoma" w:cs="Tahoma"/>
                <w:sz w:val="22"/>
                <w:szCs w:val="22"/>
              </w:rPr>
            </w:pPr>
          </w:p>
          <w:p w14:paraId="1722FD2D" w14:textId="77777777" w:rsidR="008E7220" w:rsidRDefault="008E7220" w:rsidP="0052418A">
            <w:pPr>
              <w:rPr>
                <w:rFonts w:ascii="Tahoma" w:hAnsi="Tahoma" w:cs="Tahoma"/>
                <w:sz w:val="22"/>
                <w:szCs w:val="22"/>
              </w:rPr>
            </w:pPr>
          </w:p>
          <w:p w14:paraId="3457743A" w14:textId="77777777" w:rsidR="008E7220" w:rsidRDefault="008E7220" w:rsidP="0052418A">
            <w:pPr>
              <w:rPr>
                <w:rFonts w:ascii="Tahoma" w:hAnsi="Tahoma" w:cs="Tahoma"/>
                <w:sz w:val="22"/>
                <w:szCs w:val="22"/>
              </w:rPr>
            </w:pPr>
          </w:p>
          <w:p w14:paraId="1A12967C" w14:textId="77777777" w:rsidR="0066714F" w:rsidRDefault="0066714F" w:rsidP="0052418A">
            <w:pPr>
              <w:rPr>
                <w:rFonts w:ascii="Tahoma" w:hAnsi="Tahoma" w:cs="Tahoma"/>
                <w:sz w:val="22"/>
                <w:szCs w:val="22"/>
              </w:rPr>
            </w:pPr>
          </w:p>
          <w:p w14:paraId="5623DC7A" w14:textId="77777777" w:rsidR="0066714F" w:rsidRDefault="0066714F" w:rsidP="0052418A">
            <w:pPr>
              <w:rPr>
                <w:rFonts w:ascii="Tahoma" w:hAnsi="Tahoma" w:cs="Tahoma"/>
                <w:sz w:val="22"/>
                <w:szCs w:val="22"/>
              </w:rPr>
            </w:pPr>
          </w:p>
          <w:p w14:paraId="38CE0E76" w14:textId="77777777" w:rsidR="0066714F" w:rsidRDefault="0066714F" w:rsidP="0052418A">
            <w:pPr>
              <w:rPr>
                <w:rFonts w:ascii="Tahoma" w:hAnsi="Tahoma" w:cs="Tahoma"/>
                <w:sz w:val="22"/>
                <w:szCs w:val="22"/>
              </w:rPr>
            </w:pPr>
          </w:p>
          <w:p w14:paraId="540D8C0C" w14:textId="77777777" w:rsidR="0066714F" w:rsidRDefault="0066714F" w:rsidP="0052418A">
            <w:pPr>
              <w:rPr>
                <w:rFonts w:ascii="Tahoma" w:hAnsi="Tahoma" w:cs="Tahoma"/>
                <w:sz w:val="22"/>
                <w:szCs w:val="22"/>
              </w:rPr>
            </w:pPr>
          </w:p>
          <w:p w14:paraId="26C297A1" w14:textId="77777777" w:rsidR="008E7220" w:rsidRDefault="008E7220" w:rsidP="0052418A">
            <w:pPr>
              <w:rPr>
                <w:rFonts w:ascii="Tahoma" w:hAnsi="Tahoma" w:cs="Tahoma"/>
                <w:sz w:val="22"/>
                <w:szCs w:val="22"/>
              </w:rPr>
            </w:pPr>
          </w:p>
          <w:p w14:paraId="123FCB37" w14:textId="77777777" w:rsidR="008E7220" w:rsidRDefault="008E7220" w:rsidP="0052418A">
            <w:pPr>
              <w:rPr>
                <w:rFonts w:ascii="Tahoma" w:hAnsi="Tahoma" w:cs="Tahoma"/>
                <w:sz w:val="22"/>
                <w:szCs w:val="22"/>
              </w:rPr>
            </w:pPr>
          </w:p>
          <w:p w14:paraId="3463BAA6" w14:textId="77777777" w:rsidR="008E7220" w:rsidRDefault="008E7220" w:rsidP="0052418A">
            <w:pPr>
              <w:rPr>
                <w:rFonts w:ascii="Tahoma" w:hAnsi="Tahoma" w:cs="Tahoma"/>
                <w:sz w:val="22"/>
                <w:szCs w:val="22"/>
              </w:rPr>
            </w:pPr>
          </w:p>
          <w:p w14:paraId="70FC3896" w14:textId="77777777" w:rsidR="008E7220" w:rsidRDefault="008E7220" w:rsidP="0052418A">
            <w:pPr>
              <w:rPr>
                <w:rFonts w:ascii="Tahoma" w:hAnsi="Tahoma" w:cs="Tahoma"/>
                <w:sz w:val="22"/>
                <w:szCs w:val="22"/>
              </w:rPr>
            </w:pPr>
          </w:p>
          <w:p w14:paraId="1713BADF" w14:textId="77777777" w:rsidR="008E7220" w:rsidRDefault="008E7220" w:rsidP="0052418A">
            <w:pPr>
              <w:rPr>
                <w:rFonts w:ascii="Tahoma" w:hAnsi="Tahoma" w:cs="Tahoma"/>
                <w:sz w:val="22"/>
                <w:szCs w:val="22"/>
              </w:rPr>
            </w:pPr>
          </w:p>
          <w:p w14:paraId="6AF4B189" w14:textId="77777777" w:rsidR="008E7220" w:rsidRDefault="008E7220" w:rsidP="0052418A">
            <w:pPr>
              <w:rPr>
                <w:rFonts w:ascii="Tahoma" w:hAnsi="Tahoma" w:cs="Tahoma"/>
                <w:sz w:val="22"/>
                <w:szCs w:val="22"/>
              </w:rPr>
            </w:pPr>
          </w:p>
        </w:tc>
      </w:tr>
    </w:tbl>
    <w:p w14:paraId="1C5C327D" w14:textId="77777777" w:rsidR="00E73060" w:rsidRDefault="00E73060">
      <w:pPr>
        <w:rPr>
          <w:rFonts w:ascii="Century Gothic" w:hAnsi="Century Gothic" w:cs="Tahoma"/>
          <w:b/>
          <w:sz w:val="28"/>
          <w:szCs w:val="22"/>
        </w:rPr>
        <w:sectPr w:rsidR="00E73060" w:rsidSect="000A4E5F">
          <w:pgSz w:w="11900" w:h="16840"/>
          <w:pgMar w:top="720" w:right="720" w:bottom="720" w:left="720" w:header="426" w:footer="138" w:gutter="0"/>
          <w:cols w:space="720"/>
          <w:titlePg/>
          <w:docGrid w:linePitch="360"/>
        </w:sectPr>
      </w:pPr>
    </w:p>
    <w:p w14:paraId="1809B8E2" w14:textId="77777777" w:rsidR="00CD665C" w:rsidRDefault="00912796">
      <w:pPr>
        <w:rPr>
          <w:rFonts w:ascii="Century Gothic" w:hAnsi="Century Gothic" w:cs="Tahoma"/>
          <w:b/>
          <w:sz w:val="28"/>
          <w:szCs w:val="22"/>
        </w:rPr>
      </w:pPr>
      <w:r>
        <w:rPr>
          <w:rFonts w:ascii="Century Gothic" w:hAnsi="Century Gothic" w:cs="Tahoma"/>
          <w:b/>
          <w:sz w:val="28"/>
          <w:szCs w:val="22"/>
        </w:rPr>
        <w:lastRenderedPageBreak/>
        <w:t>Summary</w:t>
      </w:r>
      <w:r w:rsidR="00E73060">
        <w:rPr>
          <w:rFonts w:ascii="Century Gothic" w:hAnsi="Century Gothic" w:cs="Tahoma"/>
          <w:b/>
          <w:sz w:val="28"/>
          <w:szCs w:val="22"/>
        </w:rPr>
        <w:t xml:space="preserve"> Deanery Plan</w:t>
      </w:r>
      <w:r w:rsidR="00337A0E">
        <w:rPr>
          <w:rFonts w:ascii="Century Gothic" w:hAnsi="Century Gothic" w:cs="Tahoma"/>
          <w:b/>
          <w:sz w:val="28"/>
          <w:szCs w:val="22"/>
        </w:rPr>
        <w:t>ning</w:t>
      </w:r>
    </w:p>
    <w:p w14:paraId="480676EA" w14:textId="77777777" w:rsidR="00912796" w:rsidRPr="00337A0E" w:rsidRDefault="00912796">
      <w:pPr>
        <w:rPr>
          <w:rFonts w:ascii="Tahoma" w:hAnsi="Tahoma" w:cs="Tahoma"/>
          <w:b/>
          <w:sz w:val="12"/>
          <w:szCs w:val="16"/>
        </w:rPr>
      </w:pPr>
    </w:p>
    <w:p w14:paraId="3B0CCD6B" w14:textId="77777777" w:rsidR="00912796" w:rsidRPr="00337A0E" w:rsidRDefault="00912796">
      <w:pPr>
        <w:rPr>
          <w:rFonts w:ascii="Tahoma" w:hAnsi="Tahoma" w:cs="Tahoma"/>
          <w:sz w:val="22"/>
          <w:szCs w:val="22"/>
        </w:rPr>
      </w:pPr>
      <w:r w:rsidRPr="00337A0E">
        <w:rPr>
          <w:rFonts w:ascii="Tahoma" w:hAnsi="Tahoma" w:cs="Tahoma"/>
          <w:sz w:val="22"/>
          <w:szCs w:val="22"/>
        </w:rPr>
        <w:t xml:space="preserve">Please identify </w:t>
      </w:r>
      <w:r w:rsidR="0021359C" w:rsidRPr="00337A0E">
        <w:rPr>
          <w:rFonts w:ascii="Tahoma" w:hAnsi="Tahoma" w:cs="Tahoma"/>
          <w:sz w:val="22"/>
          <w:szCs w:val="22"/>
        </w:rPr>
        <w:t>a maximum</w:t>
      </w:r>
      <w:r w:rsidRPr="00337A0E">
        <w:rPr>
          <w:rFonts w:ascii="Tahoma" w:hAnsi="Tahoma" w:cs="Tahoma"/>
          <w:sz w:val="22"/>
          <w:szCs w:val="22"/>
        </w:rPr>
        <w:t xml:space="preserve"> three priorities for each missional objective</w:t>
      </w:r>
      <w:r w:rsidR="003B390F" w:rsidRPr="00337A0E">
        <w:rPr>
          <w:rFonts w:ascii="Tahoma" w:hAnsi="Tahoma" w:cs="Tahoma"/>
          <w:sz w:val="22"/>
          <w:szCs w:val="22"/>
        </w:rPr>
        <w:t xml:space="preserve">, proposed </w:t>
      </w:r>
      <w:r w:rsidR="00E73060" w:rsidRPr="00337A0E">
        <w:rPr>
          <w:rFonts w:ascii="Tahoma" w:hAnsi="Tahoma" w:cs="Tahoma"/>
          <w:sz w:val="22"/>
          <w:szCs w:val="22"/>
        </w:rPr>
        <w:t xml:space="preserve">plans and </w:t>
      </w:r>
      <w:r w:rsidR="003B390F" w:rsidRPr="00337A0E">
        <w:rPr>
          <w:rFonts w:ascii="Tahoma" w:hAnsi="Tahoma" w:cs="Tahoma"/>
          <w:sz w:val="22"/>
          <w:szCs w:val="22"/>
        </w:rPr>
        <w:t>timescales, what additional resources and any expected costs</w:t>
      </w:r>
      <w:r w:rsidRPr="00337A0E">
        <w:rPr>
          <w:rFonts w:ascii="Tahoma" w:hAnsi="Tahoma" w:cs="Tahoma"/>
          <w:sz w:val="22"/>
          <w:szCs w:val="22"/>
        </w:rPr>
        <w:t xml:space="preserve"> and who could be the primary enabler.</w:t>
      </w:r>
    </w:p>
    <w:p w14:paraId="7531569D" w14:textId="77777777" w:rsidR="00E73060" w:rsidRPr="00337A0E" w:rsidRDefault="00E73060">
      <w:pPr>
        <w:rPr>
          <w:rFonts w:ascii="Tahoma" w:hAnsi="Tahoma" w:cs="Tahoma"/>
          <w:sz w:val="16"/>
          <w:szCs w:val="22"/>
        </w:rPr>
      </w:pPr>
    </w:p>
    <w:tbl>
      <w:tblPr>
        <w:tblStyle w:val="TableGrid"/>
        <w:tblW w:w="0" w:type="auto"/>
        <w:tblLook w:val="04A0" w:firstRow="1" w:lastRow="0" w:firstColumn="1" w:lastColumn="0" w:noHBand="0" w:noVBand="1"/>
      </w:tblPr>
      <w:tblGrid>
        <w:gridCol w:w="3167"/>
        <w:gridCol w:w="2994"/>
        <w:gridCol w:w="3239"/>
        <w:gridCol w:w="2995"/>
        <w:gridCol w:w="2995"/>
      </w:tblGrid>
      <w:tr w:rsidR="00E73060" w:rsidRPr="00337A0E" w14:paraId="17D4144A" w14:textId="77777777" w:rsidTr="00337A0E">
        <w:tc>
          <w:tcPr>
            <w:tcW w:w="3167" w:type="dxa"/>
            <w:tcBorders>
              <w:right w:val="single" w:sz="4" w:space="0" w:color="FFFFFF" w:themeColor="background1"/>
            </w:tcBorders>
            <w:shd w:val="clear" w:color="auto" w:fill="000000" w:themeFill="text1"/>
          </w:tcPr>
          <w:p w14:paraId="00D4AF96" w14:textId="77777777" w:rsidR="00E73060" w:rsidRPr="00337A0E" w:rsidRDefault="00E73060">
            <w:pPr>
              <w:rPr>
                <w:rFonts w:ascii="Century Gothic" w:hAnsi="Century Gothic" w:cs="Tahoma"/>
                <w:b/>
                <w:szCs w:val="22"/>
              </w:rPr>
            </w:pPr>
            <w:r w:rsidRPr="00337A0E">
              <w:rPr>
                <w:rFonts w:ascii="Century Gothic" w:hAnsi="Century Gothic" w:cs="Tahoma"/>
                <w:b/>
                <w:szCs w:val="22"/>
              </w:rPr>
              <w:t>Priority</w:t>
            </w:r>
          </w:p>
        </w:tc>
        <w:tc>
          <w:tcPr>
            <w:tcW w:w="2994" w:type="dxa"/>
            <w:tcBorders>
              <w:left w:val="single" w:sz="4" w:space="0" w:color="FFFFFF" w:themeColor="background1"/>
              <w:right w:val="single" w:sz="4" w:space="0" w:color="FFFFFF" w:themeColor="background1"/>
            </w:tcBorders>
            <w:shd w:val="clear" w:color="auto" w:fill="000000" w:themeFill="text1"/>
          </w:tcPr>
          <w:p w14:paraId="7A60CC5B" w14:textId="77777777" w:rsidR="00E73060" w:rsidRPr="00337A0E" w:rsidRDefault="00E73060">
            <w:pPr>
              <w:rPr>
                <w:rFonts w:ascii="Century Gothic" w:hAnsi="Century Gothic" w:cs="Tahoma"/>
                <w:b/>
                <w:szCs w:val="22"/>
              </w:rPr>
            </w:pPr>
            <w:r w:rsidRPr="00337A0E">
              <w:rPr>
                <w:rFonts w:ascii="Century Gothic" w:hAnsi="Century Gothic" w:cs="Tahoma"/>
                <w:b/>
                <w:szCs w:val="22"/>
              </w:rPr>
              <w:t>Plans to achieve</w:t>
            </w:r>
          </w:p>
        </w:tc>
        <w:tc>
          <w:tcPr>
            <w:tcW w:w="3239" w:type="dxa"/>
            <w:tcBorders>
              <w:left w:val="single" w:sz="4" w:space="0" w:color="FFFFFF" w:themeColor="background1"/>
              <w:right w:val="single" w:sz="4" w:space="0" w:color="FFFFFF" w:themeColor="background1"/>
            </w:tcBorders>
            <w:shd w:val="clear" w:color="auto" w:fill="000000" w:themeFill="text1"/>
          </w:tcPr>
          <w:p w14:paraId="6E8CA81B" w14:textId="77777777" w:rsidR="00E73060" w:rsidRPr="00337A0E" w:rsidRDefault="00E73060">
            <w:pPr>
              <w:rPr>
                <w:rFonts w:ascii="Century Gothic" w:hAnsi="Century Gothic" w:cs="Tahoma"/>
                <w:b/>
                <w:szCs w:val="22"/>
              </w:rPr>
            </w:pPr>
            <w:r w:rsidRPr="00337A0E">
              <w:rPr>
                <w:rFonts w:ascii="Century Gothic" w:hAnsi="Century Gothic" w:cs="Tahoma"/>
                <w:b/>
                <w:szCs w:val="22"/>
              </w:rPr>
              <w:t>Timescale</w:t>
            </w:r>
          </w:p>
        </w:tc>
        <w:tc>
          <w:tcPr>
            <w:tcW w:w="2995" w:type="dxa"/>
            <w:tcBorders>
              <w:left w:val="single" w:sz="4" w:space="0" w:color="FFFFFF" w:themeColor="background1"/>
              <w:right w:val="single" w:sz="4" w:space="0" w:color="FFFFFF" w:themeColor="background1"/>
            </w:tcBorders>
            <w:shd w:val="clear" w:color="auto" w:fill="000000" w:themeFill="text1"/>
          </w:tcPr>
          <w:p w14:paraId="251A1284" w14:textId="77777777" w:rsidR="00E73060" w:rsidRPr="00337A0E" w:rsidRDefault="00E73060">
            <w:pPr>
              <w:rPr>
                <w:rFonts w:ascii="Century Gothic" w:hAnsi="Century Gothic" w:cs="Tahoma"/>
                <w:b/>
                <w:szCs w:val="22"/>
              </w:rPr>
            </w:pPr>
            <w:r w:rsidRPr="00337A0E">
              <w:rPr>
                <w:rFonts w:ascii="Century Gothic" w:hAnsi="Century Gothic" w:cs="Tahoma"/>
                <w:b/>
                <w:szCs w:val="22"/>
              </w:rPr>
              <w:t>Resources/Costs</w:t>
            </w:r>
          </w:p>
        </w:tc>
        <w:tc>
          <w:tcPr>
            <w:tcW w:w="2995" w:type="dxa"/>
            <w:tcBorders>
              <w:left w:val="single" w:sz="4" w:space="0" w:color="FFFFFF" w:themeColor="background1"/>
            </w:tcBorders>
            <w:shd w:val="clear" w:color="auto" w:fill="000000" w:themeFill="text1"/>
          </w:tcPr>
          <w:p w14:paraId="74450B6C" w14:textId="77777777" w:rsidR="00E73060" w:rsidRPr="00337A0E" w:rsidRDefault="00337A0E">
            <w:pPr>
              <w:rPr>
                <w:rFonts w:ascii="Century Gothic" w:hAnsi="Century Gothic" w:cs="Tahoma"/>
                <w:b/>
                <w:szCs w:val="22"/>
              </w:rPr>
            </w:pPr>
            <w:r w:rsidRPr="00337A0E">
              <w:rPr>
                <w:rFonts w:ascii="Century Gothic" w:hAnsi="Century Gothic" w:cs="Tahoma"/>
                <w:b/>
                <w:szCs w:val="22"/>
              </w:rPr>
              <w:t xml:space="preserve">Primary </w:t>
            </w:r>
            <w:r w:rsidR="00E73060" w:rsidRPr="00337A0E">
              <w:rPr>
                <w:rFonts w:ascii="Century Gothic" w:hAnsi="Century Gothic" w:cs="Tahoma"/>
                <w:b/>
                <w:szCs w:val="22"/>
              </w:rPr>
              <w:t>Enabler</w:t>
            </w:r>
          </w:p>
        </w:tc>
      </w:tr>
      <w:tr w:rsidR="00E73060" w:rsidRPr="00E73060" w14:paraId="314D16B6" w14:textId="77777777" w:rsidTr="00337A0E">
        <w:tc>
          <w:tcPr>
            <w:tcW w:w="15390" w:type="dxa"/>
            <w:gridSpan w:val="5"/>
            <w:shd w:val="clear" w:color="auto" w:fill="D0CECE" w:themeFill="background2" w:themeFillShade="E6"/>
          </w:tcPr>
          <w:p w14:paraId="3E1B1DA5" w14:textId="77777777" w:rsidR="00E73060" w:rsidRPr="00E73060" w:rsidRDefault="00E73060">
            <w:pPr>
              <w:rPr>
                <w:rFonts w:ascii="Tahoma" w:hAnsi="Tahoma" w:cs="Tahoma"/>
                <w:b/>
                <w:szCs w:val="22"/>
              </w:rPr>
            </w:pPr>
            <w:bookmarkStart w:id="3" w:name="_Hlk511298340"/>
            <w:r w:rsidRPr="00E73060">
              <w:rPr>
                <w:rFonts w:ascii="Tahoma" w:hAnsi="Tahoma" w:cs="Tahoma"/>
                <w:b/>
                <w:szCs w:val="22"/>
              </w:rPr>
              <w:t>Growing in Depth</w:t>
            </w:r>
          </w:p>
        </w:tc>
      </w:tr>
      <w:bookmarkEnd w:id="3"/>
      <w:tr w:rsidR="00E73060" w14:paraId="745AF527" w14:textId="77777777" w:rsidTr="00E73060">
        <w:tc>
          <w:tcPr>
            <w:tcW w:w="3167" w:type="dxa"/>
          </w:tcPr>
          <w:p w14:paraId="756D20CD" w14:textId="77777777" w:rsidR="00E73060" w:rsidRPr="00337A0E" w:rsidRDefault="00337A0E" w:rsidP="00337A0E">
            <w:pPr>
              <w:spacing w:line="480" w:lineRule="auto"/>
              <w:rPr>
                <w:rFonts w:ascii="Tahoma" w:hAnsi="Tahoma" w:cs="Tahoma"/>
                <w:sz w:val="16"/>
                <w:szCs w:val="16"/>
              </w:rPr>
            </w:pPr>
            <w:r w:rsidRPr="00337A0E">
              <w:rPr>
                <w:rFonts w:ascii="Tahoma" w:hAnsi="Tahoma" w:cs="Tahoma"/>
                <w:sz w:val="16"/>
                <w:szCs w:val="16"/>
              </w:rPr>
              <w:t>(1)</w:t>
            </w:r>
          </w:p>
        </w:tc>
        <w:tc>
          <w:tcPr>
            <w:tcW w:w="2994" w:type="dxa"/>
          </w:tcPr>
          <w:p w14:paraId="76904CC2" w14:textId="77777777" w:rsidR="00E73060" w:rsidRDefault="00E73060" w:rsidP="00337A0E">
            <w:pPr>
              <w:spacing w:line="480" w:lineRule="auto"/>
              <w:rPr>
                <w:rFonts w:ascii="Tahoma" w:hAnsi="Tahoma" w:cs="Tahoma"/>
                <w:szCs w:val="22"/>
              </w:rPr>
            </w:pPr>
          </w:p>
        </w:tc>
        <w:tc>
          <w:tcPr>
            <w:tcW w:w="3239" w:type="dxa"/>
          </w:tcPr>
          <w:p w14:paraId="18DDAB16" w14:textId="77777777" w:rsidR="00E73060" w:rsidRDefault="00E73060" w:rsidP="00337A0E">
            <w:pPr>
              <w:spacing w:line="480" w:lineRule="auto"/>
              <w:rPr>
                <w:rFonts w:ascii="Tahoma" w:hAnsi="Tahoma" w:cs="Tahoma"/>
                <w:szCs w:val="22"/>
              </w:rPr>
            </w:pPr>
          </w:p>
        </w:tc>
        <w:tc>
          <w:tcPr>
            <w:tcW w:w="2995" w:type="dxa"/>
          </w:tcPr>
          <w:p w14:paraId="0AF9212B" w14:textId="77777777" w:rsidR="00E73060" w:rsidRDefault="00E73060" w:rsidP="00337A0E">
            <w:pPr>
              <w:spacing w:line="480" w:lineRule="auto"/>
              <w:rPr>
                <w:rFonts w:ascii="Tahoma" w:hAnsi="Tahoma" w:cs="Tahoma"/>
                <w:szCs w:val="22"/>
              </w:rPr>
            </w:pPr>
          </w:p>
        </w:tc>
        <w:tc>
          <w:tcPr>
            <w:tcW w:w="2995" w:type="dxa"/>
          </w:tcPr>
          <w:p w14:paraId="127A2E9D" w14:textId="77777777" w:rsidR="00E73060" w:rsidRDefault="00E73060" w:rsidP="00337A0E">
            <w:pPr>
              <w:spacing w:line="480" w:lineRule="auto"/>
              <w:rPr>
                <w:rFonts w:ascii="Tahoma" w:hAnsi="Tahoma" w:cs="Tahoma"/>
                <w:szCs w:val="22"/>
              </w:rPr>
            </w:pPr>
          </w:p>
        </w:tc>
      </w:tr>
      <w:tr w:rsidR="00E73060" w14:paraId="13347E9E" w14:textId="77777777" w:rsidTr="00E73060">
        <w:tc>
          <w:tcPr>
            <w:tcW w:w="3167" w:type="dxa"/>
          </w:tcPr>
          <w:p w14:paraId="607BDB3E" w14:textId="77777777" w:rsidR="00E73060" w:rsidRPr="00337A0E" w:rsidRDefault="00337A0E" w:rsidP="00337A0E">
            <w:pPr>
              <w:spacing w:line="480" w:lineRule="auto"/>
              <w:rPr>
                <w:rFonts w:ascii="Tahoma" w:hAnsi="Tahoma" w:cs="Tahoma"/>
                <w:sz w:val="16"/>
                <w:szCs w:val="16"/>
              </w:rPr>
            </w:pPr>
            <w:r w:rsidRPr="00337A0E">
              <w:rPr>
                <w:rFonts w:ascii="Tahoma" w:hAnsi="Tahoma" w:cs="Tahoma"/>
                <w:sz w:val="16"/>
                <w:szCs w:val="16"/>
              </w:rPr>
              <w:t>(2)</w:t>
            </w:r>
          </w:p>
        </w:tc>
        <w:tc>
          <w:tcPr>
            <w:tcW w:w="2994" w:type="dxa"/>
          </w:tcPr>
          <w:p w14:paraId="0A96BFF4" w14:textId="77777777" w:rsidR="00E73060" w:rsidRDefault="00E73060" w:rsidP="00337A0E">
            <w:pPr>
              <w:spacing w:line="480" w:lineRule="auto"/>
              <w:rPr>
                <w:rFonts w:ascii="Tahoma" w:hAnsi="Tahoma" w:cs="Tahoma"/>
                <w:szCs w:val="22"/>
              </w:rPr>
            </w:pPr>
          </w:p>
        </w:tc>
        <w:tc>
          <w:tcPr>
            <w:tcW w:w="3239" w:type="dxa"/>
          </w:tcPr>
          <w:p w14:paraId="544EB2BB" w14:textId="77777777" w:rsidR="00E73060" w:rsidRDefault="00E73060" w:rsidP="00337A0E">
            <w:pPr>
              <w:spacing w:line="480" w:lineRule="auto"/>
              <w:rPr>
                <w:rFonts w:ascii="Tahoma" w:hAnsi="Tahoma" w:cs="Tahoma"/>
                <w:szCs w:val="22"/>
              </w:rPr>
            </w:pPr>
          </w:p>
        </w:tc>
        <w:tc>
          <w:tcPr>
            <w:tcW w:w="2995" w:type="dxa"/>
          </w:tcPr>
          <w:p w14:paraId="6A2B8786" w14:textId="77777777" w:rsidR="00E73060" w:rsidRDefault="00E73060" w:rsidP="00337A0E">
            <w:pPr>
              <w:spacing w:line="480" w:lineRule="auto"/>
              <w:rPr>
                <w:rFonts w:ascii="Tahoma" w:hAnsi="Tahoma" w:cs="Tahoma"/>
                <w:szCs w:val="22"/>
              </w:rPr>
            </w:pPr>
          </w:p>
        </w:tc>
        <w:tc>
          <w:tcPr>
            <w:tcW w:w="2995" w:type="dxa"/>
          </w:tcPr>
          <w:p w14:paraId="22FB067C" w14:textId="77777777" w:rsidR="00E73060" w:rsidRDefault="00E73060" w:rsidP="00337A0E">
            <w:pPr>
              <w:spacing w:line="480" w:lineRule="auto"/>
              <w:rPr>
                <w:rFonts w:ascii="Tahoma" w:hAnsi="Tahoma" w:cs="Tahoma"/>
                <w:szCs w:val="22"/>
              </w:rPr>
            </w:pPr>
          </w:p>
        </w:tc>
      </w:tr>
      <w:tr w:rsidR="00E73060" w14:paraId="749E8C03" w14:textId="77777777" w:rsidTr="00E73060">
        <w:tc>
          <w:tcPr>
            <w:tcW w:w="3167" w:type="dxa"/>
          </w:tcPr>
          <w:p w14:paraId="5FEA3662" w14:textId="77777777" w:rsidR="00E73060" w:rsidRPr="00337A0E" w:rsidRDefault="00337A0E" w:rsidP="00337A0E">
            <w:pPr>
              <w:spacing w:line="480" w:lineRule="auto"/>
              <w:rPr>
                <w:rFonts w:ascii="Tahoma" w:hAnsi="Tahoma" w:cs="Tahoma"/>
                <w:sz w:val="16"/>
                <w:szCs w:val="16"/>
              </w:rPr>
            </w:pPr>
            <w:r w:rsidRPr="00337A0E">
              <w:rPr>
                <w:rFonts w:ascii="Tahoma" w:hAnsi="Tahoma" w:cs="Tahoma"/>
                <w:sz w:val="16"/>
                <w:szCs w:val="16"/>
              </w:rPr>
              <w:t>(3)</w:t>
            </w:r>
          </w:p>
        </w:tc>
        <w:tc>
          <w:tcPr>
            <w:tcW w:w="2994" w:type="dxa"/>
          </w:tcPr>
          <w:p w14:paraId="37353647" w14:textId="77777777" w:rsidR="00E73060" w:rsidRDefault="00E73060" w:rsidP="00337A0E">
            <w:pPr>
              <w:spacing w:line="480" w:lineRule="auto"/>
              <w:rPr>
                <w:rFonts w:ascii="Tahoma" w:hAnsi="Tahoma" w:cs="Tahoma"/>
                <w:szCs w:val="22"/>
              </w:rPr>
            </w:pPr>
          </w:p>
        </w:tc>
        <w:tc>
          <w:tcPr>
            <w:tcW w:w="3239" w:type="dxa"/>
          </w:tcPr>
          <w:p w14:paraId="0F70121F" w14:textId="77777777" w:rsidR="00E73060" w:rsidRDefault="00E73060" w:rsidP="00337A0E">
            <w:pPr>
              <w:spacing w:line="480" w:lineRule="auto"/>
              <w:rPr>
                <w:rFonts w:ascii="Tahoma" w:hAnsi="Tahoma" w:cs="Tahoma"/>
                <w:szCs w:val="22"/>
              </w:rPr>
            </w:pPr>
          </w:p>
        </w:tc>
        <w:tc>
          <w:tcPr>
            <w:tcW w:w="2995" w:type="dxa"/>
          </w:tcPr>
          <w:p w14:paraId="5973D7F2" w14:textId="77777777" w:rsidR="00E73060" w:rsidRDefault="00E73060" w:rsidP="00337A0E">
            <w:pPr>
              <w:spacing w:line="480" w:lineRule="auto"/>
              <w:rPr>
                <w:rFonts w:ascii="Tahoma" w:hAnsi="Tahoma" w:cs="Tahoma"/>
                <w:szCs w:val="22"/>
              </w:rPr>
            </w:pPr>
          </w:p>
        </w:tc>
        <w:tc>
          <w:tcPr>
            <w:tcW w:w="2995" w:type="dxa"/>
          </w:tcPr>
          <w:p w14:paraId="4C3050F4" w14:textId="77777777" w:rsidR="00E73060" w:rsidRDefault="00E73060" w:rsidP="00337A0E">
            <w:pPr>
              <w:spacing w:line="480" w:lineRule="auto"/>
              <w:rPr>
                <w:rFonts w:ascii="Tahoma" w:hAnsi="Tahoma" w:cs="Tahoma"/>
                <w:szCs w:val="22"/>
              </w:rPr>
            </w:pPr>
          </w:p>
        </w:tc>
      </w:tr>
      <w:tr w:rsidR="00337A0E" w:rsidRPr="00E73060" w14:paraId="7BD150DC" w14:textId="77777777" w:rsidTr="00337A0E">
        <w:tc>
          <w:tcPr>
            <w:tcW w:w="15390" w:type="dxa"/>
            <w:gridSpan w:val="5"/>
            <w:shd w:val="clear" w:color="auto" w:fill="D0CECE" w:themeFill="background2" w:themeFillShade="E6"/>
          </w:tcPr>
          <w:p w14:paraId="016E3419" w14:textId="77777777" w:rsidR="00337A0E" w:rsidRPr="00E73060" w:rsidRDefault="00337A0E" w:rsidP="00605A50">
            <w:pPr>
              <w:rPr>
                <w:rFonts w:ascii="Tahoma" w:hAnsi="Tahoma" w:cs="Tahoma"/>
                <w:b/>
                <w:szCs w:val="22"/>
              </w:rPr>
            </w:pPr>
            <w:r w:rsidRPr="00E73060">
              <w:rPr>
                <w:rFonts w:ascii="Tahoma" w:hAnsi="Tahoma" w:cs="Tahoma"/>
                <w:b/>
                <w:szCs w:val="22"/>
              </w:rPr>
              <w:t xml:space="preserve">Growing in </w:t>
            </w:r>
            <w:r>
              <w:rPr>
                <w:rFonts w:ascii="Tahoma" w:hAnsi="Tahoma" w:cs="Tahoma"/>
                <w:b/>
                <w:szCs w:val="22"/>
              </w:rPr>
              <w:t>Influence</w:t>
            </w:r>
          </w:p>
        </w:tc>
      </w:tr>
      <w:tr w:rsidR="00337A0E" w14:paraId="387C2F4C" w14:textId="77777777" w:rsidTr="00E73060">
        <w:tc>
          <w:tcPr>
            <w:tcW w:w="3167" w:type="dxa"/>
          </w:tcPr>
          <w:p w14:paraId="28180774" w14:textId="77777777" w:rsidR="00337A0E" w:rsidRPr="00337A0E" w:rsidRDefault="00337A0E" w:rsidP="00337A0E">
            <w:pPr>
              <w:spacing w:line="480" w:lineRule="auto"/>
              <w:rPr>
                <w:rFonts w:ascii="Tahoma" w:hAnsi="Tahoma" w:cs="Tahoma"/>
                <w:sz w:val="16"/>
                <w:szCs w:val="16"/>
              </w:rPr>
            </w:pPr>
            <w:r w:rsidRPr="00337A0E">
              <w:rPr>
                <w:rFonts w:ascii="Tahoma" w:hAnsi="Tahoma" w:cs="Tahoma"/>
                <w:sz w:val="16"/>
                <w:szCs w:val="16"/>
              </w:rPr>
              <w:t>(1)</w:t>
            </w:r>
          </w:p>
        </w:tc>
        <w:tc>
          <w:tcPr>
            <w:tcW w:w="2994" w:type="dxa"/>
          </w:tcPr>
          <w:p w14:paraId="3CE2B200" w14:textId="77777777" w:rsidR="00337A0E" w:rsidRDefault="00337A0E" w:rsidP="00337A0E">
            <w:pPr>
              <w:spacing w:line="480" w:lineRule="auto"/>
              <w:rPr>
                <w:rFonts w:ascii="Tahoma" w:hAnsi="Tahoma" w:cs="Tahoma"/>
                <w:szCs w:val="22"/>
              </w:rPr>
            </w:pPr>
          </w:p>
        </w:tc>
        <w:tc>
          <w:tcPr>
            <w:tcW w:w="3239" w:type="dxa"/>
          </w:tcPr>
          <w:p w14:paraId="5FD38111" w14:textId="77777777" w:rsidR="00337A0E" w:rsidRDefault="00337A0E" w:rsidP="00337A0E">
            <w:pPr>
              <w:spacing w:line="480" w:lineRule="auto"/>
              <w:rPr>
                <w:rFonts w:ascii="Tahoma" w:hAnsi="Tahoma" w:cs="Tahoma"/>
                <w:szCs w:val="22"/>
              </w:rPr>
            </w:pPr>
          </w:p>
        </w:tc>
        <w:tc>
          <w:tcPr>
            <w:tcW w:w="2995" w:type="dxa"/>
          </w:tcPr>
          <w:p w14:paraId="500B4590" w14:textId="77777777" w:rsidR="00337A0E" w:rsidRDefault="00337A0E" w:rsidP="00337A0E">
            <w:pPr>
              <w:spacing w:line="480" w:lineRule="auto"/>
              <w:rPr>
                <w:rFonts w:ascii="Tahoma" w:hAnsi="Tahoma" w:cs="Tahoma"/>
                <w:szCs w:val="22"/>
              </w:rPr>
            </w:pPr>
          </w:p>
        </w:tc>
        <w:tc>
          <w:tcPr>
            <w:tcW w:w="2995" w:type="dxa"/>
          </w:tcPr>
          <w:p w14:paraId="5B787DBA" w14:textId="77777777" w:rsidR="00337A0E" w:rsidRDefault="00337A0E" w:rsidP="00337A0E">
            <w:pPr>
              <w:spacing w:line="480" w:lineRule="auto"/>
              <w:rPr>
                <w:rFonts w:ascii="Tahoma" w:hAnsi="Tahoma" w:cs="Tahoma"/>
                <w:szCs w:val="22"/>
              </w:rPr>
            </w:pPr>
          </w:p>
        </w:tc>
      </w:tr>
      <w:tr w:rsidR="00337A0E" w14:paraId="4A68AF03" w14:textId="77777777" w:rsidTr="00E73060">
        <w:tc>
          <w:tcPr>
            <w:tcW w:w="3167" w:type="dxa"/>
          </w:tcPr>
          <w:p w14:paraId="0F2F5193" w14:textId="77777777" w:rsidR="00337A0E" w:rsidRPr="00337A0E" w:rsidRDefault="00337A0E" w:rsidP="00337A0E">
            <w:pPr>
              <w:spacing w:line="480" w:lineRule="auto"/>
              <w:rPr>
                <w:rFonts w:ascii="Tahoma" w:hAnsi="Tahoma" w:cs="Tahoma"/>
                <w:sz w:val="16"/>
                <w:szCs w:val="16"/>
              </w:rPr>
            </w:pPr>
            <w:r w:rsidRPr="00337A0E">
              <w:rPr>
                <w:rFonts w:ascii="Tahoma" w:hAnsi="Tahoma" w:cs="Tahoma"/>
                <w:sz w:val="16"/>
                <w:szCs w:val="16"/>
              </w:rPr>
              <w:t>(2)</w:t>
            </w:r>
          </w:p>
        </w:tc>
        <w:tc>
          <w:tcPr>
            <w:tcW w:w="2994" w:type="dxa"/>
          </w:tcPr>
          <w:p w14:paraId="25593B83" w14:textId="77777777" w:rsidR="00337A0E" w:rsidRDefault="00337A0E" w:rsidP="00337A0E">
            <w:pPr>
              <w:spacing w:line="480" w:lineRule="auto"/>
              <w:rPr>
                <w:rFonts w:ascii="Tahoma" w:hAnsi="Tahoma" w:cs="Tahoma"/>
                <w:szCs w:val="22"/>
              </w:rPr>
            </w:pPr>
          </w:p>
        </w:tc>
        <w:tc>
          <w:tcPr>
            <w:tcW w:w="3239" w:type="dxa"/>
          </w:tcPr>
          <w:p w14:paraId="6B4CD286" w14:textId="77777777" w:rsidR="00337A0E" w:rsidRDefault="00337A0E" w:rsidP="00337A0E">
            <w:pPr>
              <w:spacing w:line="480" w:lineRule="auto"/>
              <w:rPr>
                <w:rFonts w:ascii="Tahoma" w:hAnsi="Tahoma" w:cs="Tahoma"/>
                <w:szCs w:val="22"/>
              </w:rPr>
            </w:pPr>
          </w:p>
        </w:tc>
        <w:tc>
          <w:tcPr>
            <w:tcW w:w="2995" w:type="dxa"/>
          </w:tcPr>
          <w:p w14:paraId="7D3558E2" w14:textId="77777777" w:rsidR="00337A0E" w:rsidRDefault="00337A0E" w:rsidP="00337A0E">
            <w:pPr>
              <w:spacing w:line="480" w:lineRule="auto"/>
              <w:rPr>
                <w:rFonts w:ascii="Tahoma" w:hAnsi="Tahoma" w:cs="Tahoma"/>
                <w:szCs w:val="22"/>
              </w:rPr>
            </w:pPr>
          </w:p>
        </w:tc>
        <w:tc>
          <w:tcPr>
            <w:tcW w:w="2995" w:type="dxa"/>
          </w:tcPr>
          <w:p w14:paraId="029FE033" w14:textId="77777777" w:rsidR="00337A0E" w:rsidRDefault="00337A0E" w:rsidP="00337A0E">
            <w:pPr>
              <w:spacing w:line="480" w:lineRule="auto"/>
              <w:rPr>
                <w:rFonts w:ascii="Tahoma" w:hAnsi="Tahoma" w:cs="Tahoma"/>
                <w:szCs w:val="22"/>
              </w:rPr>
            </w:pPr>
          </w:p>
        </w:tc>
      </w:tr>
      <w:tr w:rsidR="00337A0E" w14:paraId="2B3B0417" w14:textId="77777777" w:rsidTr="00E73060">
        <w:tc>
          <w:tcPr>
            <w:tcW w:w="3167" w:type="dxa"/>
          </w:tcPr>
          <w:p w14:paraId="2D0EDF8F" w14:textId="77777777" w:rsidR="00337A0E" w:rsidRPr="00337A0E" w:rsidRDefault="00337A0E" w:rsidP="00337A0E">
            <w:pPr>
              <w:spacing w:line="480" w:lineRule="auto"/>
              <w:rPr>
                <w:rFonts w:ascii="Tahoma" w:hAnsi="Tahoma" w:cs="Tahoma"/>
                <w:sz w:val="16"/>
                <w:szCs w:val="16"/>
              </w:rPr>
            </w:pPr>
            <w:r w:rsidRPr="00337A0E">
              <w:rPr>
                <w:rFonts w:ascii="Tahoma" w:hAnsi="Tahoma" w:cs="Tahoma"/>
                <w:sz w:val="16"/>
                <w:szCs w:val="16"/>
              </w:rPr>
              <w:t>(3)</w:t>
            </w:r>
          </w:p>
        </w:tc>
        <w:tc>
          <w:tcPr>
            <w:tcW w:w="2994" w:type="dxa"/>
          </w:tcPr>
          <w:p w14:paraId="2EA336C9" w14:textId="77777777" w:rsidR="00337A0E" w:rsidRDefault="00337A0E" w:rsidP="00337A0E">
            <w:pPr>
              <w:spacing w:line="480" w:lineRule="auto"/>
              <w:rPr>
                <w:rFonts w:ascii="Tahoma" w:hAnsi="Tahoma" w:cs="Tahoma"/>
                <w:szCs w:val="22"/>
              </w:rPr>
            </w:pPr>
          </w:p>
        </w:tc>
        <w:tc>
          <w:tcPr>
            <w:tcW w:w="3239" w:type="dxa"/>
          </w:tcPr>
          <w:p w14:paraId="46797B96" w14:textId="77777777" w:rsidR="00337A0E" w:rsidRDefault="00337A0E" w:rsidP="00337A0E">
            <w:pPr>
              <w:spacing w:line="480" w:lineRule="auto"/>
              <w:rPr>
                <w:rFonts w:ascii="Tahoma" w:hAnsi="Tahoma" w:cs="Tahoma"/>
                <w:szCs w:val="22"/>
              </w:rPr>
            </w:pPr>
          </w:p>
        </w:tc>
        <w:tc>
          <w:tcPr>
            <w:tcW w:w="2995" w:type="dxa"/>
          </w:tcPr>
          <w:p w14:paraId="3D86F6AB" w14:textId="77777777" w:rsidR="00337A0E" w:rsidRDefault="00337A0E" w:rsidP="00337A0E">
            <w:pPr>
              <w:spacing w:line="480" w:lineRule="auto"/>
              <w:rPr>
                <w:rFonts w:ascii="Tahoma" w:hAnsi="Tahoma" w:cs="Tahoma"/>
                <w:szCs w:val="22"/>
              </w:rPr>
            </w:pPr>
          </w:p>
        </w:tc>
        <w:tc>
          <w:tcPr>
            <w:tcW w:w="2995" w:type="dxa"/>
          </w:tcPr>
          <w:p w14:paraId="7DB1DB67" w14:textId="77777777" w:rsidR="00337A0E" w:rsidRDefault="00337A0E" w:rsidP="00337A0E">
            <w:pPr>
              <w:spacing w:line="480" w:lineRule="auto"/>
              <w:rPr>
                <w:rFonts w:ascii="Tahoma" w:hAnsi="Tahoma" w:cs="Tahoma"/>
                <w:szCs w:val="22"/>
              </w:rPr>
            </w:pPr>
          </w:p>
        </w:tc>
      </w:tr>
      <w:tr w:rsidR="00337A0E" w:rsidRPr="00E73060" w14:paraId="5AD70CBB" w14:textId="77777777" w:rsidTr="00337A0E">
        <w:tc>
          <w:tcPr>
            <w:tcW w:w="15390" w:type="dxa"/>
            <w:gridSpan w:val="5"/>
            <w:shd w:val="clear" w:color="auto" w:fill="D0CECE" w:themeFill="background2" w:themeFillShade="E6"/>
          </w:tcPr>
          <w:p w14:paraId="1218C1FF" w14:textId="77777777" w:rsidR="00337A0E" w:rsidRPr="00E73060" w:rsidRDefault="00337A0E" w:rsidP="00337A0E">
            <w:pPr>
              <w:rPr>
                <w:rFonts w:ascii="Tahoma" w:hAnsi="Tahoma" w:cs="Tahoma"/>
                <w:b/>
                <w:szCs w:val="22"/>
              </w:rPr>
            </w:pPr>
            <w:r w:rsidRPr="00E73060">
              <w:rPr>
                <w:rFonts w:ascii="Tahoma" w:hAnsi="Tahoma" w:cs="Tahoma"/>
                <w:b/>
                <w:szCs w:val="22"/>
              </w:rPr>
              <w:t>Gr</w:t>
            </w:r>
            <w:r>
              <w:rPr>
                <w:rFonts w:ascii="Tahoma" w:hAnsi="Tahoma" w:cs="Tahoma"/>
                <w:b/>
                <w:szCs w:val="22"/>
              </w:rPr>
              <w:t>owing in Number</w:t>
            </w:r>
          </w:p>
        </w:tc>
      </w:tr>
      <w:tr w:rsidR="00337A0E" w14:paraId="1DBF95AA" w14:textId="77777777" w:rsidTr="00E73060">
        <w:tc>
          <w:tcPr>
            <w:tcW w:w="3167" w:type="dxa"/>
          </w:tcPr>
          <w:p w14:paraId="07104B83" w14:textId="77777777" w:rsidR="00337A0E" w:rsidRPr="00337A0E" w:rsidRDefault="00337A0E" w:rsidP="00337A0E">
            <w:pPr>
              <w:spacing w:line="480" w:lineRule="auto"/>
              <w:rPr>
                <w:rFonts w:ascii="Tahoma" w:hAnsi="Tahoma" w:cs="Tahoma"/>
                <w:sz w:val="16"/>
                <w:szCs w:val="16"/>
              </w:rPr>
            </w:pPr>
            <w:r w:rsidRPr="00337A0E">
              <w:rPr>
                <w:rFonts w:ascii="Tahoma" w:hAnsi="Tahoma" w:cs="Tahoma"/>
                <w:sz w:val="16"/>
                <w:szCs w:val="16"/>
              </w:rPr>
              <w:t>(1)</w:t>
            </w:r>
          </w:p>
        </w:tc>
        <w:tc>
          <w:tcPr>
            <w:tcW w:w="2994" w:type="dxa"/>
          </w:tcPr>
          <w:p w14:paraId="172D9172" w14:textId="77777777" w:rsidR="00337A0E" w:rsidRDefault="00337A0E" w:rsidP="00337A0E">
            <w:pPr>
              <w:spacing w:line="480" w:lineRule="auto"/>
              <w:rPr>
                <w:rFonts w:ascii="Tahoma" w:hAnsi="Tahoma" w:cs="Tahoma"/>
                <w:szCs w:val="22"/>
              </w:rPr>
            </w:pPr>
          </w:p>
        </w:tc>
        <w:tc>
          <w:tcPr>
            <w:tcW w:w="3239" w:type="dxa"/>
          </w:tcPr>
          <w:p w14:paraId="4A318660" w14:textId="77777777" w:rsidR="00337A0E" w:rsidRDefault="00337A0E" w:rsidP="00337A0E">
            <w:pPr>
              <w:spacing w:line="480" w:lineRule="auto"/>
              <w:rPr>
                <w:rFonts w:ascii="Tahoma" w:hAnsi="Tahoma" w:cs="Tahoma"/>
                <w:szCs w:val="22"/>
              </w:rPr>
            </w:pPr>
          </w:p>
        </w:tc>
        <w:tc>
          <w:tcPr>
            <w:tcW w:w="2995" w:type="dxa"/>
          </w:tcPr>
          <w:p w14:paraId="68FCE10C" w14:textId="77777777" w:rsidR="00337A0E" w:rsidRDefault="00337A0E" w:rsidP="00337A0E">
            <w:pPr>
              <w:spacing w:line="480" w:lineRule="auto"/>
              <w:rPr>
                <w:rFonts w:ascii="Tahoma" w:hAnsi="Tahoma" w:cs="Tahoma"/>
                <w:szCs w:val="22"/>
              </w:rPr>
            </w:pPr>
          </w:p>
        </w:tc>
        <w:tc>
          <w:tcPr>
            <w:tcW w:w="2995" w:type="dxa"/>
          </w:tcPr>
          <w:p w14:paraId="485270D6" w14:textId="77777777" w:rsidR="00337A0E" w:rsidRDefault="00337A0E" w:rsidP="00337A0E">
            <w:pPr>
              <w:spacing w:line="480" w:lineRule="auto"/>
              <w:rPr>
                <w:rFonts w:ascii="Tahoma" w:hAnsi="Tahoma" w:cs="Tahoma"/>
                <w:szCs w:val="22"/>
              </w:rPr>
            </w:pPr>
          </w:p>
        </w:tc>
      </w:tr>
      <w:tr w:rsidR="00337A0E" w14:paraId="56F3FD98" w14:textId="77777777" w:rsidTr="00E73060">
        <w:tc>
          <w:tcPr>
            <w:tcW w:w="3167" w:type="dxa"/>
          </w:tcPr>
          <w:p w14:paraId="59DD5F04" w14:textId="77777777" w:rsidR="00337A0E" w:rsidRPr="00337A0E" w:rsidRDefault="00337A0E" w:rsidP="00337A0E">
            <w:pPr>
              <w:spacing w:line="480" w:lineRule="auto"/>
              <w:rPr>
                <w:rFonts w:ascii="Tahoma" w:hAnsi="Tahoma" w:cs="Tahoma"/>
                <w:sz w:val="16"/>
                <w:szCs w:val="16"/>
              </w:rPr>
            </w:pPr>
            <w:r w:rsidRPr="00337A0E">
              <w:rPr>
                <w:rFonts w:ascii="Tahoma" w:hAnsi="Tahoma" w:cs="Tahoma"/>
                <w:sz w:val="16"/>
                <w:szCs w:val="16"/>
              </w:rPr>
              <w:t>(2)</w:t>
            </w:r>
          </w:p>
        </w:tc>
        <w:tc>
          <w:tcPr>
            <w:tcW w:w="2994" w:type="dxa"/>
          </w:tcPr>
          <w:p w14:paraId="1C930881" w14:textId="77777777" w:rsidR="00337A0E" w:rsidRDefault="00337A0E" w:rsidP="00337A0E">
            <w:pPr>
              <w:spacing w:line="480" w:lineRule="auto"/>
              <w:rPr>
                <w:rFonts w:ascii="Tahoma" w:hAnsi="Tahoma" w:cs="Tahoma"/>
                <w:szCs w:val="22"/>
              </w:rPr>
            </w:pPr>
          </w:p>
        </w:tc>
        <w:tc>
          <w:tcPr>
            <w:tcW w:w="3239" w:type="dxa"/>
          </w:tcPr>
          <w:p w14:paraId="4FB9ED7E" w14:textId="77777777" w:rsidR="00337A0E" w:rsidRDefault="00337A0E" w:rsidP="00337A0E">
            <w:pPr>
              <w:spacing w:line="480" w:lineRule="auto"/>
              <w:rPr>
                <w:rFonts w:ascii="Tahoma" w:hAnsi="Tahoma" w:cs="Tahoma"/>
                <w:szCs w:val="22"/>
              </w:rPr>
            </w:pPr>
          </w:p>
        </w:tc>
        <w:tc>
          <w:tcPr>
            <w:tcW w:w="2995" w:type="dxa"/>
          </w:tcPr>
          <w:p w14:paraId="2AD8D031" w14:textId="77777777" w:rsidR="00337A0E" w:rsidRDefault="00337A0E" w:rsidP="00337A0E">
            <w:pPr>
              <w:spacing w:line="480" w:lineRule="auto"/>
              <w:rPr>
                <w:rFonts w:ascii="Tahoma" w:hAnsi="Tahoma" w:cs="Tahoma"/>
                <w:szCs w:val="22"/>
              </w:rPr>
            </w:pPr>
          </w:p>
        </w:tc>
        <w:tc>
          <w:tcPr>
            <w:tcW w:w="2995" w:type="dxa"/>
          </w:tcPr>
          <w:p w14:paraId="5AB7C456" w14:textId="77777777" w:rsidR="00337A0E" w:rsidRDefault="00337A0E" w:rsidP="00337A0E">
            <w:pPr>
              <w:spacing w:line="480" w:lineRule="auto"/>
              <w:rPr>
                <w:rFonts w:ascii="Tahoma" w:hAnsi="Tahoma" w:cs="Tahoma"/>
                <w:szCs w:val="22"/>
              </w:rPr>
            </w:pPr>
          </w:p>
        </w:tc>
      </w:tr>
      <w:tr w:rsidR="00337A0E" w14:paraId="124246DB" w14:textId="77777777" w:rsidTr="00E73060">
        <w:tc>
          <w:tcPr>
            <w:tcW w:w="3167" w:type="dxa"/>
          </w:tcPr>
          <w:p w14:paraId="69548EB3" w14:textId="77777777" w:rsidR="00337A0E" w:rsidRPr="00337A0E" w:rsidRDefault="00337A0E" w:rsidP="00337A0E">
            <w:pPr>
              <w:spacing w:line="480" w:lineRule="auto"/>
              <w:rPr>
                <w:rFonts w:ascii="Tahoma" w:hAnsi="Tahoma" w:cs="Tahoma"/>
                <w:sz w:val="16"/>
                <w:szCs w:val="16"/>
              </w:rPr>
            </w:pPr>
            <w:r w:rsidRPr="00337A0E">
              <w:rPr>
                <w:rFonts w:ascii="Tahoma" w:hAnsi="Tahoma" w:cs="Tahoma"/>
                <w:sz w:val="16"/>
                <w:szCs w:val="16"/>
              </w:rPr>
              <w:t>(3)</w:t>
            </w:r>
          </w:p>
        </w:tc>
        <w:tc>
          <w:tcPr>
            <w:tcW w:w="2994" w:type="dxa"/>
          </w:tcPr>
          <w:p w14:paraId="6BF36B1A" w14:textId="77777777" w:rsidR="00337A0E" w:rsidRDefault="00337A0E" w:rsidP="00337A0E">
            <w:pPr>
              <w:spacing w:line="480" w:lineRule="auto"/>
              <w:rPr>
                <w:rFonts w:ascii="Tahoma" w:hAnsi="Tahoma" w:cs="Tahoma"/>
                <w:szCs w:val="22"/>
              </w:rPr>
            </w:pPr>
          </w:p>
        </w:tc>
        <w:tc>
          <w:tcPr>
            <w:tcW w:w="3239" w:type="dxa"/>
          </w:tcPr>
          <w:p w14:paraId="7460AADF" w14:textId="77777777" w:rsidR="00337A0E" w:rsidRDefault="00337A0E" w:rsidP="00337A0E">
            <w:pPr>
              <w:spacing w:line="480" w:lineRule="auto"/>
              <w:rPr>
                <w:rFonts w:ascii="Tahoma" w:hAnsi="Tahoma" w:cs="Tahoma"/>
                <w:szCs w:val="22"/>
              </w:rPr>
            </w:pPr>
          </w:p>
        </w:tc>
        <w:tc>
          <w:tcPr>
            <w:tcW w:w="2995" w:type="dxa"/>
          </w:tcPr>
          <w:p w14:paraId="3B88128A" w14:textId="77777777" w:rsidR="00337A0E" w:rsidRDefault="00337A0E" w:rsidP="00337A0E">
            <w:pPr>
              <w:spacing w:line="480" w:lineRule="auto"/>
              <w:rPr>
                <w:rFonts w:ascii="Tahoma" w:hAnsi="Tahoma" w:cs="Tahoma"/>
                <w:szCs w:val="22"/>
              </w:rPr>
            </w:pPr>
          </w:p>
        </w:tc>
        <w:tc>
          <w:tcPr>
            <w:tcW w:w="2995" w:type="dxa"/>
          </w:tcPr>
          <w:p w14:paraId="6E3C16C4" w14:textId="77777777" w:rsidR="00337A0E" w:rsidRDefault="00337A0E" w:rsidP="00337A0E">
            <w:pPr>
              <w:spacing w:line="480" w:lineRule="auto"/>
              <w:rPr>
                <w:rFonts w:ascii="Tahoma" w:hAnsi="Tahoma" w:cs="Tahoma"/>
                <w:szCs w:val="22"/>
              </w:rPr>
            </w:pPr>
          </w:p>
        </w:tc>
      </w:tr>
      <w:tr w:rsidR="00337A0E" w:rsidRPr="00E73060" w14:paraId="3AB8EA2F" w14:textId="77777777" w:rsidTr="00337A0E">
        <w:tc>
          <w:tcPr>
            <w:tcW w:w="15390" w:type="dxa"/>
            <w:gridSpan w:val="5"/>
            <w:shd w:val="clear" w:color="auto" w:fill="D0CECE" w:themeFill="background2" w:themeFillShade="E6"/>
          </w:tcPr>
          <w:p w14:paraId="13A4F788" w14:textId="77777777" w:rsidR="00337A0E" w:rsidRPr="00E73060" w:rsidRDefault="00337A0E" w:rsidP="00337A0E">
            <w:pPr>
              <w:rPr>
                <w:rFonts w:ascii="Tahoma" w:hAnsi="Tahoma" w:cs="Tahoma"/>
                <w:b/>
                <w:szCs w:val="22"/>
              </w:rPr>
            </w:pPr>
            <w:r w:rsidRPr="00E73060">
              <w:rPr>
                <w:rFonts w:ascii="Tahoma" w:hAnsi="Tahoma" w:cs="Tahoma"/>
                <w:b/>
                <w:szCs w:val="22"/>
              </w:rPr>
              <w:t xml:space="preserve">Growing </w:t>
            </w:r>
            <w:r>
              <w:rPr>
                <w:rFonts w:ascii="Tahoma" w:hAnsi="Tahoma" w:cs="Tahoma"/>
                <w:b/>
                <w:szCs w:val="22"/>
              </w:rPr>
              <w:t>Younger</w:t>
            </w:r>
          </w:p>
        </w:tc>
      </w:tr>
      <w:tr w:rsidR="00337A0E" w14:paraId="6AA46B87" w14:textId="77777777" w:rsidTr="00E73060">
        <w:tc>
          <w:tcPr>
            <w:tcW w:w="3167" w:type="dxa"/>
          </w:tcPr>
          <w:p w14:paraId="62FCD561" w14:textId="77777777" w:rsidR="00337A0E" w:rsidRPr="00337A0E" w:rsidRDefault="00337A0E" w:rsidP="00337A0E">
            <w:pPr>
              <w:spacing w:line="480" w:lineRule="auto"/>
              <w:rPr>
                <w:rFonts w:ascii="Tahoma" w:hAnsi="Tahoma" w:cs="Tahoma"/>
                <w:sz w:val="16"/>
                <w:szCs w:val="16"/>
              </w:rPr>
            </w:pPr>
            <w:r w:rsidRPr="00337A0E">
              <w:rPr>
                <w:rFonts w:ascii="Tahoma" w:hAnsi="Tahoma" w:cs="Tahoma"/>
                <w:sz w:val="16"/>
                <w:szCs w:val="16"/>
              </w:rPr>
              <w:t>(1)</w:t>
            </w:r>
          </w:p>
        </w:tc>
        <w:tc>
          <w:tcPr>
            <w:tcW w:w="2994" w:type="dxa"/>
          </w:tcPr>
          <w:p w14:paraId="1892CEF2" w14:textId="77777777" w:rsidR="00337A0E" w:rsidRDefault="00337A0E" w:rsidP="00337A0E">
            <w:pPr>
              <w:spacing w:line="480" w:lineRule="auto"/>
              <w:rPr>
                <w:rFonts w:ascii="Tahoma" w:hAnsi="Tahoma" w:cs="Tahoma"/>
                <w:szCs w:val="22"/>
              </w:rPr>
            </w:pPr>
          </w:p>
        </w:tc>
        <w:tc>
          <w:tcPr>
            <w:tcW w:w="3239" w:type="dxa"/>
          </w:tcPr>
          <w:p w14:paraId="5319D22F" w14:textId="77777777" w:rsidR="00337A0E" w:rsidRDefault="00337A0E" w:rsidP="00337A0E">
            <w:pPr>
              <w:spacing w:line="480" w:lineRule="auto"/>
              <w:rPr>
                <w:rFonts w:ascii="Tahoma" w:hAnsi="Tahoma" w:cs="Tahoma"/>
                <w:szCs w:val="22"/>
              </w:rPr>
            </w:pPr>
          </w:p>
        </w:tc>
        <w:tc>
          <w:tcPr>
            <w:tcW w:w="2995" w:type="dxa"/>
          </w:tcPr>
          <w:p w14:paraId="20A13EBA" w14:textId="77777777" w:rsidR="00337A0E" w:rsidRDefault="00337A0E" w:rsidP="00337A0E">
            <w:pPr>
              <w:spacing w:line="480" w:lineRule="auto"/>
              <w:rPr>
                <w:rFonts w:ascii="Tahoma" w:hAnsi="Tahoma" w:cs="Tahoma"/>
                <w:szCs w:val="22"/>
              </w:rPr>
            </w:pPr>
          </w:p>
        </w:tc>
        <w:tc>
          <w:tcPr>
            <w:tcW w:w="2995" w:type="dxa"/>
          </w:tcPr>
          <w:p w14:paraId="64F01D64" w14:textId="77777777" w:rsidR="00337A0E" w:rsidRDefault="00337A0E" w:rsidP="00337A0E">
            <w:pPr>
              <w:spacing w:line="480" w:lineRule="auto"/>
              <w:rPr>
                <w:rFonts w:ascii="Tahoma" w:hAnsi="Tahoma" w:cs="Tahoma"/>
                <w:szCs w:val="22"/>
              </w:rPr>
            </w:pPr>
          </w:p>
        </w:tc>
      </w:tr>
      <w:tr w:rsidR="00337A0E" w14:paraId="2CEA1CEF" w14:textId="77777777" w:rsidTr="00E73060">
        <w:tc>
          <w:tcPr>
            <w:tcW w:w="3167" w:type="dxa"/>
          </w:tcPr>
          <w:p w14:paraId="40BE10F4" w14:textId="77777777" w:rsidR="00337A0E" w:rsidRPr="00337A0E" w:rsidRDefault="00337A0E" w:rsidP="00337A0E">
            <w:pPr>
              <w:spacing w:line="480" w:lineRule="auto"/>
              <w:rPr>
                <w:rFonts w:ascii="Tahoma" w:hAnsi="Tahoma" w:cs="Tahoma"/>
                <w:sz w:val="16"/>
                <w:szCs w:val="16"/>
              </w:rPr>
            </w:pPr>
            <w:r w:rsidRPr="00337A0E">
              <w:rPr>
                <w:rFonts w:ascii="Tahoma" w:hAnsi="Tahoma" w:cs="Tahoma"/>
                <w:sz w:val="16"/>
                <w:szCs w:val="16"/>
              </w:rPr>
              <w:t>(2)</w:t>
            </w:r>
          </w:p>
        </w:tc>
        <w:tc>
          <w:tcPr>
            <w:tcW w:w="2994" w:type="dxa"/>
          </w:tcPr>
          <w:p w14:paraId="569D4498" w14:textId="77777777" w:rsidR="00337A0E" w:rsidRDefault="00337A0E" w:rsidP="00337A0E">
            <w:pPr>
              <w:spacing w:line="480" w:lineRule="auto"/>
              <w:rPr>
                <w:rFonts w:ascii="Tahoma" w:hAnsi="Tahoma" w:cs="Tahoma"/>
                <w:szCs w:val="22"/>
              </w:rPr>
            </w:pPr>
          </w:p>
        </w:tc>
        <w:tc>
          <w:tcPr>
            <w:tcW w:w="3239" w:type="dxa"/>
          </w:tcPr>
          <w:p w14:paraId="6A5D60E5" w14:textId="77777777" w:rsidR="00337A0E" w:rsidRDefault="00337A0E" w:rsidP="00337A0E">
            <w:pPr>
              <w:spacing w:line="480" w:lineRule="auto"/>
              <w:rPr>
                <w:rFonts w:ascii="Tahoma" w:hAnsi="Tahoma" w:cs="Tahoma"/>
                <w:szCs w:val="22"/>
              </w:rPr>
            </w:pPr>
          </w:p>
        </w:tc>
        <w:tc>
          <w:tcPr>
            <w:tcW w:w="2995" w:type="dxa"/>
          </w:tcPr>
          <w:p w14:paraId="1B5B1DB1" w14:textId="77777777" w:rsidR="00337A0E" w:rsidRDefault="00337A0E" w:rsidP="00337A0E">
            <w:pPr>
              <w:spacing w:line="480" w:lineRule="auto"/>
              <w:rPr>
                <w:rFonts w:ascii="Tahoma" w:hAnsi="Tahoma" w:cs="Tahoma"/>
                <w:szCs w:val="22"/>
              </w:rPr>
            </w:pPr>
          </w:p>
        </w:tc>
        <w:tc>
          <w:tcPr>
            <w:tcW w:w="2995" w:type="dxa"/>
          </w:tcPr>
          <w:p w14:paraId="118EC361" w14:textId="77777777" w:rsidR="00337A0E" w:rsidRDefault="00337A0E" w:rsidP="00337A0E">
            <w:pPr>
              <w:spacing w:line="480" w:lineRule="auto"/>
              <w:rPr>
                <w:rFonts w:ascii="Tahoma" w:hAnsi="Tahoma" w:cs="Tahoma"/>
                <w:szCs w:val="22"/>
              </w:rPr>
            </w:pPr>
          </w:p>
        </w:tc>
      </w:tr>
      <w:tr w:rsidR="00337A0E" w14:paraId="73C4B7DA" w14:textId="77777777" w:rsidTr="00E73060">
        <w:tc>
          <w:tcPr>
            <w:tcW w:w="3167" w:type="dxa"/>
          </w:tcPr>
          <w:p w14:paraId="2C64B53F" w14:textId="77777777" w:rsidR="00337A0E" w:rsidRPr="00337A0E" w:rsidRDefault="00337A0E" w:rsidP="00337A0E">
            <w:pPr>
              <w:spacing w:line="480" w:lineRule="auto"/>
              <w:rPr>
                <w:rFonts w:ascii="Tahoma" w:hAnsi="Tahoma" w:cs="Tahoma"/>
                <w:sz w:val="16"/>
                <w:szCs w:val="16"/>
              </w:rPr>
            </w:pPr>
            <w:r w:rsidRPr="00337A0E">
              <w:rPr>
                <w:rFonts w:ascii="Tahoma" w:hAnsi="Tahoma" w:cs="Tahoma"/>
                <w:sz w:val="16"/>
                <w:szCs w:val="16"/>
              </w:rPr>
              <w:t>(3)</w:t>
            </w:r>
          </w:p>
        </w:tc>
        <w:tc>
          <w:tcPr>
            <w:tcW w:w="2994" w:type="dxa"/>
          </w:tcPr>
          <w:p w14:paraId="2E8A031C" w14:textId="77777777" w:rsidR="00337A0E" w:rsidRDefault="00337A0E" w:rsidP="00337A0E">
            <w:pPr>
              <w:spacing w:line="480" w:lineRule="auto"/>
              <w:rPr>
                <w:rFonts w:ascii="Tahoma" w:hAnsi="Tahoma" w:cs="Tahoma"/>
                <w:szCs w:val="22"/>
              </w:rPr>
            </w:pPr>
          </w:p>
        </w:tc>
        <w:tc>
          <w:tcPr>
            <w:tcW w:w="3239" w:type="dxa"/>
          </w:tcPr>
          <w:p w14:paraId="7FA61F1C" w14:textId="77777777" w:rsidR="00337A0E" w:rsidRDefault="00337A0E" w:rsidP="00337A0E">
            <w:pPr>
              <w:spacing w:line="480" w:lineRule="auto"/>
              <w:rPr>
                <w:rFonts w:ascii="Tahoma" w:hAnsi="Tahoma" w:cs="Tahoma"/>
                <w:szCs w:val="22"/>
              </w:rPr>
            </w:pPr>
          </w:p>
        </w:tc>
        <w:tc>
          <w:tcPr>
            <w:tcW w:w="2995" w:type="dxa"/>
          </w:tcPr>
          <w:p w14:paraId="2304827D" w14:textId="77777777" w:rsidR="00337A0E" w:rsidRDefault="00337A0E" w:rsidP="00337A0E">
            <w:pPr>
              <w:spacing w:line="480" w:lineRule="auto"/>
              <w:rPr>
                <w:rFonts w:ascii="Tahoma" w:hAnsi="Tahoma" w:cs="Tahoma"/>
                <w:szCs w:val="22"/>
              </w:rPr>
            </w:pPr>
          </w:p>
        </w:tc>
        <w:tc>
          <w:tcPr>
            <w:tcW w:w="2995" w:type="dxa"/>
          </w:tcPr>
          <w:p w14:paraId="7F0EBF10" w14:textId="77777777" w:rsidR="00337A0E" w:rsidRDefault="00337A0E" w:rsidP="00337A0E">
            <w:pPr>
              <w:spacing w:line="480" w:lineRule="auto"/>
              <w:rPr>
                <w:rFonts w:ascii="Tahoma" w:hAnsi="Tahoma" w:cs="Tahoma"/>
                <w:szCs w:val="22"/>
              </w:rPr>
            </w:pPr>
          </w:p>
        </w:tc>
      </w:tr>
    </w:tbl>
    <w:p w14:paraId="5CCE2DE4" w14:textId="77777777" w:rsidR="00122F64" w:rsidRPr="00337A0E" w:rsidRDefault="00122F64" w:rsidP="00912796">
      <w:pPr>
        <w:rPr>
          <w:rFonts w:ascii="Tahoma" w:hAnsi="Tahoma" w:cs="Tahoma"/>
          <w:sz w:val="16"/>
          <w:szCs w:val="22"/>
        </w:rPr>
      </w:pPr>
    </w:p>
    <w:p w14:paraId="6CC35BDE" w14:textId="77777777" w:rsidR="00657B54" w:rsidRDefault="00657B54" w:rsidP="00657B54">
      <w:pPr>
        <w:jc w:val="center"/>
        <w:rPr>
          <w:rFonts w:ascii="Tahoma" w:hAnsi="Tahoma" w:cs="Tahoma"/>
          <w:sz w:val="22"/>
          <w:szCs w:val="22"/>
        </w:rPr>
      </w:pPr>
      <w:r w:rsidRPr="00657B54">
        <w:rPr>
          <w:rFonts w:ascii="Tahoma" w:hAnsi="Tahoma" w:cs="Tahoma"/>
          <w:b/>
        </w:rPr>
        <w:t xml:space="preserve">Thank you for completing </w:t>
      </w:r>
      <w:r w:rsidR="00337A0E">
        <w:rPr>
          <w:rFonts w:ascii="Tahoma" w:hAnsi="Tahoma" w:cs="Tahoma"/>
          <w:b/>
        </w:rPr>
        <w:t>your Deanery Planning</w:t>
      </w:r>
      <w:r w:rsidRPr="00657B54">
        <w:rPr>
          <w:rFonts w:ascii="Tahoma" w:hAnsi="Tahoma" w:cs="Tahoma"/>
          <w:b/>
        </w:rPr>
        <w:t>.</w:t>
      </w:r>
      <w:r w:rsidR="00337A0E">
        <w:rPr>
          <w:rFonts w:ascii="Tahoma" w:hAnsi="Tahoma" w:cs="Tahoma"/>
          <w:b/>
        </w:rPr>
        <w:t xml:space="preserve"> P</w:t>
      </w:r>
      <w:r w:rsidRPr="00657B54">
        <w:rPr>
          <w:rFonts w:ascii="Tahoma" w:hAnsi="Tahoma" w:cs="Tahoma"/>
          <w:b/>
        </w:rPr>
        <w:t xml:space="preserve">lease return to your </w:t>
      </w:r>
      <w:r w:rsidR="00337A0E">
        <w:rPr>
          <w:rFonts w:ascii="Tahoma" w:hAnsi="Tahoma" w:cs="Tahoma"/>
          <w:b/>
        </w:rPr>
        <w:t>Archdeacon</w:t>
      </w:r>
      <w:r w:rsidRPr="00657B54">
        <w:rPr>
          <w:rFonts w:ascii="Tahoma" w:hAnsi="Tahoma" w:cs="Tahoma"/>
          <w:b/>
        </w:rPr>
        <w:t>.</w:t>
      </w:r>
    </w:p>
    <w:sectPr w:rsidR="00657B54" w:rsidSect="00E73060">
      <w:pgSz w:w="16840" w:h="11900" w:orient="landscape"/>
      <w:pgMar w:top="720" w:right="720" w:bottom="720" w:left="720" w:header="426" w:footer="13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CC915B" w14:textId="77777777" w:rsidR="00BE101D" w:rsidRDefault="00BE101D">
      <w:r>
        <w:separator/>
      </w:r>
    </w:p>
  </w:endnote>
  <w:endnote w:type="continuationSeparator" w:id="0">
    <w:p w14:paraId="2F568665" w14:textId="77777777" w:rsidR="00BE101D" w:rsidRDefault="00BE1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967C2" w14:textId="77777777" w:rsidR="00CD665C" w:rsidRDefault="00CD66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1DE6434" w14:textId="77777777" w:rsidR="00CD665C" w:rsidRDefault="00CD66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C0DAB" w14:textId="77777777" w:rsidR="001204E5" w:rsidRDefault="001204E5">
    <w:pPr>
      <w:pStyle w:val="Footer"/>
      <w:jc w:val="center"/>
    </w:pPr>
    <w:r w:rsidRPr="001204E5">
      <w:rPr>
        <w:rFonts w:ascii="Tahoma" w:hAnsi="Tahoma" w:cs="Tahoma"/>
        <w:sz w:val="20"/>
      </w:rPr>
      <w:t xml:space="preserve">Page </w:t>
    </w:r>
    <w:r w:rsidRPr="001204E5">
      <w:rPr>
        <w:rFonts w:ascii="Tahoma" w:hAnsi="Tahoma" w:cs="Tahoma"/>
        <w:b/>
        <w:bCs/>
        <w:sz w:val="20"/>
      </w:rPr>
      <w:fldChar w:fldCharType="begin"/>
    </w:r>
    <w:r w:rsidRPr="001204E5">
      <w:rPr>
        <w:rFonts w:ascii="Tahoma" w:hAnsi="Tahoma" w:cs="Tahoma"/>
        <w:b/>
        <w:bCs/>
        <w:sz w:val="20"/>
      </w:rPr>
      <w:instrText xml:space="preserve"> PAGE </w:instrText>
    </w:r>
    <w:r w:rsidRPr="001204E5">
      <w:rPr>
        <w:rFonts w:ascii="Tahoma" w:hAnsi="Tahoma" w:cs="Tahoma"/>
        <w:b/>
        <w:bCs/>
        <w:sz w:val="20"/>
      </w:rPr>
      <w:fldChar w:fldCharType="separate"/>
    </w:r>
    <w:r w:rsidR="00E409F4">
      <w:rPr>
        <w:rFonts w:ascii="Tahoma" w:hAnsi="Tahoma" w:cs="Tahoma"/>
        <w:b/>
        <w:bCs/>
        <w:noProof/>
        <w:sz w:val="20"/>
      </w:rPr>
      <w:t>10</w:t>
    </w:r>
    <w:r w:rsidRPr="001204E5">
      <w:rPr>
        <w:rFonts w:ascii="Tahoma" w:hAnsi="Tahoma" w:cs="Tahoma"/>
        <w:b/>
        <w:bCs/>
        <w:sz w:val="20"/>
      </w:rPr>
      <w:fldChar w:fldCharType="end"/>
    </w:r>
    <w:r w:rsidRPr="001204E5">
      <w:rPr>
        <w:rFonts w:ascii="Tahoma" w:hAnsi="Tahoma" w:cs="Tahoma"/>
        <w:sz w:val="20"/>
      </w:rPr>
      <w:t xml:space="preserve"> of </w:t>
    </w:r>
    <w:r w:rsidRPr="001204E5">
      <w:rPr>
        <w:rFonts w:ascii="Tahoma" w:hAnsi="Tahoma" w:cs="Tahoma"/>
        <w:b/>
        <w:bCs/>
        <w:sz w:val="20"/>
      </w:rPr>
      <w:fldChar w:fldCharType="begin"/>
    </w:r>
    <w:r w:rsidRPr="001204E5">
      <w:rPr>
        <w:rFonts w:ascii="Tahoma" w:hAnsi="Tahoma" w:cs="Tahoma"/>
        <w:b/>
        <w:bCs/>
        <w:sz w:val="20"/>
      </w:rPr>
      <w:instrText xml:space="preserve"> NUMPAGES  </w:instrText>
    </w:r>
    <w:r w:rsidRPr="001204E5">
      <w:rPr>
        <w:rFonts w:ascii="Tahoma" w:hAnsi="Tahoma" w:cs="Tahoma"/>
        <w:b/>
        <w:bCs/>
        <w:sz w:val="20"/>
      </w:rPr>
      <w:fldChar w:fldCharType="separate"/>
    </w:r>
    <w:r w:rsidR="00E409F4">
      <w:rPr>
        <w:rFonts w:ascii="Tahoma" w:hAnsi="Tahoma" w:cs="Tahoma"/>
        <w:b/>
        <w:bCs/>
        <w:noProof/>
        <w:sz w:val="20"/>
      </w:rPr>
      <w:t>11</w:t>
    </w:r>
    <w:r w:rsidRPr="001204E5">
      <w:rPr>
        <w:rFonts w:ascii="Tahoma" w:hAnsi="Tahoma" w:cs="Tahoma"/>
        <w:b/>
        <w:bCs/>
        <w:sz w:val="20"/>
      </w:rPr>
      <w:fldChar w:fldCharType="end"/>
    </w:r>
  </w:p>
  <w:p w14:paraId="4EC51B0F" w14:textId="77777777" w:rsidR="00CD665C" w:rsidRDefault="00CD665C">
    <w:pPr>
      <w:pStyle w:val="Footer"/>
      <w:rPr>
        <w:sz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D4490" w14:textId="77777777" w:rsidR="00C24EA0" w:rsidRPr="00C24EA0" w:rsidRDefault="00C24EA0">
    <w:pPr>
      <w:pStyle w:val="Footer"/>
      <w:jc w:val="center"/>
      <w:rPr>
        <w:rFonts w:ascii="Tahoma" w:hAnsi="Tahoma" w:cs="Tahoma"/>
        <w:sz w:val="20"/>
      </w:rPr>
    </w:pPr>
    <w:r w:rsidRPr="00C24EA0">
      <w:rPr>
        <w:rFonts w:ascii="Tahoma" w:hAnsi="Tahoma" w:cs="Tahoma"/>
        <w:sz w:val="20"/>
      </w:rPr>
      <w:t xml:space="preserve">Page </w:t>
    </w:r>
    <w:r w:rsidRPr="00C24EA0">
      <w:rPr>
        <w:rFonts w:ascii="Tahoma" w:hAnsi="Tahoma" w:cs="Tahoma"/>
        <w:b/>
        <w:bCs/>
        <w:sz w:val="20"/>
      </w:rPr>
      <w:fldChar w:fldCharType="begin"/>
    </w:r>
    <w:r w:rsidRPr="00C24EA0">
      <w:rPr>
        <w:rFonts w:ascii="Tahoma" w:hAnsi="Tahoma" w:cs="Tahoma"/>
        <w:b/>
        <w:bCs/>
        <w:sz w:val="20"/>
      </w:rPr>
      <w:instrText xml:space="preserve"> PAGE </w:instrText>
    </w:r>
    <w:r w:rsidRPr="00C24EA0">
      <w:rPr>
        <w:rFonts w:ascii="Tahoma" w:hAnsi="Tahoma" w:cs="Tahoma"/>
        <w:b/>
        <w:bCs/>
        <w:sz w:val="20"/>
      </w:rPr>
      <w:fldChar w:fldCharType="separate"/>
    </w:r>
    <w:r w:rsidR="00E409F4">
      <w:rPr>
        <w:rFonts w:ascii="Tahoma" w:hAnsi="Tahoma" w:cs="Tahoma"/>
        <w:b/>
        <w:bCs/>
        <w:noProof/>
        <w:sz w:val="20"/>
      </w:rPr>
      <w:t>11</w:t>
    </w:r>
    <w:r w:rsidRPr="00C24EA0">
      <w:rPr>
        <w:rFonts w:ascii="Tahoma" w:hAnsi="Tahoma" w:cs="Tahoma"/>
        <w:b/>
        <w:bCs/>
        <w:sz w:val="20"/>
      </w:rPr>
      <w:fldChar w:fldCharType="end"/>
    </w:r>
    <w:r w:rsidRPr="00C24EA0">
      <w:rPr>
        <w:rFonts w:ascii="Tahoma" w:hAnsi="Tahoma" w:cs="Tahoma"/>
        <w:sz w:val="20"/>
      </w:rPr>
      <w:t xml:space="preserve"> of </w:t>
    </w:r>
    <w:r w:rsidRPr="00C24EA0">
      <w:rPr>
        <w:rFonts w:ascii="Tahoma" w:hAnsi="Tahoma" w:cs="Tahoma"/>
        <w:b/>
        <w:bCs/>
        <w:sz w:val="20"/>
      </w:rPr>
      <w:fldChar w:fldCharType="begin"/>
    </w:r>
    <w:r w:rsidRPr="00C24EA0">
      <w:rPr>
        <w:rFonts w:ascii="Tahoma" w:hAnsi="Tahoma" w:cs="Tahoma"/>
        <w:b/>
        <w:bCs/>
        <w:sz w:val="20"/>
      </w:rPr>
      <w:instrText xml:space="preserve"> NUMPAGES  </w:instrText>
    </w:r>
    <w:r w:rsidRPr="00C24EA0">
      <w:rPr>
        <w:rFonts w:ascii="Tahoma" w:hAnsi="Tahoma" w:cs="Tahoma"/>
        <w:b/>
        <w:bCs/>
        <w:sz w:val="20"/>
      </w:rPr>
      <w:fldChar w:fldCharType="separate"/>
    </w:r>
    <w:r w:rsidR="00E409F4">
      <w:rPr>
        <w:rFonts w:ascii="Tahoma" w:hAnsi="Tahoma" w:cs="Tahoma"/>
        <w:b/>
        <w:bCs/>
        <w:noProof/>
        <w:sz w:val="20"/>
      </w:rPr>
      <w:t>11</w:t>
    </w:r>
    <w:r w:rsidRPr="00C24EA0">
      <w:rPr>
        <w:rFonts w:ascii="Tahoma" w:hAnsi="Tahoma" w:cs="Tahoma"/>
        <w:b/>
        <w:bCs/>
        <w:sz w:val="20"/>
      </w:rPr>
      <w:fldChar w:fldCharType="end"/>
    </w:r>
  </w:p>
  <w:p w14:paraId="59AC3F5F" w14:textId="77777777" w:rsidR="00C24EA0" w:rsidRDefault="00C24E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8D9BD5" w14:textId="77777777" w:rsidR="00BE101D" w:rsidRDefault="00BE101D">
      <w:r>
        <w:separator/>
      </w:r>
    </w:p>
  </w:footnote>
  <w:footnote w:type="continuationSeparator" w:id="0">
    <w:p w14:paraId="23E65AFB" w14:textId="77777777" w:rsidR="00BE101D" w:rsidRDefault="00BE101D">
      <w:r>
        <w:continuationSeparator/>
      </w:r>
    </w:p>
  </w:footnote>
  <w:footnote w:id="1">
    <w:p w14:paraId="35D73FAA" w14:textId="77777777" w:rsidR="000A4E5F" w:rsidRPr="00816325" w:rsidRDefault="000A4E5F" w:rsidP="000A4E5F">
      <w:pPr>
        <w:pStyle w:val="FootnoteText"/>
        <w:rPr>
          <w:rFonts w:ascii="Tahoma" w:hAnsi="Tahoma" w:cs="Tahoma"/>
          <w:sz w:val="20"/>
          <w:szCs w:val="20"/>
        </w:rPr>
      </w:pPr>
      <w:r w:rsidRPr="00816325">
        <w:rPr>
          <w:rStyle w:val="FootnoteReference"/>
          <w:rFonts w:ascii="Tahoma" w:hAnsi="Tahoma" w:cs="Tahoma"/>
          <w:sz w:val="20"/>
          <w:szCs w:val="20"/>
        </w:rPr>
        <w:footnoteRef/>
      </w:r>
      <w:r w:rsidRPr="00816325">
        <w:rPr>
          <w:rFonts w:ascii="Tahoma" w:hAnsi="Tahoma" w:cs="Tahoma"/>
          <w:sz w:val="20"/>
          <w:szCs w:val="20"/>
        </w:rPr>
        <w:t xml:space="preserve"> Refer to calculation of IMD on Parish dashboard – </w:t>
      </w:r>
      <w:r w:rsidR="00E46684">
        <w:rPr>
          <w:rFonts w:ascii="Tahoma" w:hAnsi="Tahoma" w:cs="Tahoma"/>
          <w:sz w:val="20"/>
          <w:szCs w:val="20"/>
        </w:rPr>
        <w:t xml:space="preserve">list </w:t>
      </w:r>
      <w:r w:rsidRPr="00816325">
        <w:rPr>
          <w:rFonts w:ascii="Tahoma" w:hAnsi="Tahoma" w:cs="Tahoma"/>
          <w:sz w:val="20"/>
          <w:szCs w:val="20"/>
        </w:rPr>
        <w:t>all below 20%</w:t>
      </w:r>
    </w:p>
  </w:footnote>
  <w:footnote w:id="2">
    <w:p w14:paraId="1DB23C85" w14:textId="77777777" w:rsidR="000A4E5F" w:rsidRPr="00816325" w:rsidRDefault="000A4E5F" w:rsidP="000A4E5F">
      <w:pPr>
        <w:rPr>
          <w:rFonts w:ascii="Tahoma" w:hAnsi="Tahoma" w:cs="Tahoma"/>
          <w:sz w:val="20"/>
          <w:szCs w:val="20"/>
        </w:rPr>
      </w:pPr>
      <w:r w:rsidRPr="00816325">
        <w:rPr>
          <w:rStyle w:val="FootnoteReference"/>
          <w:rFonts w:ascii="Tahoma" w:hAnsi="Tahoma" w:cs="Tahoma"/>
          <w:sz w:val="20"/>
          <w:szCs w:val="20"/>
        </w:rPr>
        <w:footnoteRef/>
      </w:r>
      <w:r w:rsidRPr="00816325">
        <w:rPr>
          <w:rFonts w:ascii="Tahoma" w:hAnsi="Tahoma" w:cs="Tahoma"/>
          <w:sz w:val="20"/>
          <w:szCs w:val="20"/>
        </w:rPr>
        <w:t xml:space="preserve"> Include non-consecrated chapels etc. </w:t>
      </w:r>
    </w:p>
  </w:footnote>
  <w:footnote w:id="3">
    <w:p w14:paraId="59C87309" w14:textId="77777777" w:rsidR="000A4E5F" w:rsidRPr="00816325" w:rsidRDefault="000A4E5F" w:rsidP="000A4E5F">
      <w:pPr>
        <w:rPr>
          <w:rFonts w:ascii="Tahoma" w:hAnsi="Tahoma" w:cs="Tahoma"/>
          <w:sz w:val="20"/>
          <w:szCs w:val="20"/>
        </w:rPr>
      </w:pPr>
      <w:r w:rsidRPr="00816325">
        <w:rPr>
          <w:rStyle w:val="FootnoteReference"/>
          <w:rFonts w:ascii="Tahoma" w:hAnsi="Tahoma" w:cs="Tahoma"/>
          <w:sz w:val="20"/>
          <w:szCs w:val="20"/>
        </w:rPr>
        <w:footnoteRef/>
      </w:r>
      <w:r w:rsidRPr="00816325">
        <w:rPr>
          <w:rFonts w:ascii="Tahoma" w:hAnsi="Tahoma" w:cs="Tahoma"/>
          <w:sz w:val="20"/>
          <w:szCs w:val="20"/>
        </w:rPr>
        <w:t xml:space="preserve"> Include only buildings that a parish maintains and or manages. </w:t>
      </w:r>
    </w:p>
  </w:footnote>
  <w:footnote w:id="4">
    <w:p w14:paraId="79F20D5D" w14:textId="77777777" w:rsidR="000A4E5F" w:rsidRPr="00816325" w:rsidRDefault="000A4E5F" w:rsidP="000A4E5F">
      <w:pPr>
        <w:rPr>
          <w:rFonts w:ascii="Tahoma" w:hAnsi="Tahoma" w:cs="Tahoma"/>
          <w:sz w:val="20"/>
          <w:szCs w:val="20"/>
        </w:rPr>
      </w:pPr>
      <w:r w:rsidRPr="00816325">
        <w:rPr>
          <w:rStyle w:val="FootnoteReference"/>
          <w:rFonts w:ascii="Tahoma" w:hAnsi="Tahoma" w:cs="Tahoma"/>
          <w:sz w:val="20"/>
          <w:szCs w:val="20"/>
        </w:rPr>
        <w:footnoteRef/>
      </w:r>
      <w:r w:rsidRPr="00816325">
        <w:rPr>
          <w:rFonts w:ascii="Tahoma" w:hAnsi="Tahoma" w:cs="Tahoma"/>
          <w:sz w:val="20"/>
          <w:szCs w:val="20"/>
        </w:rPr>
        <w:t xml:space="preserve"> Schools &amp; Colleges: Please name each establishment.  This will provide data to resolve any confusion when consolidating information.</w:t>
      </w:r>
    </w:p>
  </w:footnote>
  <w:footnote w:id="5">
    <w:p w14:paraId="55F7949B" w14:textId="77777777" w:rsidR="000A4E5F" w:rsidRDefault="000A4E5F" w:rsidP="000A4E5F">
      <w:pPr>
        <w:pStyle w:val="FootnoteText"/>
      </w:pPr>
      <w:r w:rsidRPr="00816325">
        <w:rPr>
          <w:rStyle w:val="FootnoteReference"/>
          <w:rFonts w:ascii="Tahoma" w:hAnsi="Tahoma" w:cs="Tahoma"/>
          <w:sz w:val="20"/>
          <w:szCs w:val="20"/>
        </w:rPr>
        <w:footnoteRef/>
      </w:r>
      <w:r w:rsidRPr="00816325">
        <w:rPr>
          <w:rFonts w:ascii="Tahoma" w:hAnsi="Tahoma" w:cs="Tahoma"/>
          <w:sz w:val="20"/>
          <w:szCs w:val="20"/>
        </w:rPr>
        <w:t xml:space="preserve"> Regular, annual offerings: the aggregate annual value of collections in the plate, free will offering envelopes, standing orders paid directly to parish’s bank account, and regular donations via Charities Aid, Stewardship or the like.  Exclude occasional donations, proceeds of church fetes or specific fundraising events.</w:t>
      </w:r>
    </w:p>
  </w:footnote>
  <w:footnote w:id="6">
    <w:p w14:paraId="160CE6D6" w14:textId="77777777" w:rsidR="00946B10" w:rsidRPr="00816325" w:rsidRDefault="00946B10" w:rsidP="00946B10">
      <w:pPr>
        <w:pStyle w:val="FootnoteText"/>
        <w:rPr>
          <w:rFonts w:ascii="Tahoma" w:hAnsi="Tahoma" w:cs="Tahoma"/>
          <w:sz w:val="20"/>
          <w:szCs w:val="20"/>
        </w:rPr>
      </w:pPr>
      <w:r w:rsidRPr="00816325">
        <w:rPr>
          <w:rStyle w:val="FootnoteReference"/>
          <w:rFonts w:ascii="Tahoma" w:hAnsi="Tahoma" w:cs="Tahoma"/>
          <w:sz w:val="20"/>
          <w:szCs w:val="20"/>
        </w:rPr>
        <w:footnoteRef/>
      </w:r>
      <w:r w:rsidRPr="00816325">
        <w:rPr>
          <w:rFonts w:ascii="Tahoma" w:hAnsi="Tahoma" w:cs="Tahoma"/>
          <w:sz w:val="20"/>
          <w:szCs w:val="20"/>
        </w:rPr>
        <w:t xml:space="preserve"> The number used to calculate parish share regardless of any vacancies.</w:t>
      </w:r>
    </w:p>
  </w:footnote>
  <w:footnote w:id="7">
    <w:p w14:paraId="08006222" w14:textId="77777777" w:rsidR="00946B10" w:rsidRPr="00816325" w:rsidRDefault="00946B10" w:rsidP="00946B10">
      <w:pPr>
        <w:pStyle w:val="FootnoteText"/>
        <w:rPr>
          <w:rFonts w:ascii="Tahoma" w:hAnsi="Tahoma" w:cs="Tahoma"/>
          <w:sz w:val="20"/>
          <w:szCs w:val="20"/>
        </w:rPr>
      </w:pPr>
      <w:r w:rsidRPr="00816325">
        <w:rPr>
          <w:rStyle w:val="FootnoteReference"/>
          <w:rFonts w:ascii="Tahoma" w:hAnsi="Tahoma" w:cs="Tahoma"/>
          <w:sz w:val="20"/>
          <w:szCs w:val="20"/>
        </w:rPr>
        <w:footnoteRef/>
      </w:r>
      <w:r w:rsidRPr="00816325">
        <w:rPr>
          <w:rFonts w:ascii="Tahoma" w:hAnsi="Tahoma" w:cs="Tahoma"/>
          <w:sz w:val="20"/>
          <w:szCs w:val="20"/>
        </w:rPr>
        <w:t xml:space="preserve"> Include those working across more than one parish or ecumenically</w:t>
      </w:r>
    </w:p>
  </w:footnote>
  <w:footnote w:id="8">
    <w:p w14:paraId="11C16348" w14:textId="77777777" w:rsidR="00946B10" w:rsidRPr="00816325" w:rsidRDefault="00946B10" w:rsidP="00946B10">
      <w:pPr>
        <w:rPr>
          <w:rFonts w:ascii="Tahoma" w:hAnsi="Tahoma" w:cs="Tahoma"/>
          <w:sz w:val="20"/>
          <w:szCs w:val="20"/>
        </w:rPr>
      </w:pPr>
      <w:r w:rsidRPr="00816325">
        <w:rPr>
          <w:rStyle w:val="FootnoteReference"/>
          <w:rFonts w:ascii="Tahoma" w:hAnsi="Tahoma" w:cs="Tahoma"/>
          <w:sz w:val="20"/>
          <w:szCs w:val="20"/>
        </w:rPr>
        <w:footnoteRef/>
      </w:r>
      <w:r w:rsidRPr="00816325">
        <w:rPr>
          <w:rFonts w:ascii="Tahoma" w:hAnsi="Tahoma" w:cs="Tahoma"/>
          <w:sz w:val="20"/>
          <w:szCs w:val="20"/>
        </w:rPr>
        <w:t xml:space="preserve"> An ordained person in employment without parochial responsibility.</w:t>
      </w:r>
    </w:p>
    <w:p w14:paraId="430A8C16" w14:textId="77777777" w:rsidR="00946B10" w:rsidRDefault="00946B10" w:rsidP="00946B1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53AE7" w14:textId="77777777" w:rsidR="001204E5" w:rsidRDefault="002603C1">
    <w:pPr>
      <w:pStyle w:val="Header"/>
    </w:pPr>
    <w:r>
      <w:rPr>
        <w:noProof/>
      </w:rPr>
      <w:drawing>
        <wp:anchor distT="36576" distB="36576" distL="36576" distR="36576" simplePos="0" relativeHeight="251661312" behindDoc="0" locked="0" layoutInCell="1" allowOverlap="1" wp14:anchorId="3AB8FC24" wp14:editId="65ADCCF0">
          <wp:simplePos x="0" y="0"/>
          <wp:positionH relativeFrom="column">
            <wp:posOffset>4200525</wp:posOffset>
          </wp:positionH>
          <wp:positionV relativeFrom="paragraph">
            <wp:posOffset>-38100</wp:posOffset>
          </wp:positionV>
          <wp:extent cx="2439035" cy="5397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9035" cy="539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2336" behindDoc="0" locked="0" layoutInCell="1" allowOverlap="1" wp14:anchorId="579C078D" wp14:editId="17DA8970">
          <wp:simplePos x="0" y="0"/>
          <wp:positionH relativeFrom="column">
            <wp:posOffset>-152400</wp:posOffset>
          </wp:positionH>
          <wp:positionV relativeFrom="paragraph">
            <wp:posOffset>-38100</wp:posOffset>
          </wp:positionV>
          <wp:extent cx="1871345" cy="5397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1345" cy="5397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359BA" w14:textId="77777777" w:rsidR="00C24EA0" w:rsidRPr="00C24EA0" w:rsidRDefault="00C24EA0" w:rsidP="00C24E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4A481D"/>
    <w:multiLevelType w:val="hybridMultilevel"/>
    <w:tmpl w:val="9EEC3BD6"/>
    <w:lvl w:ilvl="0" w:tplc="27429282">
      <w:start w:val="1"/>
      <w:numFmt w:val="bullet"/>
      <w:lvlText w:val=""/>
      <w:lvlJc w:val="left"/>
      <w:pPr>
        <w:ind w:left="2160" w:hanging="360"/>
      </w:pPr>
      <w:rPr>
        <w:rFonts w:ascii="Symbol" w:hAnsi="Symbol" w:hint="default"/>
      </w:rPr>
    </w:lvl>
    <w:lvl w:ilvl="1" w:tplc="1A6CF4CC" w:tentative="1">
      <w:start w:val="1"/>
      <w:numFmt w:val="bullet"/>
      <w:lvlText w:val="o"/>
      <w:lvlJc w:val="left"/>
      <w:pPr>
        <w:ind w:left="2880" w:hanging="360"/>
      </w:pPr>
      <w:rPr>
        <w:rFonts w:ascii="Courier New" w:hAnsi="Courier New" w:hint="default"/>
      </w:rPr>
    </w:lvl>
    <w:lvl w:ilvl="2" w:tplc="B9B26F54" w:tentative="1">
      <w:start w:val="1"/>
      <w:numFmt w:val="bullet"/>
      <w:lvlText w:val=""/>
      <w:lvlJc w:val="left"/>
      <w:pPr>
        <w:ind w:left="3600" w:hanging="360"/>
      </w:pPr>
      <w:rPr>
        <w:rFonts w:ascii="Wingdings" w:hAnsi="Wingdings" w:hint="default"/>
      </w:rPr>
    </w:lvl>
    <w:lvl w:ilvl="3" w:tplc="609A5F66" w:tentative="1">
      <w:start w:val="1"/>
      <w:numFmt w:val="bullet"/>
      <w:lvlText w:val=""/>
      <w:lvlJc w:val="left"/>
      <w:pPr>
        <w:ind w:left="4320" w:hanging="360"/>
      </w:pPr>
      <w:rPr>
        <w:rFonts w:ascii="Symbol" w:hAnsi="Symbol" w:hint="default"/>
      </w:rPr>
    </w:lvl>
    <w:lvl w:ilvl="4" w:tplc="388494CE" w:tentative="1">
      <w:start w:val="1"/>
      <w:numFmt w:val="bullet"/>
      <w:lvlText w:val="o"/>
      <w:lvlJc w:val="left"/>
      <w:pPr>
        <w:ind w:left="5040" w:hanging="360"/>
      </w:pPr>
      <w:rPr>
        <w:rFonts w:ascii="Courier New" w:hAnsi="Courier New" w:hint="default"/>
      </w:rPr>
    </w:lvl>
    <w:lvl w:ilvl="5" w:tplc="07081148" w:tentative="1">
      <w:start w:val="1"/>
      <w:numFmt w:val="bullet"/>
      <w:lvlText w:val=""/>
      <w:lvlJc w:val="left"/>
      <w:pPr>
        <w:ind w:left="5760" w:hanging="360"/>
      </w:pPr>
      <w:rPr>
        <w:rFonts w:ascii="Wingdings" w:hAnsi="Wingdings" w:hint="default"/>
      </w:rPr>
    </w:lvl>
    <w:lvl w:ilvl="6" w:tplc="3D22AD3E" w:tentative="1">
      <w:start w:val="1"/>
      <w:numFmt w:val="bullet"/>
      <w:lvlText w:val=""/>
      <w:lvlJc w:val="left"/>
      <w:pPr>
        <w:ind w:left="6480" w:hanging="360"/>
      </w:pPr>
      <w:rPr>
        <w:rFonts w:ascii="Symbol" w:hAnsi="Symbol" w:hint="default"/>
      </w:rPr>
    </w:lvl>
    <w:lvl w:ilvl="7" w:tplc="D0F00640" w:tentative="1">
      <w:start w:val="1"/>
      <w:numFmt w:val="bullet"/>
      <w:lvlText w:val="o"/>
      <w:lvlJc w:val="left"/>
      <w:pPr>
        <w:ind w:left="7200" w:hanging="360"/>
      </w:pPr>
      <w:rPr>
        <w:rFonts w:ascii="Courier New" w:hAnsi="Courier New" w:hint="default"/>
      </w:rPr>
    </w:lvl>
    <w:lvl w:ilvl="8" w:tplc="30C09936" w:tentative="1">
      <w:start w:val="1"/>
      <w:numFmt w:val="bullet"/>
      <w:lvlText w:val=""/>
      <w:lvlJc w:val="left"/>
      <w:pPr>
        <w:ind w:left="7920" w:hanging="360"/>
      </w:pPr>
      <w:rPr>
        <w:rFonts w:ascii="Wingdings" w:hAnsi="Wingdings" w:hint="default"/>
      </w:rPr>
    </w:lvl>
  </w:abstractNum>
  <w:abstractNum w:abstractNumId="1" w15:restartNumberingAfterBreak="0">
    <w:nsid w:val="1EDB0026"/>
    <w:multiLevelType w:val="hybridMultilevel"/>
    <w:tmpl w:val="A7B8D8C6"/>
    <w:lvl w:ilvl="0" w:tplc="9CB09CCE">
      <w:start w:val="1"/>
      <w:numFmt w:val="decimal"/>
      <w:lvlText w:val="%1"/>
      <w:lvlJc w:val="left"/>
      <w:pPr>
        <w:ind w:left="2160" w:hanging="720"/>
      </w:pPr>
      <w:rPr>
        <w:rFonts w:hint="default"/>
      </w:rPr>
    </w:lvl>
    <w:lvl w:ilvl="1" w:tplc="FFFCEF92" w:tentative="1">
      <w:start w:val="1"/>
      <w:numFmt w:val="lowerLetter"/>
      <w:lvlText w:val="%2."/>
      <w:lvlJc w:val="left"/>
      <w:pPr>
        <w:ind w:left="2520" w:hanging="360"/>
      </w:pPr>
    </w:lvl>
    <w:lvl w:ilvl="2" w:tplc="3DC86C42" w:tentative="1">
      <w:start w:val="1"/>
      <w:numFmt w:val="lowerRoman"/>
      <w:lvlText w:val="%3."/>
      <w:lvlJc w:val="right"/>
      <w:pPr>
        <w:ind w:left="3240" w:hanging="180"/>
      </w:pPr>
    </w:lvl>
    <w:lvl w:ilvl="3" w:tplc="C12C59B4" w:tentative="1">
      <w:start w:val="1"/>
      <w:numFmt w:val="decimal"/>
      <w:lvlText w:val="%4."/>
      <w:lvlJc w:val="left"/>
      <w:pPr>
        <w:ind w:left="3960" w:hanging="360"/>
      </w:pPr>
    </w:lvl>
    <w:lvl w:ilvl="4" w:tplc="D578FFE4" w:tentative="1">
      <w:start w:val="1"/>
      <w:numFmt w:val="lowerLetter"/>
      <w:lvlText w:val="%5."/>
      <w:lvlJc w:val="left"/>
      <w:pPr>
        <w:ind w:left="4680" w:hanging="360"/>
      </w:pPr>
    </w:lvl>
    <w:lvl w:ilvl="5" w:tplc="91142B54" w:tentative="1">
      <w:start w:val="1"/>
      <w:numFmt w:val="lowerRoman"/>
      <w:lvlText w:val="%6."/>
      <w:lvlJc w:val="right"/>
      <w:pPr>
        <w:ind w:left="5400" w:hanging="180"/>
      </w:pPr>
    </w:lvl>
    <w:lvl w:ilvl="6" w:tplc="A82870DA" w:tentative="1">
      <w:start w:val="1"/>
      <w:numFmt w:val="decimal"/>
      <w:lvlText w:val="%7."/>
      <w:lvlJc w:val="left"/>
      <w:pPr>
        <w:ind w:left="6120" w:hanging="360"/>
      </w:pPr>
    </w:lvl>
    <w:lvl w:ilvl="7" w:tplc="D09EB772" w:tentative="1">
      <w:start w:val="1"/>
      <w:numFmt w:val="lowerLetter"/>
      <w:lvlText w:val="%8."/>
      <w:lvlJc w:val="left"/>
      <w:pPr>
        <w:ind w:left="6840" w:hanging="360"/>
      </w:pPr>
    </w:lvl>
    <w:lvl w:ilvl="8" w:tplc="01625A46" w:tentative="1">
      <w:start w:val="1"/>
      <w:numFmt w:val="lowerRoman"/>
      <w:lvlText w:val="%9."/>
      <w:lvlJc w:val="right"/>
      <w:pPr>
        <w:ind w:left="7560" w:hanging="180"/>
      </w:pPr>
    </w:lvl>
  </w:abstractNum>
  <w:abstractNum w:abstractNumId="2" w15:restartNumberingAfterBreak="0">
    <w:nsid w:val="21056F6D"/>
    <w:multiLevelType w:val="hybridMultilevel"/>
    <w:tmpl w:val="E6AE5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A0141D"/>
    <w:multiLevelType w:val="hybridMultilevel"/>
    <w:tmpl w:val="8E5A73C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A93E0B"/>
    <w:multiLevelType w:val="hybridMultilevel"/>
    <w:tmpl w:val="4E548146"/>
    <w:lvl w:ilvl="0" w:tplc="17B02A9C">
      <w:start w:val="4"/>
      <w:numFmt w:val="bullet"/>
      <w:lvlText w:val="–"/>
      <w:lvlJc w:val="left"/>
      <w:pPr>
        <w:ind w:left="3780" w:hanging="900"/>
      </w:pPr>
      <w:rPr>
        <w:rFonts w:ascii="Cambria" w:eastAsia="MS Mincho" w:hAnsi="Cambria" w:cs="Times New Roman" w:hint="default"/>
        <w:i/>
      </w:rPr>
    </w:lvl>
    <w:lvl w:ilvl="1" w:tplc="1624A29A" w:tentative="1">
      <w:start w:val="1"/>
      <w:numFmt w:val="bullet"/>
      <w:lvlText w:val="o"/>
      <w:lvlJc w:val="left"/>
      <w:pPr>
        <w:ind w:left="3960" w:hanging="360"/>
      </w:pPr>
      <w:rPr>
        <w:rFonts w:ascii="Courier New" w:hAnsi="Courier New" w:hint="default"/>
      </w:rPr>
    </w:lvl>
    <w:lvl w:ilvl="2" w:tplc="771A8BCA" w:tentative="1">
      <w:start w:val="1"/>
      <w:numFmt w:val="bullet"/>
      <w:lvlText w:val=""/>
      <w:lvlJc w:val="left"/>
      <w:pPr>
        <w:ind w:left="4680" w:hanging="360"/>
      </w:pPr>
      <w:rPr>
        <w:rFonts w:ascii="Wingdings" w:hAnsi="Wingdings" w:hint="default"/>
      </w:rPr>
    </w:lvl>
    <w:lvl w:ilvl="3" w:tplc="6C52ED48" w:tentative="1">
      <w:start w:val="1"/>
      <w:numFmt w:val="bullet"/>
      <w:lvlText w:val=""/>
      <w:lvlJc w:val="left"/>
      <w:pPr>
        <w:ind w:left="5400" w:hanging="360"/>
      </w:pPr>
      <w:rPr>
        <w:rFonts w:ascii="Symbol" w:hAnsi="Symbol" w:hint="default"/>
      </w:rPr>
    </w:lvl>
    <w:lvl w:ilvl="4" w:tplc="AAEE1CCE" w:tentative="1">
      <w:start w:val="1"/>
      <w:numFmt w:val="bullet"/>
      <w:lvlText w:val="o"/>
      <w:lvlJc w:val="left"/>
      <w:pPr>
        <w:ind w:left="6120" w:hanging="360"/>
      </w:pPr>
      <w:rPr>
        <w:rFonts w:ascii="Courier New" w:hAnsi="Courier New" w:hint="default"/>
      </w:rPr>
    </w:lvl>
    <w:lvl w:ilvl="5" w:tplc="6D6C21E2" w:tentative="1">
      <w:start w:val="1"/>
      <w:numFmt w:val="bullet"/>
      <w:lvlText w:val=""/>
      <w:lvlJc w:val="left"/>
      <w:pPr>
        <w:ind w:left="6840" w:hanging="360"/>
      </w:pPr>
      <w:rPr>
        <w:rFonts w:ascii="Wingdings" w:hAnsi="Wingdings" w:hint="default"/>
      </w:rPr>
    </w:lvl>
    <w:lvl w:ilvl="6" w:tplc="67300466" w:tentative="1">
      <w:start w:val="1"/>
      <w:numFmt w:val="bullet"/>
      <w:lvlText w:val=""/>
      <w:lvlJc w:val="left"/>
      <w:pPr>
        <w:ind w:left="7560" w:hanging="360"/>
      </w:pPr>
      <w:rPr>
        <w:rFonts w:ascii="Symbol" w:hAnsi="Symbol" w:hint="default"/>
      </w:rPr>
    </w:lvl>
    <w:lvl w:ilvl="7" w:tplc="F7E4784E" w:tentative="1">
      <w:start w:val="1"/>
      <w:numFmt w:val="bullet"/>
      <w:lvlText w:val="o"/>
      <w:lvlJc w:val="left"/>
      <w:pPr>
        <w:ind w:left="8280" w:hanging="360"/>
      </w:pPr>
      <w:rPr>
        <w:rFonts w:ascii="Courier New" w:hAnsi="Courier New" w:hint="default"/>
      </w:rPr>
    </w:lvl>
    <w:lvl w:ilvl="8" w:tplc="DB00214C" w:tentative="1">
      <w:start w:val="1"/>
      <w:numFmt w:val="bullet"/>
      <w:lvlText w:val=""/>
      <w:lvlJc w:val="left"/>
      <w:pPr>
        <w:ind w:left="9000" w:hanging="360"/>
      </w:pPr>
      <w:rPr>
        <w:rFonts w:ascii="Wingdings" w:hAnsi="Wingdings" w:hint="default"/>
      </w:rPr>
    </w:lvl>
  </w:abstractNum>
  <w:abstractNum w:abstractNumId="5" w15:restartNumberingAfterBreak="0">
    <w:nsid w:val="34B707C6"/>
    <w:multiLevelType w:val="hybridMultilevel"/>
    <w:tmpl w:val="DB6684A6"/>
    <w:lvl w:ilvl="0" w:tplc="1AF8EC7A">
      <w:start w:val="1"/>
      <w:numFmt w:val="bullet"/>
      <w:lvlText w:val=""/>
      <w:lvlJc w:val="left"/>
      <w:pPr>
        <w:ind w:left="2160" w:hanging="360"/>
      </w:pPr>
      <w:rPr>
        <w:rFonts w:ascii="Symbol" w:hAnsi="Symbol" w:hint="default"/>
      </w:rPr>
    </w:lvl>
    <w:lvl w:ilvl="1" w:tplc="CAB8B0B2" w:tentative="1">
      <w:start w:val="1"/>
      <w:numFmt w:val="bullet"/>
      <w:lvlText w:val="o"/>
      <w:lvlJc w:val="left"/>
      <w:pPr>
        <w:ind w:left="2880" w:hanging="360"/>
      </w:pPr>
      <w:rPr>
        <w:rFonts w:ascii="Courier New" w:hAnsi="Courier New" w:hint="default"/>
      </w:rPr>
    </w:lvl>
    <w:lvl w:ilvl="2" w:tplc="306C0C46" w:tentative="1">
      <w:start w:val="1"/>
      <w:numFmt w:val="bullet"/>
      <w:lvlText w:val=""/>
      <w:lvlJc w:val="left"/>
      <w:pPr>
        <w:ind w:left="3600" w:hanging="360"/>
      </w:pPr>
      <w:rPr>
        <w:rFonts w:ascii="Wingdings" w:hAnsi="Wingdings" w:hint="default"/>
      </w:rPr>
    </w:lvl>
    <w:lvl w:ilvl="3" w:tplc="5DCA769A" w:tentative="1">
      <w:start w:val="1"/>
      <w:numFmt w:val="bullet"/>
      <w:lvlText w:val=""/>
      <w:lvlJc w:val="left"/>
      <w:pPr>
        <w:ind w:left="4320" w:hanging="360"/>
      </w:pPr>
      <w:rPr>
        <w:rFonts w:ascii="Symbol" w:hAnsi="Symbol" w:hint="default"/>
      </w:rPr>
    </w:lvl>
    <w:lvl w:ilvl="4" w:tplc="669840B4" w:tentative="1">
      <w:start w:val="1"/>
      <w:numFmt w:val="bullet"/>
      <w:lvlText w:val="o"/>
      <w:lvlJc w:val="left"/>
      <w:pPr>
        <w:ind w:left="5040" w:hanging="360"/>
      </w:pPr>
      <w:rPr>
        <w:rFonts w:ascii="Courier New" w:hAnsi="Courier New" w:hint="default"/>
      </w:rPr>
    </w:lvl>
    <w:lvl w:ilvl="5" w:tplc="936E456E" w:tentative="1">
      <w:start w:val="1"/>
      <w:numFmt w:val="bullet"/>
      <w:lvlText w:val=""/>
      <w:lvlJc w:val="left"/>
      <w:pPr>
        <w:ind w:left="5760" w:hanging="360"/>
      </w:pPr>
      <w:rPr>
        <w:rFonts w:ascii="Wingdings" w:hAnsi="Wingdings" w:hint="default"/>
      </w:rPr>
    </w:lvl>
    <w:lvl w:ilvl="6" w:tplc="1C265B5A" w:tentative="1">
      <w:start w:val="1"/>
      <w:numFmt w:val="bullet"/>
      <w:lvlText w:val=""/>
      <w:lvlJc w:val="left"/>
      <w:pPr>
        <w:ind w:left="6480" w:hanging="360"/>
      </w:pPr>
      <w:rPr>
        <w:rFonts w:ascii="Symbol" w:hAnsi="Symbol" w:hint="default"/>
      </w:rPr>
    </w:lvl>
    <w:lvl w:ilvl="7" w:tplc="29D2E398" w:tentative="1">
      <w:start w:val="1"/>
      <w:numFmt w:val="bullet"/>
      <w:lvlText w:val="o"/>
      <w:lvlJc w:val="left"/>
      <w:pPr>
        <w:ind w:left="7200" w:hanging="360"/>
      </w:pPr>
      <w:rPr>
        <w:rFonts w:ascii="Courier New" w:hAnsi="Courier New" w:hint="default"/>
      </w:rPr>
    </w:lvl>
    <w:lvl w:ilvl="8" w:tplc="FEDCCE6C" w:tentative="1">
      <w:start w:val="1"/>
      <w:numFmt w:val="bullet"/>
      <w:lvlText w:val=""/>
      <w:lvlJc w:val="left"/>
      <w:pPr>
        <w:ind w:left="7920" w:hanging="360"/>
      </w:pPr>
      <w:rPr>
        <w:rFonts w:ascii="Wingdings" w:hAnsi="Wingdings" w:hint="default"/>
      </w:rPr>
    </w:lvl>
  </w:abstractNum>
  <w:abstractNum w:abstractNumId="6" w15:restartNumberingAfterBreak="0">
    <w:nsid w:val="463B0C90"/>
    <w:multiLevelType w:val="hybridMultilevel"/>
    <w:tmpl w:val="58D44294"/>
    <w:lvl w:ilvl="0" w:tplc="A6AECAD2">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32D3715"/>
    <w:multiLevelType w:val="hybridMultilevel"/>
    <w:tmpl w:val="2E1406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02C4B65"/>
    <w:multiLevelType w:val="hybridMultilevel"/>
    <w:tmpl w:val="46FA3E26"/>
    <w:lvl w:ilvl="0" w:tplc="6FB26770">
      <w:start w:val="1"/>
      <w:numFmt w:val="bullet"/>
      <w:lvlText w:val=""/>
      <w:lvlJc w:val="left"/>
      <w:pPr>
        <w:ind w:left="2160" w:hanging="360"/>
      </w:pPr>
      <w:rPr>
        <w:rFonts w:ascii="Symbol" w:hAnsi="Symbol" w:hint="default"/>
      </w:rPr>
    </w:lvl>
    <w:lvl w:ilvl="1" w:tplc="C2AE1876" w:tentative="1">
      <w:start w:val="1"/>
      <w:numFmt w:val="bullet"/>
      <w:lvlText w:val="o"/>
      <w:lvlJc w:val="left"/>
      <w:pPr>
        <w:ind w:left="2880" w:hanging="360"/>
      </w:pPr>
      <w:rPr>
        <w:rFonts w:ascii="Courier New" w:hAnsi="Courier New" w:hint="default"/>
      </w:rPr>
    </w:lvl>
    <w:lvl w:ilvl="2" w:tplc="DC1256B2" w:tentative="1">
      <w:start w:val="1"/>
      <w:numFmt w:val="bullet"/>
      <w:lvlText w:val=""/>
      <w:lvlJc w:val="left"/>
      <w:pPr>
        <w:ind w:left="3600" w:hanging="360"/>
      </w:pPr>
      <w:rPr>
        <w:rFonts w:ascii="Wingdings" w:hAnsi="Wingdings" w:hint="default"/>
      </w:rPr>
    </w:lvl>
    <w:lvl w:ilvl="3" w:tplc="7314487A" w:tentative="1">
      <w:start w:val="1"/>
      <w:numFmt w:val="bullet"/>
      <w:lvlText w:val=""/>
      <w:lvlJc w:val="left"/>
      <w:pPr>
        <w:ind w:left="4320" w:hanging="360"/>
      </w:pPr>
      <w:rPr>
        <w:rFonts w:ascii="Symbol" w:hAnsi="Symbol" w:hint="default"/>
      </w:rPr>
    </w:lvl>
    <w:lvl w:ilvl="4" w:tplc="E4DEA9C8" w:tentative="1">
      <w:start w:val="1"/>
      <w:numFmt w:val="bullet"/>
      <w:lvlText w:val="o"/>
      <w:lvlJc w:val="left"/>
      <w:pPr>
        <w:ind w:left="5040" w:hanging="360"/>
      </w:pPr>
      <w:rPr>
        <w:rFonts w:ascii="Courier New" w:hAnsi="Courier New" w:hint="default"/>
      </w:rPr>
    </w:lvl>
    <w:lvl w:ilvl="5" w:tplc="01CE826A" w:tentative="1">
      <w:start w:val="1"/>
      <w:numFmt w:val="bullet"/>
      <w:lvlText w:val=""/>
      <w:lvlJc w:val="left"/>
      <w:pPr>
        <w:ind w:left="5760" w:hanging="360"/>
      </w:pPr>
      <w:rPr>
        <w:rFonts w:ascii="Wingdings" w:hAnsi="Wingdings" w:hint="default"/>
      </w:rPr>
    </w:lvl>
    <w:lvl w:ilvl="6" w:tplc="BBDEC952" w:tentative="1">
      <w:start w:val="1"/>
      <w:numFmt w:val="bullet"/>
      <w:lvlText w:val=""/>
      <w:lvlJc w:val="left"/>
      <w:pPr>
        <w:ind w:left="6480" w:hanging="360"/>
      </w:pPr>
      <w:rPr>
        <w:rFonts w:ascii="Symbol" w:hAnsi="Symbol" w:hint="default"/>
      </w:rPr>
    </w:lvl>
    <w:lvl w:ilvl="7" w:tplc="F208DD9E" w:tentative="1">
      <w:start w:val="1"/>
      <w:numFmt w:val="bullet"/>
      <w:lvlText w:val="o"/>
      <w:lvlJc w:val="left"/>
      <w:pPr>
        <w:ind w:left="7200" w:hanging="360"/>
      </w:pPr>
      <w:rPr>
        <w:rFonts w:ascii="Courier New" w:hAnsi="Courier New" w:hint="default"/>
      </w:rPr>
    </w:lvl>
    <w:lvl w:ilvl="8" w:tplc="B0124F20" w:tentative="1">
      <w:start w:val="1"/>
      <w:numFmt w:val="bullet"/>
      <w:lvlText w:val=""/>
      <w:lvlJc w:val="left"/>
      <w:pPr>
        <w:ind w:left="7920" w:hanging="360"/>
      </w:pPr>
      <w:rPr>
        <w:rFonts w:ascii="Wingdings" w:hAnsi="Wingdings" w:hint="default"/>
      </w:rPr>
    </w:lvl>
  </w:abstractNum>
  <w:abstractNum w:abstractNumId="9" w15:restartNumberingAfterBreak="0">
    <w:nsid w:val="6BF14792"/>
    <w:multiLevelType w:val="hybridMultilevel"/>
    <w:tmpl w:val="A5DEAF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EC543EC"/>
    <w:multiLevelType w:val="hybridMultilevel"/>
    <w:tmpl w:val="DBE69F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60C6C7C"/>
    <w:multiLevelType w:val="hybridMultilevel"/>
    <w:tmpl w:val="5C664BAA"/>
    <w:lvl w:ilvl="0" w:tplc="7CBEEEDA">
      <w:start w:val="1"/>
      <w:numFmt w:val="bullet"/>
      <w:lvlText w:val=""/>
      <w:lvlJc w:val="left"/>
      <w:pPr>
        <w:ind w:left="2160" w:hanging="360"/>
      </w:pPr>
      <w:rPr>
        <w:rFonts w:ascii="Symbol" w:hAnsi="Symbol" w:hint="default"/>
      </w:rPr>
    </w:lvl>
    <w:lvl w:ilvl="1" w:tplc="AFE0B504" w:tentative="1">
      <w:start w:val="1"/>
      <w:numFmt w:val="bullet"/>
      <w:lvlText w:val="o"/>
      <w:lvlJc w:val="left"/>
      <w:pPr>
        <w:ind w:left="2880" w:hanging="360"/>
      </w:pPr>
      <w:rPr>
        <w:rFonts w:ascii="Courier New" w:hAnsi="Courier New" w:hint="default"/>
      </w:rPr>
    </w:lvl>
    <w:lvl w:ilvl="2" w:tplc="C96E3F20" w:tentative="1">
      <w:start w:val="1"/>
      <w:numFmt w:val="bullet"/>
      <w:lvlText w:val=""/>
      <w:lvlJc w:val="left"/>
      <w:pPr>
        <w:ind w:left="3600" w:hanging="360"/>
      </w:pPr>
      <w:rPr>
        <w:rFonts w:ascii="Wingdings" w:hAnsi="Wingdings" w:hint="default"/>
      </w:rPr>
    </w:lvl>
    <w:lvl w:ilvl="3" w:tplc="2C286FA8" w:tentative="1">
      <w:start w:val="1"/>
      <w:numFmt w:val="bullet"/>
      <w:lvlText w:val=""/>
      <w:lvlJc w:val="left"/>
      <w:pPr>
        <w:ind w:left="4320" w:hanging="360"/>
      </w:pPr>
      <w:rPr>
        <w:rFonts w:ascii="Symbol" w:hAnsi="Symbol" w:hint="default"/>
      </w:rPr>
    </w:lvl>
    <w:lvl w:ilvl="4" w:tplc="F31C067E" w:tentative="1">
      <w:start w:val="1"/>
      <w:numFmt w:val="bullet"/>
      <w:lvlText w:val="o"/>
      <w:lvlJc w:val="left"/>
      <w:pPr>
        <w:ind w:left="5040" w:hanging="360"/>
      </w:pPr>
      <w:rPr>
        <w:rFonts w:ascii="Courier New" w:hAnsi="Courier New" w:hint="default"/>
      </w:rPr>
    </w:lvl>
    <w:lvl w:ilvl="5" w:tplc="63345368" w:tentative="1">
      <w:start w:val="1"/>
      <w:numFmt w:val="bullet"/>
      <w:lvlText w:val=""/>
      <w:lvlJc w:val="left"/>
      <w:pPr>
        <w:ind w:left="5760" w:hanging="360"/>
      </w:pPr>
      <w:rPr>
        <w:rFonts w:ascii="Wingdings" w:hAnsi="Wingdings" w:hint="default"/>
      </w:rPr>
    </w:lvl>
    <w:lvl w:ilvl="6" w:tplc="3976C970" w:tentative="1">
      <w:start w:val="1"/>
      <w:numFmt w:val="bullet"/>
      <w:lvlText w:val=""/>
      <w:lvlJc w:val="left"/>
      <w:pPr>
        <w:ind w:left="6480" w:hanging="360"/>
      </w:pPr>
      <w:rPr>
        <w:rFonts w:ascii="Symbol" w:hAnsi="Symbol" w:hint="default"/>
      </w:rPr>
    </w:lvl>
    <w:lvl w:ilvl="7" w:tplc="52AC0EC2" w:tentative="1">
      <w:start w:val="1"/>
      <w:numFmt w:val="bullet"/>
      <w:lvlText w:val="o"/>
      <w:lvlJc w:val="left"/>
      <w:pPr>
        <w:ind w:left="7200" w:hanging="360"/>
      </w:pPr>
      <w:rPr>
        <w:rFonts w:ascii="Courier New" w:hAnsi="Courier New" w:hint="default"/>
      </w:rPr>
    </w:lvl>
    <w:lvl w:ilvl="8" w:tplc="842290F4" w:tentative="1">
      <w:start w:val="1"/>
      <w:numFmt w:val="bullet"/>
      <w:lvlText w:val=""/>
      <w:lvlJc w:val="left"/>
      <w:pPr>
        <w:ind w:left="7920" w:hanging="360"/>
      </w:pPr>
      <w:rPr>
        <w:rFonts w:ascii="Wingdings" w:hAnsi="Wingdings" w:hint="default"/>
      </w:rPr>
    </w:lvl>
  </w:abstractNum>
  <w:abstractNum w:abstractNumId="12" w15:restartNumberingAfterBreak="0">
    <w:nsid w:val="76207FF3"/>
    <w:multiLevelType w:val="hybridMultilevel"/>
    <w:tmpl w:val="B76EA3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A1F4D63"/>
    <w:multiLevelType w:val="hybridMultilevel"/>
    <w:tmpl w:val="A7B8D8C6"/>
    <w:lvl w:ilvl="0" w:tplc="101C8010">
      <w:start w:val="1"/>
      <w:numFmt w:val="decimal"/>
      <w:lvlText w:val="%1"/>
      <w:lvlJc w:val="left"/>
      <w:pPr>
        <w:ind w:left="2160" w:hanging="720"/>
      </w:pPr>
      <w:rPr>
        <w:rFonts w:hint="default"/>
      </w:rPr>
    </w:lvl>
    <w:lvl w:ilvl="1" w:tplc="4358FAD0" w:tentative="1">
      <w:start w:val="1"/>
      <w:numFmt w:val="lowerLetter"/>
      <w:lvlText w:val="%2."/>
      <w:lvlJc w:val="left"/>
      <w:pPr>
        <w:ind w:left="2520" w:hanging="360"/>
      </w:pPr>
    </w:lvl>
    <w:lvl w:ilvl="2" w:tplc="806AFFCE" w:tentative="1">
      <w:start w:val="1"/>
      <w:numFmt w:val="lowerRoman"/>
      <w:lvlText w:val="%3."/>
      <w:lvlJc w:val="right"/>
      <w:pPr>
        <w:ind w:left="3240" w:hanging="180"/>
      </w:pPr>
    </w:lvl>
    <w:lvl w:ilvl="3" w:tplc="3D58B0CC" w:tentative="1">
      <w:start w:val="1"/>
      <w:numFmt w:val="decimal"/>
      <w:lvlText w:val="%4."/>
      <w:lvlJc w:val="left"/>
      <w:pPr>
        <w:ind w:left="3960" w:hanging="360"/>
      </w:pPr>
    </w:lvl>
    <w:lvl w:ilvl="4" w:tplc="FBFE0C38" w:tentative="1">
      <w:start w:val="1"/>
      <w:numFmt w:val="lowerLetter"/>
      <w:lvlText w:val="%5."/>
      <w:lvlJc w:val="left"/>
      <w:pPr>
        <w:ind w:left="4680" w:hanging="360"/>
      </w:pPr>
    </w:lvl>
    <w:lvl w:ilvl="5" w:tplc="FED026CE" w:tentative="1">
      <w:start w:val="1"/>
      <w:numFmt w:val="lowerRoman"/>
      <w:lvlText w:val="%6."/>
      <w:lvlJc w:val="right"/>
      <w:pPr>
        <w:ind w:left="5400" w:hanging="180"/>
      </w:pPr>
    </w:lvl>
    <w:lvl w:ilvl="6" w:tplc="065C6E36" w:tentative="1">
      <w:start w:val="1"/>
      <w:numFmt w:val="decimal"/>
      <w:lvlText w:val="%7."/>
      <w:lvlJc w:val="left"/>
      <w:pPr>
        <w:ind w:left="6120" w:hanging="360"/>
      </w:pPr>
    </w:lvl>
    <w:lvl w:ilvl="7" w:tplc="69AEC5F8" w:tentative="1">
      <w:start w:val="1"/>
      <w:numFmt w:val="lowerLetter"/>
      <w:lvlText w:val="%8."/>
      <w:lvlJc w:val="left"/>
      <w:pPr>
        <w:ind w:left="6840" w:hanging="360"/>
      </w:pPr>
    </w:lvl>
    <w:lvl w:ilvl="8" w:tplc="33E8A37E" w:tentative="1">
      <w:start w:val="1"/>
      <w:numFmt w:val="lowerRoman"/>
      <w:lvlText w:val="%9."/>
      <w:lvlJc w:val="right"/>
      <w:pPr>
        <w:ind w:left="7560" w:hanging="180"/>
      </w:pPr>
    </w:lvl>
  </w:abstractNum>
  <w:abstractNum w:abstractNumId="14" w15:restartNumberingAfterBreak="0">
    <w:nsid w:val="7BC21902"/>
    <w:multiLevelType w:val="hybridMultilevel"/>
    <w:tmpl w:val="1340F394"/>
    <w:lvl w:ilvl="0" w:tplc="66F2BFF2">
      <w:start w:val="1"/>
      <w:numFmt w:val="bullet"/>
      <w:lvlText w:val=""/>
      <w:lvlJc w:val="left"/>
      <w:pPr>
        <w:ind w:left="2160" w:hanging="360"/>
      </w:pPr>
      <w:rPr>
        <w:rFonts w:ascii="Symbol" w:hAnsi="Symbol" w:hint="default"/>
      </w:rPr>
    </w:lvl>
    <w:lvl w:ilvl="1" w:tplc="28FA6EBA" w:tentative="1">
      <w:start w:val="1"/>
      <w:numFmt w:val="bullet"/>
      <w:lvlText w:val="o"/>
      <w:lvlJc w:val="left"/>
      <w:pPr>
        <w:ind w:left="2880" w:hanging="360"/>
      </w:pPr>
      <w:rPr>
        <w:rFonts w:ascii="Courier New" w:hAnsi="Courier New" w:hint="default"/>
      </w:rPr>
    </w:lvl>
    <w:lvl w:ilvl="2" w:tplc="72161F76" w:tentative="1">
      <w:start w:val="1"/>
      <w:numFmt w:val="bullet"/>
      <w:lvlText w:val=""/>
      <w:lvlJc w:val="left"/>
      <w:pPr>
        <w:ind w:left="3600" w:hanging="360"/>
      </w:pPr>
      <w:rPr>
        <w:rFonts w:ascii="Wingdings" w:hAnsi="Wingdings" w:hint="default"/>
      </w:rPr>
    </w:lvl>
    <w:lvl w:ilvl="3" w:tplc="756C427E" w:tentative="1">
      <w:start w:val="1"/>
      <w:numFmt w:val="bullet"/>
      <w:lvlText w:val=""/>
      <w:lvlJc w:val="left"/>
      <w:pPr>
        <w:ind w:left="4320" w:hanging="360"/>
      </w:pPr>
      <w:rPr>
        <w:rFonts w:ascii="Symbol" w:hAnsi="Symbol" w:hint="default"/>
      </w:rPr>
    </w:lvl>
    <w:lvl w:ilvl="4" w:tplc="30580314" w:tentative="1">
      <w:start w:val="1"/>
      <w:numFmt w:val="bullet"/>
      <w:lvlText w:val="o"/>
      <w:lvlJc w:val="left"/>
      <w:pPr>
        <w:ind w:left="5040" w:hanging="360"/>
      </w:pPr>
      <w:rPr>
        <w:rFonts w:ascii="Courier New" w:hAnsi="Courier New" w:hint="default"/>
      </w:rPr>
    </w:lvl>
    <w:lvl w:ilvl="5" w:tplc="66BA61E0" w:tentative="1">
      <w:start w:val="1"/>
      <w:numFmt w:val="bullet"/>
      <w:lvlText w:val=""/>
      <w:lvlJc w:val="left"/>
      <w:pPr>
        <w:ind w:left="5760" w:hanging="360"/>
      </w:pPr>
      <w:rPr>
        <w:rFonts w:ascii="Wingdings" w:hAnsi="Wingdings" w:hint="default"/>
      </w:rPr>
    </w:lvl>
    <w:lvl w:ilvl="6" w:tplc="310018B2" w:tentative="1">
      <w:start w:val="1"/>
      <w:numFmt w:val="bullet"/>
      <w:lvlText w:val=""/>
      <w:lvlJc w:val="left"/>
      <w:pPr>
        <w:ind w:left="6480" w:hanging="360"/>
      </w:pPr>
      <w:rPr>
        <w:rFonts w:ascii="Symbol" w:hAnsi="Symbol" w:hint="default"/>
      </w:rPr>
    </w:lvl>
    <w:lvl w:ilvl="7" w:tplc="CA1C4D66" w:tentative="1">
      <w:start w:val="1"/>
      <w:numFmt w:val="bullet"/>
      <w:lvlText w:val="o"/>
      <w:lvlJc w:val="left"/>
      <w:pPr>
        <w:ind w:left="7200" w:hanging="360"/>
      </w:pPr>
      <w:rPr>
        <w:rFonts w:ascii="Courier New" w:hAnsi="Courier New" w:hint="default"/>
      </w:rPr>
    </w:lvl>
    <w:lvl w:ilvl="8" w:tplc="90A0CE72" w:tentative="1">
      <w:start w:val="1"/>
      <w:numFmt w:val="bullet"/>
      <w:lvlText w:val=""/>
      <w:lvlJc w:val="left"/>
      <w:pPr>
        <w:ind w:left="7920" w:hanging="360"/>
      </w:pPr>
      <w:rPr>
        <w:rFonts w:ascii="Wingdings" w:hAnsi="Wingdings" w:hint="default"/>
      </w:rPr>
    </w:lvl>
  </w:abstractNum>
  <w:num w:numId="1">
    <w:abstractNumId w:val="1"/>
  </w:num>
  <w:num w:numId="2">
    <w:abstractNumId w:val="13"/>
  </w:num>
  <w:num w:numId="3">
    <w:abstractNumId w:val="11"/>
  </w:num>
  <w:num w:numId="4">
    <w:abstractNumId w:val="8"/>
  </w:num>
  <w:num w:numId="5">
    <w:abstractNumId w:val="5"/>
  </w:num>
  <w:num w:numId="6">
    <w:abstractNumId w:val="4"/>
  </w:num>
  <w:num w:numId="7">
    <w:abstractNumId w:val="0"/>
  </w:num>
  <w:num w:numId="8">
    <w:abstractNumId w:val="14"/>
  </w:num>
  <w:num w:numId="9">
    <w:abstractNumId w:val="10"/>
  </w:num>
  <w:num w:numId="10">
    <w:abstractNumId w:val="9"/>
  </w:num>
  <w:num w:numId="11">
    <w:abstractNumId w:val="2"/>
  </w:num>
  <w:num w:numId="12">
    <w:abstractNumId w:val="6"/>
  </w:num>
  <w:num w:numId="13">
    <w:abstractNumId w:val="7"/>
  </w:num>
  <w:num w:numId="14">
    <w:abstractNumId w:val="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3A6"/>
    <w:rsid w:val="000141E6"/>
    <w:rsid w:val="00021EC1"/>
    <w:rsid w:val="00024BDB"/>
    <w:rsid w:val="00026385"/>
    <w:rsid w:val="0004125C"/>
    <w:rsid w:val="000443EA"/>
    <w:rsid w:val="00097F0B"/>
    <w:rsid w:val="000A4E5F"/>
    <w:rsid w:val="000B19BF"/>
    <w:rsid w:val="000D0FC8"/>
    <w:rsid w:val="00107386"/>
    <w:rsid w:val="001204E5"/>
    <w:rsid w:val="00120911"/>
    <w:rsid w:val="00122F64"/>
    <w:rsid w:val="00143EAE"/>
    <w:rsid w:val="0015345A"/>
    <w:rsid w:val="0017462E"/>
    <w:rsid w:val="001B4797"/>
    <w:rsid w:val="001F0B24"/>
    <w:rsid w:val="00210B30"/>
    <w:rsid w:val="0021359C"/>
    <w:rsid w:val="00214D5F"/>
    <w:rsid w:val="0022437A"/>
    <w:rsid w:val="0024510D"/>
    <w:rsid w:val="002603C1"/>
    <w:rsid w:val="002B1BC9"/>
    <w:rsid w:val="002B1CD5"/>
    <w:rsid w:val="002C0D3A"/>
    <w:rsid w:val="002E3596"/>
    <w:rsid w:val="002F0A70"/>
    <w:rsid w:val="0030045D"/>
    <w:rsid w:val="00337A0E"/>
    <w:rsid w:val="003B1E3A"/>
    <w:rsid w:val="003B390F"/>
    <w:rsid w:val="003D1226"/>
    <w:rsid w:val="003D7730"/>
    <w:rsid w:val="003F10A7"/>
    <w:rsid w:val="003F2676"/>
    <w:rsid w:val="00490DA7"/>
    <w:rsid w:val="00492AB0"/>
    <w:rsid w:val="00513A55"/>
    <w:rsid w:val="00526116"/>
    <w:rsid w:val="00530D05"/>
    <w:rsid w:val="00533C06"/>
    <w:rsid w:val="00565ABE"/>
    <w:rsid w:val="0057143D"/>
    <w:rsid w:val="00591796"/>
    <w:rsid w:val="005A05F8"/>
    <w:rsid w:val="005A51E3"/>
    <w:rsid w:val="005B112B"/>
    <w:rsid w:val="005C723A"/>
    <w:rsid w:val="005C7F79"/>
    <w:rsid w:val="005E10D4"/>
    <w:rsid w:val="005F0B4E"/>
    <w:rsid w:val="00610E4D"/>
    <w:rsid w:val="0061184A"/>
    <w:rsid w:val="006340AC"/>
    <w:rsid w:val="006442D7"/>
    <w:rsid w:val="006500D2"/>
    <w:rsid w:val="00652F43"/>
    <w:rsid w:val="00657B54"/>
    <w:rsid w:val="0066714F"/>
    <w:rsid w:val="00674DFF"/>
    <w:rsid w:val="00682E50"/>
    <w:rsid w:val="00692DB0"/>
    <w:rsid w:val="006A2F27"/>
    <w:rsid w:val="006A7100"/>
    <w:rsid w:val="006B689E"/>
    <w:rsid w:val="006D190B"/>
    <w:rsid w:val="006D1D70"/>
    <w:rsid w:val="00710CB5"/>
    <w:rsid w:val="00720C97"/>
    <w:rsid w:val="00733690"/>
    <w:rsid w:val="00763575"/>
    <w:rsid w:val="007A00D7"/>
    <w:rsid w:val="007A25A2"/>
    <w:rsid w:val="007C7095"/>
    <w:rsid w:val="0080499A"/>
    <w:rsid w:val="00816325"/>
    <w:rsid w:val="0082214B"/>
    <w:rsid w:val="0083729C"/>
    <w:rsid w:val="0083798C"/>
    <w:rsid w:val="008420AD"/>
    <w:rsid w:val="008A12DA"/>
    <w:rsid w:val="008A5A55"/>
    <w:rsid w:val="008B0847"/>
    <w:rsid w:val="008C4D66"/>
    <w:rsid w:val="008D57DA"/>
    <w:rsid w:val="008E7220"/>
    <w:rsid w:val="008F30A1"/>
    <w:rsid w:val="00907DE4"/>
    <w:rsid w:val="00912796"/>
    <w:rsid w:val="0091619C"/>
    <w:rsid w:val="0093602E"/>
    <w:rsid w:val="00946B10"/>
    <w:rsid w:val="0095043D"/>
    <w:rsid w:val="009809D0"/>
    <w:rsid w:val="00985051"/>
    <w:rsid w:val="009A7EE5"/>
    <w:rsid w:val="00A01D18"/>
    <w:rsid w:val="00A5390A"/>
    <w:rsid w:val="00AA2C57"/>
    <w:rsid w:val="00AD4E81"/>
    <w:rsid w:val="00AF0EF9"/>
    <w:rsid w:val="00B40563"/>
    <w:rsid w:val="00B40D92"/>
    <w:rsid w:val="00B926B5"/>
    <w:rsid w:val="00B9563E"/>
    <w:rsid w:val="00BA037F"/>
    <w:rsid w:val="00BB5819"/>
    <w:rsid w:val="00BD6021"/>
    <w:rsid w:val="00BD6A28"/>
    <w:rsid w:val="00BE101D"/>
    <w:rsid w:val="00C05A12"/>
    <w:rsid w:val="00C06CAB"/>
    <w:rsid w:val="00C231CF"/>
    <w:rsid w:val="00C24EA0"/>
    <w:rsid w:val="00C518F9"/>
    <w:rsid w:val="00C62A4D"/>
    <w:rsid w:val="00C7224C"/>
    <w:rsid w:val="00C93CB1"/>
    <w:rsid w:val="00CA094B"/>
    <w:rsid w:val="00CA33A6"/>
    <w:rsid w:val="00CC725C"/>
    <w:rsid w:val="00CC7511"/>
    <w:rsid w:val="00CD665C"/>
    <w:rsid w:val="00CE5212"/>
    <w:rsid w:val="00CF01B9"/>
    <w:rsid w:val="00D26F05"/>
    <w:rsid w:val="00D31598"/>
    <w:rsid w:val="00D415E0"/>
    <w:rsid w:val="00D73105"/>
    <w:rsid w:val="00D8429C"/>
    <w:rsid w:val="00DA7E12"/>
    <w:rsid w:val="00DD33E4"/>
    <w:rsid w:val="00DD347B"/>
    <w:rsid w:val="00E02FB7"/>
    <w:rsid w:val="00E13046"/>
    <w:rsid w:val="00E409F4"/>
    <w:rsid w:val="00E425F5"/>
    <w:rsid w:val="00E46684"/>
    <w:rsid w:val="00E50515"/>
    <w:rsid w:val="00E63C58"/>
    <w:rsid w:val="00E73060"/>
    <w:rsid w:val="00E95FC5"/>
    <w:rsid w:val="00F12FBE"/>
    <w:rsid w:val="00F15C91"/>
    <w:rsid w:val="00F420DD"/>
    <w:rsid w:val="00F470E7"/>
    <w:rsid w:val="00F53B53"/>
    <w:rsid w:val="00F55EE1"/>
    <w:rsid w:val="00F75661"/>
    <w:rsid w:val="00F8580E"/>
    <w:rsid w:val="00FA1AF1"/>
    <w:rsid w:val="00FF31AC"/>
    <w:rsid w:val="00FF3F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54223C"/>
  <w14:defaultImageDpi w14:val="300"/>
  <w15:chartTrackingRefBased/>
  <w15:docId w15:val="{9C935E73-DEDF-493E-8322-5A7256FB1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rsid w:val="00F15C91"/>
    <w:pPr>
      <w:jc w:val="center"/>
      <w:outlineLvl w:val="0"/>
    </w:pPr>
    <w:rPr>
      <w:rFonts w:ascii="Century Gothic" w:hAnsi="Century Gothic" w:cs="Tahoma"/>
      <w:b/>
      <w:sz w:val="32"/>
      <w:szCs w:val="32"/>
    </w:rPr>
  </w:style>
  <w:style w:type="paragraph" w:styleId="Heading2">
    <w:name w:val="heading 2"/>
    <w:basedOn w:val="Normal"/>
    <w:next w:val="Normal"/>
    <w:link w:val="Heading2Char"/>
    <w:uiPriority w:val="9"/>
    <w:unhideWhenUsed/>
    <w:qFormat/>
    <w:rsid w:val="00F15C91"/>
    <w:pPr>
      <w:outlineLvl w:val="1"/>
    </w:pPr>
    <w:rPr>
      <w:rFonts w:ascii="Tahoma" w:hAnsi="Tahoma" w:cs="Tahoma"/>
      <w:b/>
      <w:sz w:val="22"/>
      <w:u w:val="single"/>
    </w:rPr>
  </w:style>
  <w:style w:type="paragraph" w:styleId="Heading6">
    <w:name w:val="heading 6"/>
    <w:basedOn w:val="Normal"/>
    <w:next w:val="Normal"/>
    <w:qFormat/>
    <w:pPr>
      <w:keepNext/>
      <w:ind w:left="1440" w:hanging="720"/>
      <w:outlineLvl w:val="5"/>
    </w:pPr>
    <w:rPr>
      <w:rFonts w:ascii="Times New Roman" w:eastAsia="Times New Roman" w:hAnsi="Times New Roman"/>
      <w:b/>
      <w:sz w:val="25"/>
      <w:szCs w:val="20"/>
      <w:lang w:eastAsia="en-GB"/>
    </w:rPr>
  </w:style>
  <w:style w:type="paragraph" w:styleId="Heading7">
    <w:name w:val="heading 7"/>
    <w:basedOn w:val="Normal"/>
    <w:next w:val="Normal"/>
    <w:qFormat/>
    <w:pPr>
      <w:keepNext/>
      <w:ind w:firstLine="720"/>
      <w:outlineLvl w:val="6"/>
    </w:pPr>
    <w:rPr>
      <w:rFonts w:ascii="Times New Roman" w:eastAsia="Times New Roman" w:hAnsi="Times New Roman"/>
      <w:b/>
      <w:sz w:val="25"/>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unhideWhenUsed/>
    <w:pPr>
      <w:tabs>
        <w:tab w:val="center" w:pos="4320"/>
        <w:tab w:val="right" w:pos="8640"/>
      </w:tabs>
    </w:pPr>
  </w:style>
  <w:style w:type="character" w:customStyle="1" w:styleId="FooterChar">
    <w:name w:val="Footer Char"/>
    <w:basedOn w:val="DefaultParagraphFont"/>
    <w:uiPriority w:val="99"/>
  </w:style>
  <w:style w:type="character" w:styleId="PageNumber">
    <w:name w:val="page number"/>
    <w:basedOn w:val="DefaultParagraphFont"/>
    <w:semiHidden/>
    <w:unhideWhenUsed/>
  </w:style>
  <w:style w:type="paragraph" w:styleId="NormalWeb">
    <w:name w:val="Normal (Web)"/>
    <w:basedOn w:val="Normal"/>
    <w:unhideWhenUsed/>
    <w:pPr>
      <w:spacing w:before="100" w:beforeAutospacing="1" w:after="100" w:afterAutospacing="1"/>
    </w:pPr>
    <w:rPr>
      <w:rFonts w:ascii="Times" w:hAnsi="Times"/>
      <w:sz w:val="20"/>
      <w:szCs w:val="20"/>
    </w:rPr>
  </w:style>
  <w:style w:type="character" w:customStyle="1" w:styleId="Heading6Char">
    <w:name w:val="Heading 6 Char"/>
    <w:rPr>
      <w:rFonts w:ascii="Times New Roman" w:eastAsia="Times New Roman" w:hAnsi="Times New Roman" w:cs="Times New Roman"/>
      <w:b/>
      <w:noProof w:val="0"/>
      <w:sz w:val="25"/>
      <w:szCs w:val="20"/>
      <w:lang w:val="en-GB" w:eastAsia="en-GB"/>
    </w:rPr>
  </w:style>
  <w:style w:type="character" w:customStyle="1" w:styleId="Heading7Char">
    <w:name w:val="Heading 7 Char"/>
    <w:rPr>
      <w:rFonts w:ascii="Times New Roman" w:eastAsia="Times New Roman" w:hAnsi="Times New Roman" w:cs="Times New Roman"/>
      <w:b/>
      <w:noProof w:val="0"/>
      <w:sz w:val="25"/>
      <w:szCs w:val="20"/>
      <w:lang w:val="en-GB" w:eastAsia="en-GB"/>
    </w:rPr>
  </w:style>
  <w:style w:type="paragraph" w:customStyle="1" w:styleId="ColorfulList-Accent11">
    <w:name w:val="Colorful List - Accent 11"/>
    <w:basedOn w:val="Normal"/>
    <w:qFormat/>
    <w:pPr>
      <w:ind w:left="720"/>
      <w:contextualSpacing/>
    </w:pPr>
  </w:style>
  <w:style w:type="paragraph" w:styleId="FootnoteText">
    <w:name w:val="footnote text"/>
    <w:basedOn w:val="Normal"/>
    <w:semiHidden/>
    <w:unhideWhenUsed/>
  </w:style>
  <w:style w:type="character" w:customStyle="1" w:styleId="FootnoteTextChar">
    <w:name w:val="Footnote Text Char"/>
    <w:basedOn w:val="DefaultParagraphFont"/>
  </w:style>
  <w:style w:type="character" w:styleId="FootnoteReference">
    <w:name w:val="footnote reference"/>
    <w:semiHidden/>
    <w:unhideWhenUsed/>
    <w:rPr>
      <w:vertAlign w:val="superscript"/>
    </w:rPr>
  </w:style>
  <w:style w:type="paragraph" w:customStyle="1" w:styleId="para00">
    <w:name w:val="para00"/>
    <w:pPr>
      <w:tabs>
        <w:tab w:val="left" w:pos="0"/>
        <w:tab w:val="left" w:pos="720"/>
        <w:tab w:val="left" w:pos="1440"/>
        <w:tab w:val="left" w:pos="2160"/>
        <w:tab w:val="left" w:pos="2880"/>
        <w:tab w:val="left" w:pos="3600"/>
        <w:tab w:val="left" w:pos="4320"/>
        <w:tab w:val="left" w:pos="5040"/>
        <w:tab w:val="left" w:pos="5760"/>
        <w:tab w:val="left" w:pos="6480"/>
        <w:tab w:val="left" w:pos="7200"/>
      </w:tabs>
      <w:spacing w:before="120"/>
      <w:jc w:val="both"/>
    </w:pPr>
    <w:rPr>
      <w:rFonts w:ascii="Times New Roman" w:eastAsia="Times New Roman" w:hAnsi="Times New Roman"/>
      <w:sz w:val="22"/>
      <w:lang w:eastAsia="en-US"/>
    </w:rPr>
  </w:style>
  <w:style w:type="paragraph" w:styleId="Header">
    <w:name w:val="header"/>
    <w:basedOn w:val="Normal"/>
    <w:semiHidden/>
    <w:pPr>
      <w:tabs>
        <w:tab w:val="center" w:pos="4153"/>
        <w:tab w:val="right" w:pos="8306"/>
      </w:tabs>
    </w:pPr>
  </w:style>
  <w:style w:type="paragraph" w:styleId="ListParagraph">
    <w:name w:val="List Paragraph"/>
    <w:basedOn w:val="Normal"/>
    <w:uiPriority w:val="72"/>
    <w:qFormat/>
    <w:rsid w:val="0024510D"/>
    <w:pPr>
      <w:ind w:left="720"/>
      <w:contextualSpacing/>
    </w:pPr>
  </w:style>
  <w:style w:type="table" w:styleId="TableGrid">
    <w:name w:val="Table Grid"/>
    <w:basedOn w:val="TableNormal"/>
    <w:uiPriority w:val="39"/>
    <w:rsid w:val="00C93C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15C91"/>
    <w:rPr>
      <w:rFonts w:ascii="Tahoma" w:hAnsi="Tahoma" w:cs="Tahoma"/>
      <w:b/>
      <w:sz w:val="22"/>
      <w:szCs w:val="24"/>
      <w:u w:val="single"/>
      <w:lang w:eastAsia="en-US"/>
    </w:rPr>
  </w:style>
  <w:style w:type="character" w:styleId="Hyperlink">
    <w:name w:val="Hyperlink"/>
    <w:basedOn w:val="DefaultParagraphFont"/>
    <w:uiPriority w:val="99"/>
    <w:unhideWhenUsed/>
    <w:rsid w:val="005C723A"/>
    <w:rPr>
      <w:color w:val="0563C1" w:themeColor="hyperlink"/>
      <w:u w:val="single"/>
    </w:rPr>
  </w:style>
  <w:style w:type="character" w:styleId="UnresolvedMention">
    <w:name w:val="Unresolved Mention"/>
    <w:basedOn w:val="DefaultParagraphFont"/>
    <w:uiPriority w:val="99"/>
    <w:semiHidden/>
    <w:unhideWhenUsed/>
    <w:rsid w:val="005C723A"/>
    <w:rPr>
      <w:color w:val="808080"/>
      <w:shd w:val="clear" w:color="auto" w:fill="E6E6E6"/>
    </w:rPr>
  </w:style>
  <w:style w:type="paragraph" w:customStyle="1" w:styleId="Default">
    <w:name w:val="Default"/>
    <w:rsid w:val="000443EA"/>
    <w:pPr>
      <w:autoSpaceDE w:val="0"/>
      <w:autoSpaceDN w:val="0"/>
      <w:adjustRightInd w:val="0"/>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793397">
      <w:bodyDiv w:val="1"/>
      <w:marLeft w:val="0"/>
      <w:marRight w:val="0"/>
      <w:marTop w:val="0"/>
      <w:marBottom w:val="0"/>
      <w:divBdr>
        <w:top w:val="none" w:sz="0" w:space="0" w:color="auto"/>
        <w:left w:val="none" w:sz="0" w:space="0" w:color="auto"/>
        <w:bottom w:val="none" w:sz="0" w:space="0" w:color="auto"/>
        <w:right w:val="none" w:sz="0" w:space="0" w:color="auto"/>
      </w:divBdr>
      <w:divsChild>
        <w:div w:id="1368875559">
          <w:marLeft w:val="547"/>
          <w:marRight w:val="0"/>
          <w:marTop w:val="0"/>
          <w:marBottom w:val="0"/>
          <w:divBdr>
            <w:top w:val="none" w:sz="0" w:space="0" w:color="auto"/>
            <w:left w:val="none" w:sz="0" w:space="0" w:color="auto"/>
            <w:bottom w:val="none" w:sz="0" w:space="0" w:color="auto"/>
            <w:right w:val="none" w:sz="0" w:space="0" w:color="auto"/>
          </w:divBdr>
        </w:div>
      </w:divsChild>
    </w:div>
    <w:div w:id="187021383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7A4CE-B3A3-456B-8803-009F76006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954</Words>
  <Characters>5444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Diocese of</vt:lpstr>
    </vt:vector>
  </TitlesOfParts>
  <Company>Hewlett-Packard Company</Company>
  <LinksUpToDate>false</LinksUpToDate>
  <CharactersWithSpaces>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Diocese of</dc:title>
  <dc:subject/>
  <dc:creator>Michael Wilde</dc:creator>
  <cp:keywords/>
  <cp:lastModifiedBy>Leonie Ryle</cp:lastModifiedBy>
  <cp:revision>3</cp:revision>
  <cp:lastPrinted>2019-01-10T17:33:00Z</cp:lastPrinted>
  <dcterms:created xsi:type="dcterms:W3CDTF">2020-10-19T11:00:00Z</dcterms:created>
  <dcterms:modified xsi:type="dcterms:W3CDTF">2020-10-19T11:09:00Z</dcterms:modified>
</cp:coreProperties>
</file>